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D8" w:rsidRDefault="003310D8" w:rsidP="003310D8">
      <w:pPr>
        <w:rPr>
          <w:b/>
          <w:lang w:val="en-US"/>
        </w:rPr>
      </w:pPr>
      <w:r w:rsidRPr="00006DC9">
        <w:rPr>
          <w:b/>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lum bright="-40000" contrast="50000"/>
                    </a:blip>
                    <a:srcRect/>
                    <a:stretch>
                      <a:fillRect/>
                    </a:stretch>
                  </pic:blipFill>
                  <pic:spPr bwMode="auto">
                    <a:xfrm>
                      <a:off x="0" y="0"/>
                      <a:ext cx="509905" cy="544195"/>
                    </a:xfrm>
                    <a:prstGeom prst="rect">
                      <a:avLst/>
                    </a:prstGeom>
                    <a:noFill/>
                  </pic:spPr>
                </pic:pic>
              </a:graphicData>
            </a:graphic>
          </wp:anchor>
        </w:drawing>
      </w:r>
    </w:p>
    <w:p w:rsidR="003310D8" w:rsidRDefault="003310D8" w:rsidP="003310D8">
      <w:pPr>
        <w:rPr>
          <w:b/>
        </w:rPr>
      </w:pPr>
    </w:p>
    <w:p w:rsidR="003310D8" w:rsidRDefault="003310D8" w:rsidP="003310D8">
      <w:pPr>
        <w:rPr>
          <w:b/>
        </w:rPr>
      </w:pPr>
      <w:r>
        <w:rPr>
          <w:b/>
        </w:rPr>
        <w:t>ΠΕΡΙΦΕΡΕΙΑ ΠΕΛΟΠΟΝΝΗΣΟΥ</w:t>
      </w:r>
    </w:p>
    <w:p w:rsidR="003310D8" w:rsidRDefault="003310D8" w:rsidP="003310D8">
      <w:pPr>
        <w:rPr>
          <w:b/>
        </w:rPr>
      </w:pPr>
      <w:r>
        <w:rPr>
          <w:b/>
        </w:rPr>
        <w:t>ΔΙΕΥΘΥΝΣΗ ΔΗΜΟΣΙΑΣ ΥΓΕΙΑΣ</w:t>
      </w:r>
    </w:p>
    <w:p w:rsidR="003310D8" w:rsidRPr="00D6799B" w:rsidRDefault="003310D8" w:rsidP="003310D8">
      <w:pPr>
        <w:rPr>
          <w:b/>
        </w:rPr>
      </w:pPr>
      <w:r>
        <w:rPr>
          <w:b/>
        </w:rPr>
        <w:t>ΚΑΙ ΚΟΙΝΩΝΙΚΗΣ ΜΕΡΙΜΝΑΣ</w:t>
      </w:r>
    </w:p>
    <w:p w:rsidR="003310D8" w:rsidRDefault="003310D8" w:rsidP="003310D8">
      <w:pPr>
        <w:rPr>
          <w:b/>
        </w:rPr>
      </w:pPr>
      <w:r>
        <w:rPr>
          <w:b/>
        </w:rPr>
        <w:t xml:space="preserve"> ΠΕΡΙΦΕΡΕΙΑΚΗΣ ΕΝΟΤΗΤΑΣ  ΑΡΓΟΛΙΔΑΣ</w:t>
      </w:r>
    </w:p>
    <w:p w:rsidR="003310D8" w:rsidRDefault="003310D8" w:rsidP="003310D8">
      <w:pPr>
        <w:rPr>
          <w:b/>
        </w:rPr>
      </w:pPr>
      <w:r>
        <w:rPr>
          <w:b/>
        </w:rPr>
        <w:t>ΤΜΗΜΑ ΚΟΙΝΩΝΙΚΗΣ ΑΛΛΗΛΕΓΓΥΗΣ</w:t>
      </w:r>
    </w:p>
    <w:p w:rsidR="003310D8" w:rsidRDefault="003310D8" w:rsidP="003310D8">
      <w:pPr>
        <w:rPr>
          <w:b/>
        </w:rPr>
      </w:pPr>
    </w:p>
    <w:p w:rsidR="003310D8" w:rsidRPr="00A72F54" w:rsidRDefault="003310D8" w:rsidP="003310D8">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3310D8" w:rsidRDefault="003310D8" w:rsidP="003310D8">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3310D8" w:rsidRPr="00425D5F" w:rsidRDefault="003310D8" w:rsidP="003310D8">
      <w:pPr>
        <w:jc w:val="center"/>
        <w:rPr>
          <w:rFonts w:ascii="Cambria" w:eastAsia="MS Mincho" w:hAnsi="Cambria"/>
          <w:noProof/>
        </w:rPr>
      </w:pPr>
      <w:r>
        <w:rPr>
          <w:rFonts w:ascii="Cambria" w:eastAsia="MS Mincho" w:hAnsi="Cambria"/>
          <w:noProof/>
        </w:rPr>
        <w:t xml:space="preserve">                                                                                                                       ΝΑΥΠΛΙΟ  </w:t>
      </w:r>
      <w:r w:rsidR="0021261A">
        <w:rPr>
          <w:rFonts w:ascii="Cambria" w:eastAsia="MS Mincho" w:hAnsi="Cambria"/>
          <w:noProof/>
        </w:rPr>
        <w:t>0</w:t>
      </w:r>
      <w:r w:rsidR="0021261A">
        <w:rPr>
          <w:rFonts w:ascii="Cambria" w:eastAsia="MS Mincho" w:hAnsi="Cambria"/>
          <w:noProof/>
          <w:lang w:val="en-US"/>
        </w:rPr>
        <w:t>5</w:t>
      </w:r>
      <w:r w:rsidR="000A4D60">
        <w:rPr>
          <w:rFonts w:ascii="Cambria" w:eastAsia="MS Mincho" w:hAnsi="Cambria"/>
          <w:noProof/>
        </w:rPr>
        <w:t>-</w:t>
      </w:r>
      <w:r w:rsidR="000A4D60" w:rsidRPr="00425D5F">
        <w:rPr>
          <w:rFonts w:ascii="Cambria" w:eastAsia="MS Mincho" w:hAnsi="Cambria"/>
          <w:noProof/>
        </w:rPr>
        <w:t>04</w:t>
      </w:r>
      <w:r w:rsidR="000A4D60">
        <w:rPr>
          <w:rFonts w:ascii="Cambria" w:eastAsia="MS Mincho" w:hAnsi="Cambria"/>
          <w:noProof/>
        </w:rPr>
        <w:t>-202</w:t>
      </w:r>
      <w:r w:rsidR="000A4D60" w:rsidRPr="00425D5F">
        <w:rPr>
          <w:rFonts w:ascii="Cambria" w:eastAsia="MS Mincho" w:hAnsi="Cambria"/>
          <w:noProof/>
        </w:rPr>
        <w:t>1</w:t>
      </w:r>
    </w:p>
    <w:p w:rsidR="003310D8" w:rsidRDefault="003310D8" w:rsidP="003310D8">
      <w:pPr>
        <w:jc w:val="center"/>
        <w:rPr>
          <w:rFonts w:ascii="Cambria" w:eastAsia="MS Mincho" w:hAnsi="Cambria"/>
          <w:noProof/>
        </w:rPr>
      </w:pPr>
      <w:r>
        <w:rPr>
          <w:rFonts w:ascii="Cambria" w:eastAsia="MS Mincho" w:hAnsi="Cambria"/>
          <w:noProof/>
        </w:rPr>
        <w:tab/>
      </w:r>
    </w:p>
    <w:p w:rsidR="003310D8" w:rsidRDefault="003310D8" w:rsidP="003310D8">
      <w:pPr>
        <w:jc w:val="center"/>
        <w:rPr>
          <w:rFonts w:ascii="Cambria" w:eastAsia="MS Mincho" w:hAnsi="Cambria"/>
          <w:noProof/>
        </w:rPr>
      </w:pPr>
    </w:p>
    <w:p w:rsidR="003310D8" w:rsidRPr="00A72F54" w:rsidRDefault="003310D8" w:rsidP="003310D8">
      <w:pPr>
        <w:jc w:val="center"/>
        <w:rPr>
          <w:rFonts w:ascii="Cambria" w:eastAsia="MS Mincho" w:hAnsi="Cambria"/>
          <w:noProof/>
          <w:sz w:val="16"/>
          <w:szCs w:val="16"/>
        </w:rPr>
      </w:pPr>
    </w:p>
    <w:p w:rsidR="003310D8" w:rsidRPr="00A72F54" w:rsidRDefault="003310D8" w:rsidP="00A72F54">
      <w:pPr>
        <w:rPr>
          <w:rFonts w:ascii="Cambria" w:eastAsia="MS Mincho" w:hAnsi="Cambria"/>
          <w:noProof/>
          <w:sz w:val="16"/>
          <w:szCs w:val="16"/>
        </w:rPr>
      </w:pPr>
    </w:p>
    <w:p w:rsidR="003310D8" w:rsidRDefault="003310D8" w:rsidP="003310D8">
      <w:pPr>
        <w:jc w:val="center"/>
        <w:rPr>
          <w:b/>
          <w:sz w:val="36"/>
          <w:szCs w:val="36"/>
          <w:u w:val="single"/>
        </w:rPr>
      </w:pPr>
      <w:r w:rsidRPr="00C74210">
        <w:rPr>
          <w:b/>
          <w:sz w:val="36"/>
          <w:szCs w:val="36"/>
          <w:u w:val="single"/>
        </w:rPr>
        <w:t>ΔΕΛΤΙΟ   ΤΥΠΟΥ</w:t>
      </w:r>
    </w:p>
    <w:p w:rsidR="00A72F54" w:rsidRPr="00A72F54" w:rsidRDefault="00A72F54" w:rsidP="003310D8">
      <w:pPr>
        <w:jc w:val="center"/>
        <w:rPr>
          <w:b/>
          <w:sz w:val="16"/>
          <w:szCs w:val="16"/>
          <w:u w:val="single"/>
        </w:rPr>
      </w:pPr>
    </w:p>
    <w:p w:rsidR="003310D8" w:rsidRDefault="003310D8" w:rsidP="003310D8">
      <w:pPr>
        <w:jc w:val="both"/>
        <w:rPr>
          <w:b/>
          <w:sz w:val="16"/>
          <w:szCs w:val="16"/>
          <w:u w:val="single"/>
        </w:rPr>
      </w:pPr>
    </w:p>
    <w:p w:rsidR="00A72F54" w:rsidRPr="00A72F54" w:rsidRDefault="00A72F54" w:rsidP="003310D8">
      <w:pPr>
        <w:jc w:val="both"/>
        <w:rPr>
          <w:b/>
          <w:sz w:val="16"/>
          <w:szCs w:val="16"/>
          <w:u w:val="single"/>
        </w:rPr>
      </w:pPr>
    </w:p>
    <w:p w:rsidR="003310D8" w:rsidRDefault="003310D8" w:rsidP="003310D8">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w:t>
      </w:r>
      <w:r w:rsidR="000A4D60">
        <w:t>πρωτ</w:t>
      </w:r>
      <w:r w:rsidR="000A4D60" w:rsidRPr="000A4D60">
        <w:t xml:space="preserve"> </w:t>
      </w:r>
      <w:r w:rsidR="000A4D60">
        <w:t xml:space="preserve">: </w:t>
      </w:r>
      <w:r w:rsidR="000A4D60" w:rsidRPr="000A4D60">
        <w:t>63885</w:t>
      </w:r>
      <w:r w:rsidR="000A4D60">
        <w:t>//0</w:t>
      </w:r>
      <w:r w:rsidR="000A4D60" w:rsidRPr="000A4D60">
        <w:t>9</w:t>
      </w:r>
      <w:r w:rsidR="000A4D60">
        <w:t>-</w:t>
      </w:r>
      <w:r w:rsidR="000A4D60" w:rsidRPr="000A4D60">
        <w:t>03</w:t>
      </w:r>
      <w:r w:rsidR="000A4D60">
        <w:t>-202</w:t>
      </w:r>
      <w:r w:rsidR="000A4D60" w:rsidRPr="000A4D60">
        <w:t>1</w:t>
      </w:r>
      <w:r w:rsidRPr="00D30880">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Pr="00CE4727">
        <w:t xml:space="preserve">), </w:t>
      </w:r>
      <w:r>
        <w:t xml:space="preserve">στα πλαίσια των </w:t>
      </w:r>
      <w:r w:rsidR="00BB03DB">
        <w:t xml:space="preserve">Νέων </w:t>
      </w:r>
      <w:r>
        <w:t>Αποκεντρωμένων   Προμηθειών, πράξης 201</w:t>
      </w:r>
      <w:r w:rsidR="00BB03DB">
        <w:t>8</w:t>
      </w:r>
      <w:r>
        <w:t>-201</w:t>
      </w:r>
      <w:r w:rsidR="00BB03DB">
        <w:t>9</w:t>
      </w:r>
    </w:p>
    <w:p w:rsidR="003310D8" w:rsidRPr="00116B1E" w:rsidRDefault="003310D8" w:rsidP="003310D8">
      <w:pPr>
        <w:spacing w:line="360" w:lineRule="auto"/>
        <w:jc w:val="both"/>
        <w:rPr>
          <w:sz w:val="16"/>
          <w:szCs w:val="16"/>
        </w:rPr>
      </w:pPr>
    </w:p>
    <w:p w:rsidR="003310D8" w:rsidRDefault="003310D8" w:rsidP="003310D8">
      <w:pPr>
        <w:spacing w:line="360" w:lineRule="auto"/>
        <w:jc w:val="center"/>
        <w:rPr>
          <w:b/>
          <w:sz w:val="32"/>
          <w:szCs w:val="32"/>
          <w:u w:val="single"/>
        </w:rPr>
      </w:pPr>
      <w:r w:rsidRPr="000923DE">
        <w:rPr>
          <w:b/>
          <w:sz w:val="32"/>
          <w:szCs w:val="32"/>
          <w:u w:val="single"/>
        </w:rPr>
        <w:t xml:space="preserve">Ενημερώνει </w:t>
      </w:r>
    </w:p>
    <w:p w:rsidR="003310D8" w:rsidRPr="00116B1E" w:rsidRDefault="003310D8" w:rsidP="003310D8">
      <w:pPr>
        <w:spacing w:line="360" w:lineRule="auto"/>
        <w:jc w:val="center"/>
        <w:rPr>
          <w:b/>
          <w:sz w:val="16"/>
          <w:szCs w:val="16"/>
          <w:u w:val="single"/>
        </w:rPr>
      </w:pPr>
    </w:p>
    <w:p w:rsidR="003310D8" w:rsidRDefault="003310D8" w:rsidP="003310D8">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3310D8" w:rsidRPr="000923DE" w:rsidRDefault="003310D8" w:rsidP="00125B8F">
      <w:pPr>
        <w:spacing w:line="360" w:lineRule="auto"/>
        <w:jc w:val="both"/>
        <w:rPr>
          <w:b/>
          <w:u w:val="single"/>
        </w:rPr>
      </w:pPr>
      <w:r w:rsidRPr="00D6799B">
        <w:rPr>
          <w:u w:val="single"/>
        </w:rPr>
        <w:t xml:space="preserve"> </w:t>
      </w:r>
      <w:r w:rsidRPr="000923DE">
        <w:rPr>
          <w:b/>
          <w:u w:val="single"/>
        </w:rPr>
        <w:t xml:space="preserve">ότι θα πραγματοποιηθεί </w:t>
      </w:r>
      <w:r w:rsidR="00BB03DB">
        <w:rPr>
          <w:b/>
          <w:u w:val="single"/>
        </w:rPr>
        <w:t xml:space="preserve"> </w:t>
      </w:r>
      <w:r>
        <w:rPr>
          <w:b/>
          <w:u w:val="single"/>
        </w:rPr>
        <w:t xml:space="preserve">ΔΙΑΝΟΜΗ </w:t>
      </w:r>
      <w:r w:rsidRPr="000923DE">
        <w:rPr>
          <w:b/>
          <w:u w:val="single"/>
        </w:rPr>
        <w:t xml:space="preserve"> προϊόντων ΤΕΒΑ </w:t>
      </w:r>
      <w:r w:rsidR="007B37EA">
        <w:rPr>
          <w:b/>
          <w:u w:val="single"/>
        </w:rPr>
        <w:t>της πράξης 2018-2019</w:t>
      </w:r>
      <w:r w:rsidR="00E23CCC">
        <w:rPr>
          <w:b/>
          <w:u w:val="single"/>
        </w:rPr>
        <w:t>,</w:t>
      </w:r>
      <w:r>
        <w:rPr>
          <w:b/>
          <w:u w:val="single"/>
        </w:rPr>
        <w:t xml:space="preserve"> με ε</w:t>
      </w:r>
      <w:r w:rsidR="00414BD3">
        <w:rPr>
          <w:b/>
          <w:u w:val="single"/>
        </w:rPr>
        <w:t xml:space="preserve">ίδη παντοπωλείου,  </w:t>
      </w:r>
      <w:r w:rsidR="00125B8F">
        <w:rPr>
          <w:b/>
          <w:u w:val="single"/>
        </w:rPr>
        <w:t xml:space="preserve"> </w:t>
      </w:r>
      <w:r w:rsidR="00414BD3">
        <w:rPr>
          <w:b/>
          <w:u w:val="single"/>
        </w:rPr>
        <w:t xml:space="preserve">νωπά </w:t>
      </w:r>
      <w:r w:rsidR="00125B8F">
        <w:rPr>
          <w:b/>
          <w:u w:val="single"/>
        </w:rPr>
        <w:t xml:space="preserve"> </w:t>
      </w:r>
      <w:r w:rsidR="00414BD3">
        <w:rPr>
          <w:b/>
          <w:u w:val="single"/>
        </w:rPr>
        <w:t xml:space="preserve"> προϊόντα</w:t>
      </w:r>
      <w:r>
        <w:rPr>
          <w:b/>
          <w:u w:val="single"/>
        </w:rPr>
        <w:t xml:space="preserve">, </w:t>
      </w:r>
      <w:r w:rsidR="00414BD3">
        <w:rPr>
          <w:b/>
          <w:u w:val="single"/>
        </w:rPr>
        <w:t xml:space="preserve"> </w:t>
      </w:r>
      <w:r w:rsidR="00125B8F">
        <w:rPr>
          <w:b/>
          <w:u w:val="single"/>
        </w:rPr>
        <w:t xml:space="preserve"> </w:t>
      </w:r>
      <w:r>
        <w:rPr>
          <w:b/>
          <w:u w:val="single"/>
        </w:rPr>
        <w:t xml:space="preserve">είδη  </w:t>
      </w:r>
      <w:r w:rsidR="00414BD3">
        <w:rPr>
          <w:b/>
          <w:u w:val="single"/>
        </w:rPr>
        <w:t xml:space="preserve"> </w:t>
      </w:r>
      <w:r>
        <w:rPr>
          <w:b/>
          <w:u w:val="single"/>
        </w:rPr>
        <w:t xml:space="preserve">Β.Υ.Σ. </w:t>
      </w:r>
      <w:r w:rsidR="00125B8F">
        <w:rPr>
          <w:b/>
          <w:u w:val="single"/>
        </w:rPr>
        <w:t xml:space="preserve"> </w:t>
      </w:r>
      <w:r w:rsidR="00414BD3">
        <w:rPr>
          <w:b/>
          <w:u w:val="single"/>
        </w:rPr>
        <w:t xml:space="preserve"> </w:t>
      </w:r>
      <w:r>
        <w:rPr>
          <w:b/>
          <w:u w:val="single"/>
        </w:rPr>
        <w:t>και</w:t>
      </w:r>
      <w:r w:rsidR="00414BD3">
        <w:rPr>
          <w:b/>
          <w:u w:val="single"/>
        </w:rPr>
        <w:t xml:space="preserve"> </w:t>
      </w:r>
      <w:r>
        <w:rPr>
          <w:b/>
          <w:u w:val="single"/>
        </w:rPr>
        <w:t xml:space="preserve"> </w:t>
      </w:r>
      <w:r w:rsidR="00125B8F">
        <w:rPr>
          <w:b/>
          <w:u w:val="single"/>
        </w:rPr>
        <w:t xml:space="preserve"> </w:t>
      </w:r>
      <w:r>
        <w:rPr>
          <w:b/>
          <w:u w:val="single"/>
        </w:rPr>
        <w:t>βρεφικά</w:t>
      </w:r>
      <w:r w:rsidR="00E23CCC">
        <w:rPr>
          <w:b/>
          <w:u w:val="single"/>
        </w:rPr>
        <w:t xml:space="preserve">, </w:t>
      </w:r>
      <w:r>
        <w:rPr>
          <w:b/>
          <w:u w:val="single"/>
        </w:rPr>
        <w:t xml:space="preserve"> </w:t>
      </w:r>
      <w:r w:rsidR="009F0E4A">
        <w:rPr>
          <w:b/>
          <w:u w:val="single"/>
        </w:rPr>
        <w:t xml:space="preserve"> </w:t>
      </w:r>
      <w:r w:rsidR="00414BD3">
        <w:rPr>
          <w:b/>
          <w:u w:val="single"/>
        </w:rPr>
        <w:t xml:space="preserve"> </w:t>
      </w:r>
      <w:r w:rsidR="00E23CCC">
        <w:rPr>
          <w:b/>
          <w:u w:val="single"/>
        </w:rPr>
        <w:t>την</w:t>
      </w:r>
      <w:r w:rsidR="00414BD3">
        <w:rPr>
          <w:b/>
          <w:u w:val="single"/>
        </w:rPr>
        <w:t xml:space="preserve"> </w:t>
      </w:r>
      <w:r w:rsidR="00E23CCC">
        <w:rPr>
          <w:b/>
          <w:u w:val="single"/>
        </w:rPr>
        <w:t xml:space="preserve"> </w:t>
      </w:r>
      <w:r w:rsidR="00414BD3">
        <w:rPr>
          <w:b/>
          <w:u w:val="single"/>
        </w:rPr>
        <w:t xml:space="preserve"> </w:t>
      </w:r>
      <w:r w:rsidR="00E23CCC">
        <w:rPr>
          <w:b/>
          <w:u w:val="single"/>
        </w:rPr>
        <w:t xml:space="preserve">εβδομάδα </w:t>
      </w:r>
      <w:r w:rsidR="00414BD3">
        <w:rPr>
          <w:b/>
          <w:u w:val="single"/>
        </w:rPr>
        <w:t xml:space="preserve">  </w:t>
      </w:r>
      <w:r w:rsidR="00E23CCC">
        <w:rPr>
          <w:b/>
          <w:u w:val="single"/>
        </w:rPr>
        <w:t xml:space="preserve">από </w:t>
      </w:r>
      <w:r w:rsidR="00414BD3">
        <w:rPr>
          <w:b/>
          <w:u w:val="single"/>
        </w:rPr>
        <w:t xml:space="preserve"> </w:t>
      </w:r>
      <w:r w:rsidR="00125B8F">
        <w:rPr>
          <w:b/>
          <w:u w:val="single"/>
        </w:rPr>
        <w:t xml:space="preserve"> </w:t>
      </w:r>
      <w:r w:rsidR="003B16C3">
        <w:rPr>
          <w:b/>
          <w:u w:val="single"/>
        </w:rPr>
        <w:t xml:space="preserve">Δευτέρα </w:t>
      </w:r>
      <w:r w:rsidR="00414BD3">
        <w:rPr>
          <w:b/>
          <w:u w:val="single"/>
        </w:rPr>
        <w:t xml:space="preserve">  </w:t>
      </w:r>
      <w:r w:rsidR="003B16C3">
        <w:rPr>
          <w:b/>
          <w:u w:val="single"/>
        </w:rPr>
        <w:t xml:space="preserve">12-04-2021 </w:t>
      </w:r>
      <w:r w:rsidR="00414BD3">
        <w:rPr>
          <w:b/>
          <w:u w:val="single"/>
        </w:rPr>
        <w:t xml:space="preserve"> </w:t>
      </w:r>
      <w:r w:rsidR="00125B8F">
        <w:rPr>
          <w:b/>
          <w:u w:val="single"/>
        </w:rPr>
        <w:t xml:space="preserve"> </w:t>
      </w:r>
      <w:r w:rsidR="003B16C3">
        <w:rPr>
          <w:b/>
          <w:u w:val="single"/>
        </w:rPr>
        <w:t>έ</w:t>
      </w:r>
      <w:r w:rsidR="00E23CCC">
        <w:rPr>
          <w:b/>
          <w:u w:val="single"/>
        </w:rPr>
        <w:t xml:space="preserve">ως </w:t>
      </w:r>
      <w:r w:rsidR="00414BD3">
        <w:rPr>
          <w:b/>
          <w:u w:val="single"/>
        </w:rPr>
        <w:t xml:space="preserve">  </w:t>
      </w:r>
      <w:r w:rsidR="003B16C3">
        <w:rPr>
          <w:b/>
          <w:u w:val="single"/>
        </w:rPr>
        <w:t xml:space="preserve">και </w:t>
      </w:r>
      <w:r w:rsidR="00125B8F">
        <w:rPr>
          <w:b/>
          <w:u w:val="single"/>
        </w:rPr>
        <w:t xml:space="preserve"> </w:t>
      </w:r>
      <w:r w:rsidR="00414BD3">
        <w:rPr>
          <w:b/>
          <w:u w:val="single"/>
        </w:rPr>
        <w:t xml:space="preserve"> </w:t>
      </w:r>
      <w:r w:rsidR="003B16C3">
        <w:rPr>
          <w:b/>
          <w:u w:val="single"/>
        </w:rPr>
        <w:t xml:space="preserve">Παρασκευή </w:t>
      </w:r>
      <w:r w:rsidR="00414BD3">
        <w:rPr>
          <w:b/>
          <w:u w:val="single"/>
        </w:rPr>
        <w:t xml:space="preserve"> </w:t>
      </w:r>
      <w:r w:rsidR="00791E96">
        <w:rPr>
          <w:b/>
          <w:u w:val="single"/>
        </w:rPr>
        <w:t xml:space="preserve"> </w:t>
      </w:r>
      <w:r w:rsidR="003B16C3">
        <w:rPr>
          <w:b/>
          <w:u w:val="single"/>
        </w:rPr>
        <w:t>16-04-2021.</w:t>
      </w:r>
    </w:p>
    <w:p w:rsidR="00125B8F" w:rsidRDefault="00125B8F" w:rsidP="003310D8">
      <w:pPr>
        <w:spacing w:line="360" w:lineRule="auto"/>
        <w:jc w:val="both"/>
        <w:rPr>
          <w:b/>
          <w:u w:val="single"/>
        </w:rPr>
      </w:pPr>
    </w:p>
    <w:p w:rsidR="00450179" w:rsidRDefault="00450179" w:rsidP="003310D8">
      <w:pPr>
        <w:spacing w:line="360" w:lineRule="auto"/>
        <w:jc w:val="both"/>
        <w:rPr>
          <w:b/>
          <w:u w:val="single"/>
        </w:rPr>
      </w:pPr>
    </w:p>
    <w:p w:rsidR="003310D8" w:rsidRPr="00E23CCC" w:rsidRDefault="003310D8" w:rsidP="003310D8">
      <w:pPr>
        <w:jc w:val="both"/>
        <w:rPr>
          <w:i/>
          <w:sz w:val="28"/>
          <w:szCs w:val="28"/>
          <w:u w:val="single"/>
        </w:rPr>
      </w:pPr>
      <w:r w:rsidRPr="00E23CCC">
        <w:rPr>
          <w:i/>
          <w:sz w:val="28"/>
          <w:szCs w:val="28"/>
          <w:u w:val="single"/>
        </w:rPr>
        <w:t>Το αναλυτικό πρόγραμμα της διανομής, έχει ως εξής</w:t>
      </w:r>
      <w:r w:rsidRPr="00957CC1">
        <w:rPr>
          <w:i/>
          <w:sz w:val="28"/>
          <w:szCs w:val="28"/>
        </w:rPr>
        <w:t xml:space="preserve"> :</w:t>
      </w:r>
    </w:p>
    <w:p w:rsidR="003310D8" w:rsidRDefault="003310D8" w:rsidP="003310D8">
      <w:pPr>
        <w:jc w:val="both"/>
        <w:rPr>
          <w:i/>
        </w:rPr>
      </w:pPr>
    </w:p>
    <w:p w:rsidR="003310D8" w:rsidRPr="006B502F" w:rsidRDefault="003310D8" w:rsidP="003310D8">
      <w:pPr>
        <w:rPr>
          <w:b/>
        </w:rPr>
      </w:pPr>
      <w:r w:rsidRPr="005D4351">
        <w:rPr>
          <w:b/>
        </w:rPr>
        <w:t xml:space="preserve">Σύνολο  </w:t>
      </w:r>
      <w:r w:rsidR="00B01176">
        <w:rPr>
          <w:b/>
        </w:rPr>
        <w:t xml:space="preserve"> </w:t>
      </w:r>
      <w:r w:rsidRPr="005D4351">
        <w:rPr>
          <w:b/>
        </w:rPr>
        <w:t xml:space="preserve">στην </w:t>
      </w:r>
      <w:r w:rsidR="00B01176">
        <w:rPr>
          <w:b/>
        </w:rPr>
        <w:t xml:space="preserve"> </w:t>
      </w:r>
      <w:r w:rsidRPr="005D4351">
        <w:rPr>
          <w:b/>
        </w:rPr>
        <w:t xml:space="preserve">Π.Ε. </w:t>
      </w:r>
      <w:r w:rsidR="00B01176">
        <w:rPr>
          <w:b/>
        </w:rPr>
        <w:t xml:space="preserve"> </w:t>
      </w:r>
      <w:r w:rsidRPr="005D4351">
        <w:rPr>
          <w:b/>
        </w:rPr>
        <w:t>Αργολίδας</w:t>
      </w:r>
      <w:r w:rsidR="00D667E3">
        <w:rPr>
          <w:b/>
        </w:rPr>
        <w:t xml:space="preserve"> </w:t>
      </w:r>
      <w:r w:rsidR="00CF5EAF">
        <w:rPr>
          <w:b/>
        </w:rPr>
        <w:t xml:space="preserve"> </w:t>
      </w:r>
      <w:r>
        <w:rPr>
          <w:b/>
        </w:rPr>
        <w:t xml:space="preserve">:   </w:t>
      </w:r>
      <w:r w:rsidR="00B01176">
        <w:rPr>
          <w:b/>
        </w:rPr>
        <w:t xml:space="preserve"> </w:t>
      </w:r>
      <w:r w:rsidR="00BB03DB">
        <w:rPr>
          <w:b/>
        </w:rPr>
        <w:t>Δικαιούχοι</w:t>
      </w:r>
      <w:r w:rsidR="00B01176">
        <w:rPr>
          <w:b/>
        </w:rPr>
        <w:t xml:space="preserve">     </w:t>
      </w:r>
      <w:r w:rsidR="00BB03DB">
        <w:rPr>
          <w:b/>
        </w:rPr>
        <w:t xml:space="preserve">: </w:t>
      </w:r>
      <w:r w:rsidR="00B01176">
        <w:rPr>
          <w:b/>
        </w:rPr>
        <w:t xml:space="preserve">  1.716</w:t>
      </w:r>
    </w:p>
    <w:p w:rsidR="003310D8" w:rsidRDefault="003310D8" w:rsidP="003310D8">
      <w:pPr>
        <w:rPr>
          <w:b/>
        </w:rPr>
      </w:pPr>
      <w:r w:rsidRPr="006B502F">
        <w:rPr>
          <w:b/>
        </w:rPr>
        <w:t xml:space="preserve">                                                    </w:t>
      </w:r>
      <w:r>
        <w:rPr>
          <w:b/>
        </w:rPr>
        <w:t xml:space="preserve">  </w:t>
      </w:r>
      <w:r w:rsidR="00BB03DB">
        <w:rPr>
          <w:b/>
        </w:rPr>
        <w:t xml:space="preserve"> </w:t>
      </w:r>
      <w:r w:rsidR="00B01176">
        <w:rPr>
          <w:b/>
        </w:rPr>
        <w:t xml:space="preserve">    </w:t>
      </w:r>
      <w:r w:rsidR="00D667E3">
        <w:rPr>
          <w:b/>
        </w:rPr>
        <w:t xml:space="preserve"> </w:t>
      </w:r>
      <w:r w:rsidR="00CF5EAF">
        <w:rPr>
          <w:b/>
        </w:rPr>
        <w:t xml:space="preserve"> </w:t>
      </w:r>
      <w:r w:rsidR="00BB03DB">
        <w:rPr>
          <w:b/>
        </w:rPr>
        <w:t>Ωφελούμενοι</w:t>
      </w:r>
      <w:r w:rsidR="00B01176">
        <w:rPr>
          <w:b/>
        </w:rPr>
        <w:t xml:space="preserve"> </w:t>
      </w:r>
      <w:r w:rsidR="00BB03DB">
        <w:rPr>
          <w:b/>
        </w:rPr>
        <w:t xml:space="preserve">:   </w:t>
      </w:r>
      <w:r w:rsidR="00B01176">
        <w:rPr>
          <w:b/>
        </w:rPr>
        <w:t>3.111</w:t>
      </w:r>
    </w:p>
    <w:p w:rsidR="003310D8" w:rsidRDefault="003310D8" w:rsidP="003310D8">
      <w:pPr>
        <w:rPr>
          <w:b/>
        </w:rPr>
      </w:pPr>
    </w:p>
    <w:p w:rsidR="00BB03DB" w:rsidRDefault="00BB03DB" w:rsidP="00BB03DB">
      <w:pPr>
        <w:rPr>
          <w:b/>
          <w:u w:val="single"/>
        </w:rPr>
      </w:pPr>
    </w:p>
    <w:p w:rsidR="007505AF" w:rsidRPr="00BB03DB" w:rsidRDefault="007505AF" w:rsidP="00BB03DB">
      <w:pPr>
        <w:rPr>
          <w:b/>
          <w:u w:val="single"/>
        </w:rPr>
      </w:pPr>
    </w:p>
    <w:p w:rsidR="00BB03DB" w:rsidRPr="0085107F" w:rsidRDefault="00BB03DB" w:rsidP="00BB03DB">
      <w:pPr>
        <w:rPr>
          <w:b/>
          <w:i/>
          <w:sz w:val="28"/>
          <w:szCs w:val="28"/>
        </w:rPr>
      </w:pPr>
      <w:r w:rsidRPr="0085107F">
        <w:rPr>
          <w:b/>
          <w:i/>
          <w:sz w:val="28"/>
          <w:szCs w:val="28"/>
        </w:rPr>
        <w:t xml:space="preserve">Α)  </w:t>
      </w:r>
      <w:r w:rsidR="00F11D6F">
        <w:rPr>
          <w:b/>
          <w:i/>
          <w:sz w:val="28"/>
          <w:szCs w:val="28"/>
        </w:rPr>
        <w:t xml:space="preserve">  </w:t>
      </w:r>
      <w:r w:rsidRPr="0085107F">
        <w:rPr>
          <w:b/>
          <w:i/>
          <w:sz w:val="28"/>
          <w:szCs w:val="28"/>
        </w:rPr>
        <w:t xml:space="preserve"> </w:t>
      </w:r>
      <w:r w:rsidR="00381DA3" w:rsidRPr="0085107F">
        <w:rPr>
          <w:b/>
          <w:i/>
          <w:sz w:val="28"/>
          <w:szCs w:val="28"/>
        </w:rPr>
        <w:t xml:space="preserve">ΔΗΜΟΣ </w:t>
      </w:r>
      <w:r w:rsidR="0085107F">
        <w:rPr>
          <w:b/>
          <w:i/>
          <w:sz w:val="28"/>
          <w:szCs w:val="28"/>
        </w:rPr>
        <w:t xml:space="preserve">  </w:t>
      </w:r>
      <w:r w:rsidR="00381DA3" w:rsidRPr="0085107F">
        <w:rPr>
          <w:b/>
          <w:i/>
          <w:sz w:val="28"/>
          <w:szCs w:val="28"/>
        </w:rPr>
        <w:t>ΝΑΥΠΛΙΕΩΝ</w:t>
      </w:r>
      <w:r w:rsidR="00C30D8F">
        <w:rPr>
          <w:b/>
          <w:i/>
          <w:sz w:val="28"/>
          <w:szCs w:val="28"/>
        </w:rPr>
        <w:t xml:space="preserve">   ----</w:t>
      </w:r>
      <w:r w:rsidR="00685234" w:rsidRPr="0085107F">
        <w:rPr>
          <w:b/>
          <w:i/>
          <w:sz w:val="28"/>
          <w:szCs w:val="28"/>
        </w:rPr>
        <w:t xml:space="preserve">  </w:t>
      </w:r>
      <w:r w:rsidRPr="0085107F">
        <w:rPr>
          <w:b/>
          <w:i/>
          <w:sz w:val="28"/>
          <w:szCs w:val="28"/>
        </w:rPr>
        <w:t>ΔΙΚΑΙΟΥΧΟΙ</w:t>
      </w:r>
      <w:r w:rsidR="00685234" w:rsidRPr="0085107F">
        <w:rPr>
          <w:b/>
          <w:i/>
          <w:sz w:val="28"/>
          <w:szCs w:val="28"/>
        </w:rPr>
        <w:t xml:space="preserve">  </w:t>
      </w:r>
      <w:r w:rsidRPr="0085107F">
        <w:rPr>
          <w:b/>
          <w:i/>
          <w:sz w:val="28"/>
          <w:szCs w:val="28"/>
        </w:rPr>
        <w:t xml:space="preserve">: </w:t>
      </w:r>
      <w:r w:rsidR="00685234" w:rsidRPr="0085107F">
        <w:rPr>
          <w:b/>
          <w:i/>
          <w:sz w:val="28"/>
          <w:szCs w:val="28"/>
        </w:rPr>
        <w:t xml:space="preserve">  531</w:t>
      </w:r>
    </w:p>
    <w:p w:rsidR="00DA6DFC" w:rsidRPr="00290F8B" w:rsidRDefault="00997FDF" w:rsidP="00BB03DB">
      <w:pPr>
        <w:rPr>
          <w:b/>
          <w:sz w:val="16"/>
          <w:szCs w:val="16"/>
        </w:rPr>
      </w:pPr>
      <w:r w:rsidRPr="00997FDF">
        <w:rPr>
          <w:b/>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343.5pt;margin-top:8.75pt;width:81pt;height:55.8pt;z-index:251661312" strokeweight="1.5pt"/>
        </w:pict>
      </w:r>
    </w:p>
    <w:p w:rsidR="00CD3907" w:rsidRPr="00290F8B" w:rsidRDefault="00997FDF" w:rsidP="00BB03DB">
      <w:pPr>
        <w:rPr>
          <w:b/>
          <w:sz w:val="16"/>
          <w:szCs w:val="16"/>
        </w:rPr>
      </w:pPr>
      <w:r>
        <w:rPr>
          <w:b/>
          <w:noProof/>
          <w:sz w:val="16"/>
          <w:szCs w:val="1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27.25pt;margin-top:10.35pt;width:10.9pt;height:45pt;z-index:251660288" strokeweight="1.5pt"/>
        </w:pict>
      </w:r>
    </w:p>
    <w:p w:rsidR="00346648" w:rsidRDefault="00CD3907" w:rsidP="00CD3907">
      <w:pPr>
        <w:spacing w:line="360" w:lineRule="auto"/>
        <w:rPr>
          <w:b/>
        </w:rPr>
      </w:pPr>
      <w:r>
        <w:rPr>
          <w:b/>
        </w:rPr>
        <w:tab/>
        <w:t>-</w:t>
      </w:r>
      <w:r>
        <w:rPr>
          <w:b/>
        </w:rPr>
        <w:tab/>
        <w:t xml:space="preserve">Δευτέρα  12  Απριλίου   2021  </w:t>
      </w:r>
      <w:r w:rsidR="003A4003">
        <w:rPr>
          <w:b/>
        </w:rPr>
        <w:t xml:space="preserve">             </w:t>
      </w:r>
      <w:r w:rsidR="00DA6DFC">
        <w:rPr>
          <w:b/>
        </w:rPr>
        <w:t xml:space="preserve"> </w:t>
      </w:r>
      <w:r w:rsidR="00DA6DFC" w:rsidRPr="00DA6DFC">
        <w:rPr>
          <w:b/>
          <w:i/>
          <w:sz w:val="28"/>
          <w:szCs w:val="28"/>
        </w:rPr>
        <w:t>διανομή</w:t>
      </w:r>
      <w:r w:rsidR="00163437" w:rsidRPr="00DA6DFC">
        <w:rPr>
          <w:b/>
          <w:sz w:val="28"/>
          <w:szCs w:val="28"/>
        </w:rPr>
        <w:t xml:space="preserve">  </w:t>
      </w:r>
      <w:r w:rsidR="00163437">
        <w:rPr>
          <w:b/>
        </w:rPr>
        <w:t xml:space="preserve">  </w:t>
      </w:r>
      <w:r w:rsidR="003A4003">
        <w:rPr>
          <w:b/>
        </w:rPr>
        <w:t xml:space="preserve">        </w:t>
      </w:r>
      <w:r w:rsidR="00346648">
        <w:rPr>
          <w:b/>
        </w:rPr>
        <w:t xml:space="preserve"> </w:t>
      </w:r>
      <w:r w:rsidR="00346648" w:rsidRPr="00346648">
        <w:rPr>
          <w:b/>
          <w:i/>
        </w:rPr>
        <w:t>για την πόλη</w:t>
      </w:r>
    </w:p>
    <w:p w:rsidR="00CD3907" w:rsidRPr="00346648" w:rsidRDefault="00CD3907" w:rsidP="00CD3907">
      <w:pPr>
        <w:spacing w:line="360" w:lineRule="auto"/>
        <w:rPr>
          <w:b/>
          <w:i/>
        </w:rPr>
      </w:pPr>
      <w:r>
        <w:rPr>
          <w:b/>
        </w:rPr>
        <w:tab/>
        <w:t>-</w:t>
      </w:r>
      <w:r>
        <w:rPr>
          <w:b/>
        </w:rPr>
        <w:tab/>
        <w:t>Τρίτη      13  Απριλίου   2021</w:t>
      </w:r>
      <w:r w:rsidR="003A4003">
        <w:rPr>
          <w:b/>
        </w:rPr>
        <w:t xml:space="preserve">           </w:t>
      </w:r>
      <w:r w:rsidR="00DA6DFC">
        <w:rPr>
          <w:b/>
        </w:rPr>
        <w:t xml:space="preserve">  </w:t>
      </w:r>
      <w:r w:rsidR="00DA6DFC" w:rsidRPr="00DA6DFC">
        <w:rPr>
          <w:b/>
          <w:i/>
          <w:sz w:val="28"/>
          <w:szCs w:val="28"/>
        </w:rPr>
        <w:t>κατ΄  οίκον</w:t>
      </w:r>
      <w:r w:rsidR="00346648">
        <w:rPr>
          <w:b/>
          <w:i/>
          <w:sz w:val="28"/>
          <w:szCs w:val="28"/>
        </w:rPr>
        <w:t xml:space="preserve">       </w:t>
      </w:r>
      <w:r w:rsidR="00346648">
        <w:rPr>
          <w:b/>
          <w:i/>
        </w:rPr>
        <w:t>του  Ναυπλίου</w:t>
      </w:r>
    </w:p>
    <w:p w:rsidR="009F26FC" w:rsidRDefault="009F26FC" w:rsidP="00CD3907">
      <w:pPr>
        <w:spacing w:line="360" w:lineRule="auto"/>
        <w:rPr>
          <w:b/>
          <w:i/>
          <w:sz w:val="16"/>
          <w:szCs w:val="16"/>
        </w:rPr>
      </w:pPr>
    </w:p>
    <w:p w:rsidR="00690E67" w:rsidRPr="00690E67" w:rsidRDefault="00997FDF" w:rsidP="00CD3907">
      <w:pPr>
        <w:spacing w:line="360" w:lineRule="auto"/>
        <w:rPr>
          <w:b/>
          <w:i/>
          <w:sz w:val="16"/>
          <w:szCs w:val="16"/>
        </w:rPr>
      </w:pPr>
      <w:r w:rsidRPr="00997FDF">
        <w:rPr>
          <w:noProof/>
        </w:rPr>
        <w:pict>
          <v:shape id="_x0000_s1030" type="#_x0000_t185" style="position:absolute;margin-left:285pt;margin-top:9.55pt;width:207pt;height:55.5pt;z-index:251663360" strokeweight="1.5pt"/>
        </w:pict>
      </w:r>
    </w:p>
    <w:p w:rsidR="00F17A44" w:rsidRDefault="00690E67" w:rsidP="009F26FC">
      <w:pPr>
        <w:rPr>
          <w:b/>
          <w:i/>
        </w:rPr>
      </w:pPr>
      <w:r w:rsidRPr="00033623">
        <w:rPr>
          <w:b/>
          <w:i/>
          <w:sz w:val="28"/>
          <w:szCs w:val="28"/>
        </w:rPr>
        <w:t>Επίσης  :</w:t>
      </w:r>
      <w:r w:rsidR="00F17A44" w:rsidRPr="00033623">
        <w:rPr>
          <w:b/>
          <w:i/>
          <w:sz w:val="28"/>
          <w:szCs w:val="28"/>
        </w:rPr>
        <w:tab/>
      </w:r>
      <w:r w:rsidR="00F17A44">
        <w:rPr>
          <w:b/>
          <w:i/>
        </w:rPr>
        <w:tab/>
      </w:r>
      <w:r w:rsidR="00F17A44">
        <w:rPr>
          <w:b/>
          <w:i/>
        </w:rPr>
        <w:tab/>
      </w:r>
      <w:r w:rsidR="00F17A44">
        <w:rPr>
          <w:b/>
          <w:i/>
        </w:rPr>
        <w:tab/>
      </w:r>
      <w:r w:rsidR="00F17A44">
        <w:rPr>
          <w:b/>
          <w:i/>
        </w:rPr>
        <w:tab/>
      </w:r>
      <w:r w:rsidR="00F17A44">
        <w:rPr>
          <w:b/>
          <w:i/>
        </w:rPr>
        <w:tab/>
      </w:r>
      <w:r w:rsidR="00450179">
        <w:rPr>
          <w:b/>
          <w:i/>
        </w:rPr>
        <w:t xml:space="preserve">               </w:t>
      </w:r>
      <w:r w:rsidR="009F26FC" w:rsidRPr="00F17A44">
        <w:rPr>
          <w:b/>
          <w:i/>
        </w:rPr>
        <w:t>Στην χερσαία ζώνη</w:t>
      </w:r>
      <w:r w:rsidR="009F26FC">
        <w:rPr>
          <w:b/>
          <w:i/>
        </w:rPr>
        <w:t xml:space="preserve"> </w:t>
      </w:r>
      <w:r w:rsidR="009F26FC" w:rsidRPr="00F17A44">
        <w:rPr>
          <w:b/>
          <w:i/>
        </w:rPr>
        <w:t>Λιμένος</w:t>
      </w:r>
      <w:r w:rsidR="009F26FC" w:rsidRPr="00F17A44">
        <w:t xml:space="preserve"> </w:t>
      </w:r>
      <w:r w:rsidR="009F26FC" w:rsidRPr="00F17A44">
        <w:rPr>
          <w:b/>
          <w:i/>
        </w:rPr>
        <w:t>Ναυπλίου</w:t>
      </w:r>
    </w:p>
    <w:p w:rsidR="00717C24" w:rsidRPr="009F26FC" w:rsidRDefault="00997FDF" w:rsidP="009F26FC">
      <w:pPr>
        <w:jc w:val="both"/>
        <w:rPr>
          <w:b/>
          <w:i/>
        </w:rPr>
      </w:pPr>
      <w:r w:rsidRPr="00997FDF">
        <w:rPr>
          <w:noProof/>
          <w:sz w:val="28"/>
          <w:szCs w:val="28"/>
        </w:rPr>
        <w:pict>
          <v:shape id="_x0000_s1029" type="#_x0000_t88" style="position:absolute;left:0;text-align:left;margin-left:142.5pt;margin-top:.35pt;width:17.25pt;height:111.8pt;z-index:251662336" strokeweight="1.5pt"/>
        </w:pict>
      </w:r>
      <w:r w:rsidR="009F26FC">
        <w:rPr>
          <w:b/>
        </w:rPr>
        <w:t xml:space="preserve">                        </w:t>
      </w:r>
      <w:r w:rsidR="00450179">
        <w:rPr>
          <w:b/>
        </w:rPr>
        <w:t xml:space="preserve">                              </w:t>
      </w:r>
      <w:r w:rsidR="00CD6BDA">
        <w:rPr>
          <w:b/>
        </w:rPr>
        <w:t xml:space="preserve"> </w:t>
      </w:r>
      <w:r w:rsidR="00717C24">
        <w:rPr>
          <w:b/>
        </w:rPr>
        <w:t xml:space="preserve">α) </w:t>
      </w:r>
      <w:r w:rsidR="00F17A44">
        <w:rPr>
          <w:b/>
        </w:rPr>
        <w:t xml:space="preserve"> </w:t>
      </w:r>
      <w:r w:rsidR="00CD6BDA" w:rsidRPr="00CD6BDA">
        <w:rPr>
          <w:b/>
          <w:i/>
        </w:rPr>
        <w:t xml:space="preserve">ΡΟΜΑ </w:t>
      </w:r>
      <w:r w:rsidR="00F17A44" w:rsidRPr="00CD6BDA">
        <w:rPr>
          <w:b/>
          <w:i/>
        </w:rPr>
        <w:t xml:space="preserve">Ναυπλίου </w:t>
      </w:r>
      <w:r w:rsidR="00A35A07">
        <w:rPr>
          <w:b/>
          <w:i/>
        </w:rPr>
        <w:t xml:space="preserve"> </w:t>
      </w:r>
      <w:r w:rsidR="00F17A44" w:rsidRPr="00CD6BDA">
        <w:rPr>
          <w:b/>
          <w:i/>
        </w:rPr>
        <w:t xml:space="preserve">:  </w:t>
      </w:r>
      <w:r w:rsidR="009F26FC">
        <w:rPr>
          <w:b/>
          <w:i/>
        </w:rPr>
        <w:t xml:space="preserve">  </w:t>
      </w:r>
      <w:r w:rsidR="00A35A07">
        <w:rPr>
          <w:b/>
          <w:i/>
        </w:rPr>
        <w:t xml:space="preserve"> </w:t>
      </w:r>
      <w:r w:rsidR="009F26FC">
        <w:rPr>
          <w:b/>
          <w:i/>
        </w:rPr>
        <w:t xml:space="preserve">           -  πάρκιγκ  στο  Λιμάνι -</w:t>
      </w:r>
    </w:p>
    <w:p w:rsidR="00553952" w:rsidRPr="00553952" w:rsidRDefault="00553952" w:rsidP="009F26FC">
      <w:pPr>
        <w:ind w:left="3600" w:firstLine="720"/>
        <w:jc w:val="both"/>
        <w:rPr>
          <w:b/>
          <w:u w:val="single"/>
        </w:rPr>
      </w:pPr>
      <w:r>
        <w:rPr>
          <w:b/>
          <w:i/>
        </w:rPr>
        <w:t xml:space="preserve">                              </w:t>
      </w:r>
      <w:r w:rsidR="009F26FC">
        <w:rPr>
          <w:b/>
          <w:i/>
        </w:rPr>
        <w:t xml:space="preserve">    </w:t>
      </w:r>
      <w:r w:rsidRPr="00A35A07">
        <w:rPr>
          <w:b/>
          <w:i/>
        </w:rPr>
        <w:t xml:space="preserve">από  τις   </w:t>
      </w:r>
      <w:r w:rsidRPr="00A35A07">
        <w:rPr>
          <w:b/>
          <w:i/>
          <w:u w:val="single"/>
        </w:rPr>
        <w:t>9</w:t>
      </w:r>
      <w:r w:rsidR="009B0EF4">
        <w:rPr>
          <w:b/>
          <w:i/>
          <w:u w:val="single"/>
        </w:rPr>
        <w:t>.00 π.μ. – 15</w:t>
      </w:r>
      <w:r w:rsidR="00E6156E">
        <w:rPr>
          <w:b/>
          <w:i/>
          <w:u w:val="single"/>
        </w:rPr>
        <w:t>.</w:t>
      </w:r>
      <w:r w:rsidRPr="00A35A07">
        <w:rPr>
          <w:b/>
          <w:i/>
          <w:u w:val="single"/>
        </w:rPr>
        <w:t>00 μ.μ.</w:t>
      </w:r>
    </w:p>
    <w:p w:rsidR="00A35A07" w:rsidRPr="00553952" w:rsidRDefault="00997FDF" w:rsidP="009F26FC">
      <w:pPr>
        <w:spacing w:line="360" w:lineRule="auto"/>
        <w:jc w:val="both"/>
        <w:rPr>
          <w:b/>
          <w:u w:val="single"/>
        </w:rPr>
      </w:pPr>
      <w:r w:rsidRPr="00997FDF">
        <w:pict>
          <v:shape id="_x0000_s1032" type="#_x0000_t185" style="position:absolute;left:0;text-align:left;margin-left:302.25pt;margin-top:16.3pt;width:189.75pt;height:64.15pt;z-index:251665408" strokeweight="1.5pt"/>
        </w:pict>
      </w:r>
      <w:r w:rsidR="00CD6BDA">
        <w:rPr>
          <w:b/>
        </w:rPr>
        <w:t xml:space="preserve">      </w:t>
      </w:r>
      <w:r w:rsidR="00A35A07">
        <w:rPr>
          <w:b/>
        </w:rPr>
        <w:t xml:space="preserve">                                                </w:t>
      </w:r>
    </w:p>
    <w:p w:rsidR="009F26FC" w:rsidRDefault="009F26FC" w:rsidP="009F26FC">
      <w:pPr>
        <w:rPr>
          <w:b/>
        </w:rPr>
      </w:pPr>
      <w:r>
        <w:t xml:space="preserve">-   </w:t>
      </w:r>
      <w:r>
        <w:rPr>
          <w:b/>
        </w:rPr>
        <w:t xml:space="preserve">Τρίτη  13  Απριλίου  2021                                                        </w:t>
      </w:r>
      <w:r w:rsidRPr="00CD6BDA">
        <w:rPr>
          <w:b/>
          <w:i/>
        </w:rPr>
        <w:t xml:space="preserve">Στον </w:t>
      </w:r>
      <w:r>
        <w:rPr>
          <w:b/>
          <w:i/>
        </w:rPr>
        <w:t xml:space="preserve"> </w:t>
      </w:r>
      <w:r w:rsidRPr="00CD6BDA">
        <w:rPr>
          <w:b/>
          <w:i/>
        </w:rPr>
        <w:t>χώρο</w:t>
      </w:r>
      <w:r>
        <w:rPr>
          <w:b/>
          <w:i/>
        </w:rPr>
        <w:t xml:space="preserve">  του  κτιρίου της  Π.Ε.</w:t>
      </w:r>
    </w:p>
    <w:p w:rsidR="009F26FC" w:rsidRDefault="009F26FC" w:rsidP="009F26FC">
      <w:pPr>
        <w:rPr>
          <w:b/>
          <w:i/>
        </w:rPr>
      </w:pPr>
      <w:r>
        <w:rPr>
          <w:b/>
        </w:rPr>
        <w:t xml:space="preserve">         </w:t>
      </w:r>
      <w:r w:rsidR="00450179">
        <w:rPr>
          <w:b/>
        </w:rPr>
        <w:tab/>
      </w:r>
      <w:r w:rsidR="00450179">
        <w:rPr>
          <w:b/>
        </w:rPr>
        <w:tab/>
      </w:r>
      <w:r w:rsidR="00450179">
        <w:rPr>
          <w:b/>
        </w:rPr>
        <w:tab/>
      </w:r>
      <w:r w:rsidR="00450179">
        <w:rPr>
          <w:b/>
        </w:rPr>
        <w:tab/>
        <w:t xml:space="preserve">     </w:t>
      </w:r>
      <w:r>
        <w:rPr>
          <w:b/>
        </w:rPr>
        <w:t xml:space="preserve"> </w:t>
      </w:r>
      <w:r w:rsidR="00553952">
        <w:rPr>
          <w:b/>
        </w:rPr>
        <w:t xml:space="preserve"> β) </w:t>
      </w:r>
      <w:r w:rsidR="00CD6BDA">
        <w:rPr>
          <w:b/>
        </w:rPr>
        <w:t xml:space="preserve"> </w:t>
      </w:r>
      <w:r w:rsidR="00CD6BDA">
        <w:rPr>
          <w:b/>
          <w:i/>
        </w:rPr>
        <w:t xml:space="preserve">Περίχωρα </w:t>
      </w:r>
      <w:r w:rsidR="00B15A5B">
        <w:rPr>
          <w:b/>
          <w:i/>
        </w:rPr>
        <w:t xml:space="preserve"> </w:t>
      </w:r>
      <w:r w:rsidR="00CD6BDA" w:rsidRPr="00CD6BDA">
        <w:rPr>
          <w:b/>
          <w:i/>
        </w:rPr>
        <w:t>Ναυπλίου</w:t>
      </w:r>
      <w:r w:rsidR="00B15A5B">
        <w:rPr>
          <w:b/>
          <w:i/>
        </w:rPr>
        <w:t xml:space="preserve"> </w:t>
      </w:r>
      <w:r w:rsidR="00CD6BDA">
        <w:rPr>
          <w:b/>
          <w:i/>
        </w:rPr>
        <w:t xml:space="preserve"> :</w:t>
      </w:r>
      <w:r w:rsidR="003471C5">
        <w:rPr>
          <w:b/>
          <w:i/>
        </w:rPr>
        <w:t xml:space="preserve">  </w:t>
      </w:r>
      <w:r w:rsidR="00CD6BDA">
        <w:rPr>
          <w:b/>
        </w:rPr>
        <w:t xml:space="preserve">  </w:t>
      </w:r>
      <w:r>
        <w:rPr>
          <w:b/>
        </w:rPr>
        <w:t xml:space="preserve">     </w:t>
      </w:r>
      <w:r w:rsidRPr="00CD6BDA">
        <w:rPr>
          <w:b/>
          <w:i/>
        </w:rPr>
        <w:t>Αργολίδας</w:t>
      </w:r>
      <w:r>
        <w:rPr>
          <w:b/>
          <w:i/>
        </w:rPr>
        <w:t xml:space="preserve">  </w:t>
      </w:r>
      <w:r w:rsidRPr="00CD6BDA">
        <w:rPr>
          <w:b/>
          <w:i/>
        </w:rPr>
        <w:t>-</w:t>
      </w:r>
      <w:r>
        <w:rPr>
          <w:b/>
          <w:i/>
        </w:rPr>
        <w:t xml:space="preserve">  </w:t>
      </w:r>
      <w:r w:rsidRPr="00CD6BDA">
        <w:rPr>
          <w:b/>
          <w:i/>
        </w:rPr>
        <w:t xml:space="preserve">παραλιακή </w:t>
      </w:r>
      <w:r>
        <w:rPr>
          <w:b/>
          <w:i/>
        </w:rPr>
        <w:t xml:space="preserve">  οδός</w:t>
      </w:r>
    </w:p>
    <w:p w:rsidR="009F26FC" w:rsidRPr="00CD6BDA" w:rsidRDefault="009F26FC" w:rsidP="009F26FC">
      <w:pPr>
        <w:rPr>
          <w:b/>
          <w:i/>
        </w:rPr>
      </w:pPr>
      <w:r>
        <w:rPr>
          <w:b/>
          <w:i/>
        </w:rPr>
        <w:tab/>
      </w:r>
      <w:r>
        <w:rPr>
          <w:b/>
          <w:i/>
        </w:rPr>
        <w:tab/>
      </w:r>
      <w:r>
        <w:rPr>
          <w:b/>
          <w:i/>
        </w:rPr>
        <w:tab/>
      </w:r>
      <w:r>
        <w:rPr>
          <w:b/>
          <w:i/>
        </w:rPr>
        <w:tab/>
      </w:r>
      <w:r>
        <w:rPr>
          <w:b/>
          <w:i/>
        </w:rPr>
        <w:tab/>
        <w:t xml:space="preserve">                                                    </w:t>
      </w:r>
      <w:r w:rsidRPr="00CD6BDA">
        <w:rPr>
          <w:b/>
          <w:i/>
        </w:rPr>
        <w:t>Ναυπλίου</w:t>
      </w:r>
      <w:r>
        <w:rPr>
          <w:b/>
          <w:i/>
        </w:rPr>
        <w:t xml:space="preserve"> </w:t>
      </w:r>
      <w:r w:rsidRPr="00CD6BDA">
        <w:rPr>
          <w:b/>
          <w:i/>
        </w:rPr>
        <w:t>-</w:t>
      </w:r>
      <w:r>
        <w:rPr>
          <w:b/>
          <w:i/>
        </w:rPr>
        <w:t xml:space="preserve"> </w:t>
      </w:r>
      <w:r w:rsidRPr="00CD6BDA">
        <w:rPr>
          <w:b/>
          <w:i/>
        </w:rPr>
        <w:t xml:space="preserve">Νέας </w:t>
      </w:r>
      <w:r>
        <w:rPr>
          <w:b/>
          <w:i/>
        </w:rPr>
        <w:t xml:space="preserve"> </w:t>
      </w:r>
      <w:r w:rsidRPr="00CD6BDA">
        <w:rPr>
          <w:b/>
          <w:i/>
        </w:rPr>
        <w:t>Κίου</w:t>
      </w:r>
    </w:p>
    <w:p w:rsidR="009F26FC" w:rsidRPr="00553952" w:rsidRDefault="009F26FC" w:rsidP="009F26FC">
      <w:pPr>
        <w:ind w:left="3600" w:firstLine="720"/>
        <w:jc w:val="both"/>
        <w:rPr>
          <w:b/>
          <w:u w:val="single"/>
        </w:rPr>
      </w:pPr>
      <w:r>
        <w:rPr>
          <w:b/>
          <w:i/>
        </w:rPr>
        <w:t xml:space="preserve">                                   </w:t>
      </w:r>
      <w:r w:rsidRPr="00A35A07">
        <w:rPr>
          <w:b/>
          <w:i/>
        </w:rPr>
        <w:t xml:space="preserve">από  τις   </w:t>
      </w:r>
      <w:r w:rsidRPr="00A35A07">
        <w:rPr>
          <w:b/>
          <w:i/>
          <w:u w:val="single"/>
        </w:rPr>
        <w:t>9</w:t>
      </w:r>
      <w:r w:rsidR="009B0EF4">
        <w:rPr>
          <w:b/>
          <w:i/>
          <w:u w:val="single"/>
        </w:rPr>
        <w:t>.00 π.μ. – 15</w:t>
      </w:r>
      <w:r w:rsidR="00782AB5">
        <w:rPr>
          <w:b/>
          <w:i/>
          <w:u w:val="single"/>
        </w:rPr>
        <w:t>.</w:t>
      </w:r>
      <w:r w:rsidRPr="00A35A07">
        <w:rPr>
          <w:b/>
          <w:i/>
          <w:u w:val="single"/>
        </w:rPr>
        <w:t>00 μ.μ.</w:t>
      </w:r>
    </w:p>
    <w:p w:rsidR="00CD6BDA" w:rsidRDefault="00CD6BDA" w:rsidP="00553952">
      <w:pPr>
        <w:ind w:left="2880"/>
        <w:rPr>
          <w:b/>
          <w:i/>
        </w:rPr>
      </w:pPr>
    </w:p>
    <w:p w:rsidR="00CD6BDA" w:rsidRPr="00CD6BDA" w:rsidRDefault="00CD6BDA" w:rsidP="00CD6BDA">
      <w:pPr>
        <w:rPr>
          <w:b/>
          <w:i/>
        </w:rPr>
      </w:pPr>
      <w:r>
        <w:rPr>
          <w:b/>
          <w:i/>
        </w:rPr>
        <w:tab/>
      </w:r>
      <w:r>
        <w:rPr>
          <w:b/>
          <w:i/>
        </w:rPr>
        <w:tab/>
      </w:r>
      <w:r>
        <w:rPr>
          <w:b/>
          <w:i/>
        </w:rPr>
        <w:tab/>
      </w:r>
      <w:r>
        <w:rPr>
          <w:b/>
          <w:i/>
        </w:rPr>
        <w:tab/>
      </w:r>
      <w:r>
        <w:rPr>
          <w:b/>
          <w:i/>
        </w:rPr>
        <w:tab/>
      </w:r>
      <w:r>
        <w:rPr>
          <w:b/>
          <w:i/>
        </w:rPr>
        <w:tab/>
      </w:r>
      <w:r>
        <w:rPr>
          <w:b/>
          <w:i/>
        </w:rPr>
        <w:tab/>
        <w:t xml:space="preserve">                    </w:t>
      </w:r>
      <w:r w:rsidR="003471C5">
        <w:rPr>
          <w:b/>
          <w:i/>
        </w:rPr>
        <w:t xml:space="preserve">   </w:t>
      </w:r>
      <w:r>
        <w:rPr>
          <w:b/>
          <w:i/>
        </w:rPr>
        <w:t xml:space="preserve">                                                                                                        </w:t>
      </w:r>
      <w:r w:rsidR="009F26FC">
        <w:rPr>
          <w:b/>
          <w:i/>
        </w:rPr>
        <w:t xml:space="preserve">      </w:t>
      </w:r>
    </w:p>
    <w:p w:rsidR="007E47F0" w:rsidRDefault="007E47F0" w:rsidP="003310D8">
      <w:pPr>
        <w:rPr>
          <w:b/>
          <w:sz w:val="16"/>
          <w:szCs w:val="16"/>
        </w:rPr>
      </w:pPr>
    </w:p>
    <w:p w:rsidR="00F51F8C" w:rsidRDefault="00F51F8C" w:rsidP="003310D8">
      <w:pPr>
        <w:rPr>
          <w:b/>
          <w:sz w:val="16"/>
          <w:szCs w:val="16"/>
        </w:rPr>
      </w:pPr>
    </w:p>
    <w:p w:rsidR="00E71075" w:rsidRDefault="00E71075" w:rsidP="003310D8">
      <w:pPr>
        <w:rPr>
          <w:b/>
          <w:sz w:val="16"/>
          <w:szCs w:val="16"/>
        </w:rPr>
      </w:pPr>
    </w:p>
    <w:p w:rsidR="00D20ADE" w:rsidRPr="007E47F0" w:rsidRDefault="00D20ADE" w:rsidP="003310D8">
      <w:pPr>
        <w:rPr>
          <w:b/>
        </w:rPr>
      </w:pPr>
    </w:p>
    <w:p w:rsidR="003310D8" w:rsidRDefault="00BB03DB" w:rsidP="00BB03DB">
      <w:pPr>
        <w:rPr>
          <w:b/>
          <w:i/>
          <w:sz w:val="28"/>
          <w:szCs w:val="28"/>
        </w:rPr>
      </w:pPr>
      <w:r w:rsidRPr="00D20ADE">
        <w:rPr>
          <w:b/>
          <w:i/>
        </w:rPr>
        <w:t xml:space="preserve"> </w:t>
      </w:r>
      <w:r w:rsidRPr="00D20ADE">
        <w:rPr>
          <w:b/>
          <w:i/>
          <w:sz w:val="28"/>
          <w:szCs w:val="28"/>
        </w:rPr>
        <w:t xml:space="preserve">Β)   </w:t>
      </w:r>
      <w:r w:rsidR="00D20ADE" w:rsidRPr="00D20ADE">
        <w:rPr>
          <w:b/>
          <w:i/>
          <w:sz w:val="28"/>
          <w:szCs w:val="28"/>
        </w:rPr>
        <w:t xml:space="preserve"> </w:t>
      </w:r>
      <w:r w:rsidRPr="00D20ADE">
        <w:rPr>
          <w:b/>
          <w:i/>
          <w:sz w:val="28"/>
          <w:szCs w:val="28"/>
        </w:rPr>
        <w:t xml:space="preserve">ΔΗΜΟΣ </w:t>
      </w:r>
      <w:r w:rsidR="00D20ADE" w:rsidRPr="00D20ADE">
        <w:rPr>
          <w:b/>
          <w:i/>
          <w:sz w:val="28"/>
          <w:szCs w:val="28"/>
        </w:rPr>
        <w:t xml:space="preserve"> </w:t>
      </w:r>
      <w:r w:rsidR="00C30D8F">
        <w:rPr>
          <w:b/>
          <w:i/>
          <w:sz w:val="28"/>
          <w:szCs w:val="28"/>
        </w:rPr>
        <w:t xml:space="preserve"> </w:t>
      </w:r>
      <w:r w:rsidRPr="00D20ADE">
        <w:rPr>
          <w:b/>
          <w:i/>
          <w:sz w:val="28"/>
          <w:szCs w:val="28"/>
        </w:rPr>
        <w:t>ΑΡΓΟΥΣ</w:t>
      </w:r>
      <w:r w:rsidR="00D20ADE" w:rsidRPr="00D20ADE">
        <w:rPr>
          <w:b/>
          <w:i/>
          <w:sz w:val="28"/>
          <w:szCs w:val="28"/>
        </w:rPr>
        <w:t xml:space="preserve">  </w:t>
      </w:r>
      <w:r w:rsidRPr="00D20ADE">
        <w:rPr>
          <w:b/>
          <w:i/>
          <w:sz w:val="28"/>
          <w:szCs w:val="28"/>
        </w:rPr>
        <w:t>-</w:t>
      </w:r>
      <w:r w:rsidR="00D20ADE" w:rsidRPr="00D20ADE">
        <w:rPr>
          <w:b/>
          <w:i/>
          <w:sz w:val="28"/>
          <w:szCs w:val="28"/>
        </w:rPr>
        <w:t xml:space="preserve">  </w:t>
      </w:r>
      <w:r w:rsidRPr="00D20ADE">
        <w:rPr>
          <w:b/>
          <w:i/>
          <w:sz w:val="28"/>
          <w:szCs w:val="28"/>
        </w:rPr>
        <w:t xml:space="preserve">ΜΥΚΗΝΩΝ </w:t>
      </w:r>
      <w:r w:rsidR="00D20ADE" w:rsidRPr="00D20ADE">
        <w:rPr>
          <w:b/>
          <w:i/>
          <w:sz w:val="28"/>
          <w:szCs w:val="28"/>
        </w:rPr>
        <w:t xml:space="preserve"> </w:t>
      </w:r>
      <w:r w:rsidR="00C30D8F">
        <w:rPr>
          <w:b/>
          <w:i/>
          <w:sz w:val="28"/>
          <w:szCs w:val="28"/>
        </w:rPr>
        <w:t>----</w:t>
      </w:r>
      <w:r w:rsidR="00D20ADE" w:rsidRPr="00D20ADE">
        <w:rPr>
          <w:b/>
          <w:i/>
          <w:sz w:val="28"/>
          <w:szCs w:val="28"/>
        </w:rPr>
        <w:t xml:space="preserve">  </w:t>
      </w:r>
      <w:r w:rsidR="00C30D8F">
        <w:rPr>
          <w:b/>
          <w:i/>
          <w:sz w:val="28"/>
          <w:szCs w:val="28"/>
        </w:rPr>
        <w:t xml:space="preserve"> </w:t>
      </w:r>
      <w:r w:rsidRPr="00D20ADE">
        <w:rPr>
          <w:b/>
          <w:i/>
          <w:sz w:val="28"/>
          <w:szCs w:val="28"/>
        </w:rPr>
        <w:t xml:space="preserve">ΔΙΚΑΙΟΥΧΟΙ </w:t>
      </w:r>
      <w:r w:rsidR="00D20ADE" w:rsidRPr="00D20ADE">
        <w:rPr>
          <w:b/>
          <w:i/>
          <w:sz w:val="28"/>
          <w:szCs w:val="28"/>
        </w:rPr>
        <w:t xml:space="preserve"> </w:t>
      </w:r>
      <w:r w:rsidRPr="00D20ADE">
        <w:rPr>
          <w:b/>
          <w:i/>
          <w:sz w:val="28"/>
          <w:szCs w:val="28"/>
        </w:rPr>
        <w:t>:</w:t>
      </w:r>
      <w:r w:rsidR="00D20ADE" w:rsidRPr="00D20ADE">
        <w:rPr>
          <w:b/>
          <w:i/>
          <w:sz w:val="28"/>
          <w:szCs w:val="28"/>
        </w:rPr>
        <w:t xml:space="preserve">  </w:t>
      </w:r>
      <w:r w:rsidR="00F11D6F">
        <w:rPr>
          <w:b/>
          <w:i/>
          <w:sz w:val="28"/>
          <w:szCs w:val="28"/>
        </w:rPr>
        <w:t xml:space="preserve"> </w:t>
      </w:r>
      <w:r w:rsidR="00D20ADE" w:rsidRPr="00D20ADE">
        <w:rPr>
          <w:b/>
          <w:i/>
          <w:sz w:val="28"/>
          <w:szCs w:val="28"/>
        </w:rPr>
        <w:t>862</w:t>
      </w:r>
    </w:p>
    <w:p w:rsidR="00550E1A" w:rsidRPr="00550E1A" w:rsidRDefault="00550E1A" w:rsidP="00BB03DB">
      <w:pPr>
        <w:rPr>
          <w:b/>
          <w:i/>
          <w:sz w:val="16"/>
          <w:szCs w:val="16"/>
        </w:rPr>
      </w:pPr>
    </w:p>
    <w:p w:rsidR="00F11D6F" w:rsidRPr="00550E1A" w:rsidRDefault="00997FDF" w:rsidP="00BB03DB">
      <w:pPr>
        <w:rPr>
          <w:b/>
          <w:i/>
          <w:sz w:val="16"/>
          <w:szCs w:val="16"/>
        </w:rPr>
      </w:pPr>
      <w:r w:rsidRPr="00997FDF">
        <w:rPr>
          <w:b/>
          <w:noProof/>
          <w:sz w:val="16"/>
          <w:szCs w:val="16"/>
        </w:rPr>
        <w:pict>
          <v:shape id="_x0000_s1033" type="#_x0000_t88" style="position:absolute;margin-left:238.15pt;margin-top:10.15pt;width:15.75pt;height:72.75pt;z-index:251666432" strokeweight="1.5pt"/>
        </w:pict>
      </w:r>
    </w:p>
    <w:p w:rsidR="00F11D6F" w:rsidRDefault="00997FDF" w:rsidP="00F11D6F">
      <w:pPr>
        <w:spacing w:line="360" w:lineRule="auto"/>
        <w:ind w:firstLine="720"/>
        <w:rPr>
          <w:b/>
        </w:rPr>
      </w:pPr>
      <w:r w:rsidRPr="00997FDF">
        <w:rPr>
          <w:b/>
          <w:noProof/>
          <w:sz w:val="16"/>
          <w:szCs w:val="16"/>
        </w:rPr>
        <w:pict>
          <v:shape id="_x0000_s1034" type="#_x0000_t185" style="position:absolute;left:0;text-align:left;margin-left:361.5pt;margin-top:15.8pt;width:90.75pt;height:50.25pt;z-index:251667456" strokeweight="1.5pt"/>
        </w:pict>
      </w:r>
      <w:r w:rsidR="00F11D6F">
        <w:rPr>
          <w:b/>
        </w:rPr>
        <w:t>-</w:t>
      </w:r>
      <w:r w:rsidR="00F11D6F">
        <w:rPr>
          <w:b/>
        </w:rPr>
        <w:tab/>
        <w:t xml:space="preserve">Τετάρτη         14  Απριλίου  2021               </w:t>
      </w:r>
    </w:p>
    <w:p w:rsidR="00F11D6F" w:rsidRDefault="00F11D6F" w:rsidP="00F11D6F">
      <w:pPr>
        <w:spacing w:line="360" w:lineRule="auto"/>
        <w:rPr>
          <w:b/>
          <w:i/>
        </w:rPr>
      </w:pPr>
      <w:r>
        <w:rPr>
          <w:b/>
        </w:rPr>
        <w:tab/>
        <w:t>-</w:t>
      </w:r>
      <w:r>
        <w:rPr>
          <w:b/>
        </w:rPr>
        <w:tab/>
        <w:t xml:space="preserve">Πέμπτη          15  Απριλίου  2021             </w:t>
      </w:r>
      <w:r w:rsidR="00550E1A">
        <w:rPr>
          <w:b/>
        </w:rPr>
        <w:t xml:space="preserve">  </w:t>
      </w:r>
      <w:r w:rsidR="00550E1A" w:rsidRPr="00DA6DFC">
        <w:rPr>
          <w:b/>
          <w:i/>
          <w:sz w:val="28"/>
          <w:szCs w:val="28"/>
        </w:rPr>
        <w:t>διανομή</w:t>
      </w:r>
      <w:r w:rsidR="00550E1A" w:rsidRPr="00DA6DFC">
        <w:rPr>
          <w:b/>
          <w:sz w:val="28"/>
          <w:szCs w:val="28"/>
        </w:rPr>
        <w:t xml:space="preserve">  </w:t>
      </w:r>
      <w:r w:rsidR="00550E1A">
        <w:rPr>
          <w:b/>
        </w:rPr>
        <w:t xml:space="preserve">           </w:t>
      </w:r>
      <w:r w:rsidR="00550E1A" w:rsidRPr="00346648">
        <w:rPr>
          <w:b/>
          <w:i/>
        </w:rPr>
        <w:t>για</w:t>
      </w:r>
      <w:r w:rsidR="00550E1A">
        <w:rPr>
          <w:b/>
          <w:i/>
        </w:rPr>
        <w:t xml:space="preserve"> </w:t>
      </w:r>
      <w:r w:rsidR="00550E1A" w:rsidRPr="00346648">
        <w:rPr>
          <w:b/>
          <w:i/>
        </w:rPr>
        <w:t xml:space="preserve"> την</w:t>
      </w:r>
      <w:r w:rsidR="00550E1A">
        <w:rPr>
          <w:b/>
          <w:i/>
        </w:rPr>
        <w:t xml:space="preserve"> </w:t>
      </w:r>
      <w:r w:rsidR="00550E1A" w:rsidRPr="00346648">
        <w:rPr>
          <w:b/>
          <w:i/>
        </w:rPr>
        <w:t xml:space="preserve"> πόλη</w:t>
      </w:r>
    </w:p>
    <w:p w:rsidR="00550E1A" w:rsidRDefault="00F11D6F" w:rsidP="00550E1A">
      <w:pPr>
        <w:spacing w:line="360" w:lineRule="auto"/>
        <w:rPr>
          <w:b/>
          <w:i/>
        </w:rPr>
      </w:pPr>
      <w:r>
        <w:rPr>
          <w:b/>
        </w:rPr>
        <w:tab/>
        <w:t>-</w:t>
      </w:r>
      <w:r>
        <w:rPr>
          <w:b/>
        </w:rPr>
        <w:tab/>
        <w:t>Παρασκευή   16  Απριλίου  2021</w:t>
      </w:r>
      <w:r w:rsidR="00550E1A">
        <w:rPr>
          <w:b/>
        </w:rPr>
        <w:t xml:space="preserve">            </w:t>
      </w:r>
      <w:r w:rsidR="00550E1A" w:rsidRPr="00DA6DFC">
        <w:rPr>
          <w:b/>
          <w:i/>
          <w:sz w:val="28"/>
          <w:szCs w:val="28"/>
        </w:rPr>
        <w:t>κατ΄  οίκον</w:t>
      </w:r>
      <w:r w:rsidR="00550E1A">
        <w:rPr>
          <w:b/>
          <w:i/>
          <w:sz w:val="28"/>
          <w:szCs w:val="28"/>
        </w:rPr>
        <w:t xml:space="preserve">           </w:t>
      </w:r>
      <w:r w:rsidR="00550E1A">
        <w:rPr>
          <w:b/>
          <w:i/>
        </w:rPr>
        <w:t>του  Άργους</w:t>
      </w:r>
    </w:p>
    <w:p w:rsidR="00F11D6F" w:rsidRPr="00F11D6F" w:rsidRDefault="00F11D6F" w:rsidP="00F11D6F">
      <w:pPr>
        <w:spacing w:line="360" w:lineRule="auto"/>
        <w:rPr>
          <w:b/>
        </w:rPr>
      </w:pPr>
    </w:p>
    <w:p w:rsidR="00581A3A" w:rsidRDefault="00581A3A" w:rsidP="00F11D6F">
      <w:pPr>
        <w:spacing w:line="360" w:lineRule="auto"/>
        <w:rPr>
          <w:b/>
          <w:i/>
          <w:sz w:val="16"/>
          <w:szCs w:val="16"/>
        </w:rPr>
      </w:pPr>
    </w:p>
    <w:p w:rsidR="00F11D6F" w:rsidRDefault="00997FDF" w:rsidP="00F11D6F">
      <w:pPr>
        <w:spacing w:line="360" w:lineRule="auto"/>
        <w:rPr>
          <w:b/>
          <w:i/>
          <w:sz w:val="16"/>
          <w:szCs w:val="16"/>
        </w:rPr>
      </w:pPr>
      <w:r w:rsidRPr="00997FDF">
        <w:rPr>
          <w:b/>
          <w:i/>
          <w:noProof/>
          <w:sz w:val="28"/>
          <w:szCs w:val="28"/>
        </w:rPr>
        <w:pict>
          <v:shape id="_x0000_s1037" type="#_x0000_t185" style="position:absolute;margin-left:289.5pt;margin-top:10.8pt;width:174.75pt;height:57.3pt;z-index:251671552" strokeweight="1.5pt"/>
        </w:pict>
      </w:r>
    </w:p>
    <w:p w:rsidR="008C1B27" w:rsidRDefault="00997FDF" w:rsidP="008C1B27">
      <w:pPr>
        <w:rPr>
          <w:b/>
          <w:i/>
        </w:rPr>
      </w:pPr>
      <w:r w:rsidRPr="00997FDF">
        <w:rPr>
          <w:noProof/>
          <w:sz w:val="28"/>
          <w:szCs w:val="28"/>
        </w:rPr>
        <w:pict>
          <v:shape id="_x0000_s1035" type="#_x0000_t88" style="position:absolute;margin-left:156pt;margin-top:7.05pt;width:17.25pt;height:137.25pt;z-index:251669504" strokeweight="1.5pt"/>
        </w:pict>
      </w:r>
      <w:r w:rsidR="008C1B27" w:rsidRPr="00033623">
        <w:rPr>
          <w:b/>
          <w:i/>
          <w:sz w:val="28"/>
          <w:szCs w:val="28"/>
        </w:rPr>
        <w:t>Επίσης  :</w:t>
      </w:r>
      <w:r w:rsidR="008C1B27" w:rsidRPr="00033623">
        <w:rPr>
          <w:b/>
          <w:i/>
          <w:sz w:val="28"/>
          <w:szCs w:val="28"/>
        </w:rPr>
        <w:tab/>
      </w:r>
      <w:r w:rsidR="007018DA">
        <w:rPr>
          <w:b/>
          <w:i/>
        </w:rPr>
        <w:tab/>
      </w:r>
      <w:r w:rsidR="007018DA">
        <w:rPr>
          <w:b/>
          <w:i/>
        </w:rPr>
        <w:tab/>
      </w:r>
      <w:r w:rsidR="007018DA">
        <w:rPr>
          <w:b/>
          <w:i/>
        </w:rPr>
        <w:tab/>
        <w:t xml:space="preserve">           </w:t>
      </w:r>
      <w:r w:rsidR="00976FAF" w:rsidRPr="00CD6BDA">
        <w:rPr>
          <w:b/>
          <w:i/>
        </w:rPr>
        <w:t>ΡΟΜΑ</w:t>
      </w:r>
      <w:r w:rsidR="008C1B27">
        <w:rPr>
          <w:b/>
          <w:i/>
        </w:rPr>
        <w:tab/>
        <w:t xml:space="preserve">                 </w:t>
      </w:r>
      <w:r w:rsidR="00E95B1B">
        <w:rPr>
          <w:b/>
          <w:i/>
        </w:rPr>
        <w:t xml:space="preserve"> </w:t>
      </w:r>
      <w:r w:rsidR="007018DA">
        <w:rPr>
          <w:b/>
          <w:i/>
        </w:rPr>
        <w:t xml:space="preserve"> </w:t>
      </w:r>
      <w:r w:rsidR="00976FAF">
        <w:rPr>
          <w:b/>
          <w:i/>
        </w:rPr>
        <w:t xml:space="preserve"> </w:t>
      </w:r>
      <w:r w:rsidR="007018DA">
        <w:rPr>
          <w:b/>
          <w:i/>
        </w:rPr>
        <w:t xml:space="preserve"> </w:t>
      </w:r>
      <w:r w:rsidR="00976FAF">
        <w:rPr>
          <w:b/>
          <w:i/>
        </w:rPr>
        <w:t>Στο  Κοινοτικό  Ιατρείο</w:t>
      </w:r>
    </w:p>
    <w:p w:rsidR="008C1B27" w:rsidRPr="009F26FC" w:rsidRDefault="008C1B27" w:rsidP="008C1B27">
      <w:pPr>
        <w:jc w:val="both"/>
        <w:rPr>
          <w:b/>
          <w:i/>
        </w:rPr>
      </w:pPr>
      <w:r>
        <w:rPr>
          <w:b/>
        </w:rPr>
        <w:t xml:space="preserve">                                                         </w:t>
      </w:r>
      <w:r w:rsidR="00976FAF">
        <w:rPr>
          <w:b/>
        </w:rPr>
        <w:t xml:space="preserve"> </w:t>
      </w:r>
      <w:r>
        <w:rPr>
          <w:b/>
        </w:rPr>
        <w:t xml:space="preserve">α)  </w:t>
      </w:r>
      <w:r w:rsidR="00976FAF">
        <w:rPr>
          <w:b/>
        </w:rPr>
        <w:t xml:space="preserve">       </w:t>
      </w:r>
      <w:r w:rsidR="00976FAF">
        <w:rPr>
          <w:b/>
          <w:i/>
        </w:rPr>
        <w:t>Δήμου</w:t>
      </w:r>
      <w:r w:rsidR="00976FAF">
        <w:rPr>
          <w:b/>
        </w:rPr>
        <w:t xml:space="preserve"> </w:t>
      </w:r>
      <w:r w:rsidRPr="00CD6BDA">
        <w:rPr>
          <w:b/>
          <w:i/>
        </w:rPr>
        <w:t xml:space="preserve"> </w:t>
      </w:r>
      <w:r w:rsidR="00976FAF">
        <w:rPr>
          <w:b/>
          <w:i/>
        </w:rPr>
        <w:t xml:space="preserve"> </w:t>
      </w:r>
      <w:r w:rsidRPr="00CD6BDA">
        <w:rPr>
          <w:b/>
          <w:i/>
        </w:rPr>
        <w:t xml:space="preserve"> </w:t>
      </w:r>
      <w:r>
        <w:rPr>
          <w:b/>
          <w:i/>
        </w:rPr>
        <w:t xml:space="preserve">              </w:t>
      </w:r>
      <w:r w:rsidR="007018DA">
        <w:rPr>
          <w:b/>
          <w:i/>
        </w:rPr>
        <w:t xml:space="preserve">   </w:t>
      </w:r>
      <w:r w:rsidR="00E95B1B">
        <w:rPr>
          <w:b/>
          <w:i/>
        </w:rPr>
        <w:t xml:space="preserve"> </w:t>
      </w:r>
      <w:r w:rsidR="00976FAF">
        <w:rPr>
          <w:b/>
          <w:i/>
        </w:rPr>
        <w:t>της  Κοινότητας  Μύλων</w:t>
      </w:r>
    </w:p>
    <w:p w:rsidR="008C1B27" w:rsidRPr="00553952" w:rsidRDefault="00976FAF" w:rsidP="00976FAF">
      <w:pPr>
        <w:ind w:left="1440" w:firstLine="720"/>
        <w:jc w:val="both"/>
        <w:rPr>
          <w:b/>
          <w:u w:val="single"/>
        </w:rPr>
      </w:pPr>
      <w:r>
        <w:rPr>
          <w:b/>
          <w:i/>
        </w:rPr>
        <w:t xml:space="preserve">                           Άργους-Μυκηνών</w:t>
      </w:r>
      <w:r w:rsidR="008C1B27">
        <w:rPr>
          <w:b/>
          <w:i/>
        </w:rPr>
        <w:t xml:space="preserve">      </w:t>
      </w:r>
      <w:r w:rsidR="008C1B27" w:rsidRPr="00A35A07">
        <w:rPr>
          <w:b/>
          <w:i/>
        </w:rPr>
        <w:t xml:space="preserve">από  τις   </w:t>
      </w:r>
      <w:r w:rsidR="008C1B27" w:rsidRPr="00A35A07">
        <w:rPr>
          <w:b/>
          <w:i/>
          <w:u w:val="single"/>
        </w:rPr>
        <w:t>9</w:t>
      </w:r>
      <w:r w:rsidR="009B0EF4">
        <w:rPr>
          <w:b/>
          <w:i/>
          <w:u w:val="single"/>
        </w:rPr>
        <w:t>.00 π.μ. – 15</w:t>
      </w:r>
      <w:r w:rsidR="00782AB5">
        <w:rPr>
          <w:b/>
          <w:i/>
          <w:u w:val="single"/>
        </w:rPr>
        <w:t>.</w:t>
      </w:r>
      <w:r w:rsidR="008C1B27" w:rsidRPr="00A35A07">
        <w:rPr>
          <w:b/>
          <w:i/>
          <w:u w:val="single"/>
        </w:rPr>
        <w:t>00 μ.μ.</w:t>
      </w:r>
    </w:p>
    <w:p w:rsidR="008C1B27" w:rsidRPr="007018DA" w:rsidRDefault="008C1B27" w:rsidP="008C1B27">
      <w:pPr>
        <w:spacing w:line="360" w:lineRule="auto"/>
        <w:jc w:val="both"/>
        <w:rPr>
          <w:b/>
          <w:sz w:val="16"/>
          <w:szCs w:val="16"/>
        </w:rPr>
      </w:pPr>
      <w:r>
        <w:rPr>
          <w:b/>
        </w:rPr>
        <w:t xml:space="preserve">                                                      </w:t>
      </w:r>
    </w:p>
    <w:p w:rsidR="007018DA" w:rsidRPr="007018DA" w:rsidRDefault="00997FDF" w:rsidP="008C1B27">
      <w:pPr>
        <w:spacing w:line="360" w:lineRule="auto"/>
        <w:jc w:val="both"/>
        <w:rPr>
          <w:b/>
          <w:sz w:val="16"/>
          <w:szCs w:val="16"/>
          <w:u w:val="single"/>
        </w:rPr>
      </w:pPr>
      <w:r w:rsidRPr="00997FDF">
        <w:pict>
          <v:shape id="_x0000_s1036" type="#_x0000_t185" style="position:absolute;left:0;text-align:left;margin-left:285pt;margin-top:16.6pt;width:186pt;height:70.2pt;z-index:251670528" strokeweight="1.5pt"/>
        </w:pict>
      </w:r>
      <w:r w:rsidR="007018DA">
        <w:t xml:space="preserve">-  </w:t>
      </w:r>
      <w:r w:rsidR="007018DA">
        <w:rPr>
          <w:b/>
        </w:rPr>
        <w:t xml:space="preserve">Τετάρτη  14  Απριλίου  2021    </w:t>
      </w:r>
    </w:p>
    <w:p w:rsidR="008C1B27" w:rsidRDefault="008C1B27" w:rsidP="008C1B27">
      <w:pPr>
        <w:rPr>
          <w:b/>
        </w:rPr>
      </w:pPr>
      <w:r>
        <w:rPr>
          <w:b/>
        </w:rPr>
        <w:t xml:space="preserve">            </w:t>
      </w:r>
      <w:r w:rsidR="007018DA">
        <w:rPr>
          <w:b/>
        </w:rPr>
        <w:t xml:space="preserve">  </w:t>
      </w:r>
      <w:r w:rsidR="007018DA">
        <w:rPr>
          <w:b/>
        </w:rPr>
        <w:tab/>
      </w:r>
      <w:r w:rsidR="007018DA">
        <w:rPr>
          <w:b/>
        </w:rPr>
        <w:tab/>
      </w:r>
      <w:r w:rsidR="007018DA">
        <w:rPr>
          <w:b/>
        </w:rPr>
        <w:tab/>
      </w:r>
      <w:r w:rsidR="007018DA">
        <w:rPr>
          <w:b/>
        </w:rPr>
        <w:tab/>
        <w:t xml:space="preserve">        </w:t>
      </w:r>
      <w:r w:rsidR="007018DA">
        <w:rPr>
          <w:b/>
          <w:i/>
        </w:rPr>
        <w:t>Περίχωρα</w:t>
      </w:r>
      <w:r w:rsidR="007018DA">
        <w:rPr>
          <w:b/>
        </w:rPr>
        <w:t xml:space="preserve">            </w:t>
      </w:r>
      <w:r w:rsidR="009972BB">
        <w:rPr>
          <w:b/>
        </w:rPr>
        <w:t xml:space="preserve"> </w:t>
      </w:r>
      <w:r w:rsidRPr="00CD6BDA">
        <w:rPr>
          <w:b/>
          <w:i/>
        </w:rPr>
        <w:t xml:space="preserve">Στον </w:t>
      </w:r>
      <w:r>
        <w:rPr>
          <w:b/>
          <w:i/>
        </w:rPr>
        <w:t xml:space="preserve"> </w:t>
      </w:r>
      <w:r w:rsidRPr="00CD6BDA">
        <w:rPr>
          <w:b/>
          <w:i/>
        </w:rPr>
        <w:t>χώρο</w:t>
      </w:r>
      <w:r>
        <w:rPr>
          <w:b/>
          <w:i/>
        </w:rPr>
        <w:t xml:space="preserve">  του  κτιρίου της  Π.Ε.</w:t>
      </w:r>
    </w:p>
    <w:p w:rsidR="008C1B27" w:rsidRDefault="008C1B27" w:rsidP="008C1B27">
      <w:pPr>
        <w:rPr>
          <w:b/>
          <w:i/>
        </w:rPr>
      </w:pPr>
      <w:r>
        <w:rPr>
          <w:b/>
        </w:rPr>
        <w:t xml:space="preserve">         </w:t>
      </w:r>
      <w:r>
        <w:rPr>
          <w:b/>
        </w:rPr>
        <w:tab/>
      </w:r>
      <w:r>
        <w:rPr>
          <w:b/>
        </w:rPr>
        <w:tab/>
      </w:r>
      <w:r>
        <w:rPr>
          <w:b/>
        </w:rPr>
        <w:tab/>
      </w:r>
      <w:r>
        <w:rPr>
          <w:b/>
        </w:rPr>
        <w:tab/>
        <w:t xml:space="preserve">        </w:t>
      </w:r>
      <w:r w:rsidR="00E41169">
        <w:rPr>
          <w:b/>
        </w:rPr>
        <w:t xml:space="preserve"> </w:t>
      </w:r>
      <w:r>
        <w:rPr>
          <w:b/>
        </w:rPr>
        <w:t xml:space="preserve"> β) </w:t>
      </w:r>
      <w:r>
        <w:rPr>
          <w:b/>
          <w:i/>
        </w:rPr>
        <w:t xml:space="preserve"> </w:t>
      </w:r>
      <w:r>
        <w:rPr>
          <w:b/>
        </w:rPr>
        <w:t xml:space="preserve">    </w:t>
      </w:r>
      <w:r w:rsidR="007018DA">
        <w:rPr>
          <w:b/>
        </w:rPr>
        <w:t xml:space="preserve">   </w:t>
      </w:r>
      <w:r w:rsidR="007018DA">
        <w:rPr>
          <w:b/>
          <w:i/>
        </w:rPr>
        <w:t>Δήμου</w:t>
      </w:r>
      <w:r>
        <w:rPr>
          <w:b/>
        </w:rPr>
        <w:t xml:space="preserve">  </w:t>
      </w:r>
      <w:r w:rsidR="007018DA">
        <w:rPr>
          <w:b/>
        </w:rPr>
        <w:t xml:space="preserve">                </w:t>
      </w:r>
      <w:r w:rsidR="009972BB">
        <w:rPr>
          <w:b/>
        </w:rPr>
        <w:t xml:space="preserve"> </w:t>
      </w:r>
      <w:r w:rsidRPr="00CD6BDA">
        <w:rPr>
          <w:b/>
          <w:i/>
        </w:rPr>
        <w:t>Αργολίδας</w:t>
      </w:r>
      <w:r>
        <w:rPr>
          <w:b/>
          <w:i/>
        </w:rPr>
        <w:t xml:space="preserve">  </w:t>
      </w:r>
      <w:r w:rsidRPr="00CD6BDA">
        <w:rPr>
          <w:b/>
          <w:i/>
        </w:rPr>
        <w:t>-</w:t>
      </w:r>
      <w:r>
        <w:rPr>
          <w:b/>
          <w:i/>
        </w:rPr>
        <w:t xml:space="preserve">  </w:t>
      </w:r>
      <w:r w:rsidRPr="00CD6BDA">
        <w:rPr>
          <w:b/>
          <w:i/>
        </w:rPr>
        <w:t xml:space="preserve">παραλιακή </w:t>
      </w:r>
      <w:r>
        <w:rPr>
          <w:b/>
          <w:i/>
        </w:rPr>
        <w:t xml:space="preserve">  οδός</w:t>
      </w:r>
    </w:p>
    <w:p w:rsidR="008C1B27" w:rsidRPr="00CD6BDA" w:rsidRDefault="008C1B27" w:rsidP="008C1B27">
      <w:pPr>
        <w:rPr>
          <w:b/>
          <w:i/>
        </w:rPr>
      </w:pPr>
      <w:r>
        <w:rPr>
          <w:b/>
          <w:i/>
        </w:rPr>
        <w:tab/>
      </w:r>
      <w:r>
        <w:rPr>
          <w:b/>
          <w:i/>
        </w:rPr>
        <w:tab/>
      </w:r>
      <w:r>
        <w:rPr>
          <w:b/>
          <w:i/>
        </w:rPr>
        <w:tab/>
      </w:r>
      <w:r>
        <w:rPr>
          <w:b/>
          <w:i/>
        </w:rPr>
        <w:tab/>
      </w:r>
      <w:r>
        <w:rPr>
          <w:b/>
          <w:i/>
        </w:rPr>
        <w:tab/>
        <w:t xml:space="preserve">  </w:t>
      </w:r>
      <w:r w:rsidR="007018DA">
        <w:rPr>
          <w:b/>
          <w:i/>
        </w:rPr>
        <w:t>Άργους-Μυκηνών</w:t>
      </w:r>
      <w:r>
        <w:rPr>
          <w:b/>
          <w:i/>
        </w:rPr>
        <w:t xml:space="preserve">           </w:t>
      </w:r>
      <w:r w:rsidR="007018DA">
        <w:rPr>
          <w:b/>
          <w:i/>
        </w:rPr>
        <w:t xml:space="preserve">   </w:t>
      </w:r>
      <w:r w:rsidRPr="00CD6BDA">
        <w:rPr>
          <w:b/>
          <w:i/>
        </w:rPr>
        <w:t>Ναυπλίου</w:t>
      </w:r>
      <w:r>
        <w:rPr>
          <w:b/>
          <w:i/>
        </w:rPr>
        <w:t xml:space="preserve"> </w:t>
      </w:r>
      <w:r w:rsidRPr="00CD6BDA">
        <w:rPr>
          <w:b/>
          <w:i/>
        </w:rPr>
        <w:t>-</w:t>
      </w:r>
      <w:r>
        <w:rPr>
          <w:b/>
          <w:i/>
        </w:rPr>
        <w:t xml:space="preserve"> </w:t>
      </w:r>
      <w:r w:rsidRPr="00CD6BDA">
        <w:rPr>
          <w:b/>
          <w:i/>
        </w:rPr>
        <w:t xml:space="preserve">Νέας </w:t>
      </w:r>
      <w:r>
        <w:rPr>
          <w:b/>
          <w:i/>
        </w:rPr>
        <w:t xml:space="preserve"> </w:t>
      </w:r>
      <w:r w:rsidRPr="00CD6BDA">
        <w:rPr>
          <w:b/>
          <w:i/>
        </w:rPr>
        <w:t>Κίου</w:t>
      </w:r>
    </w:p>
    <w:p w:rsidR="008C1B27" w:rsidRPr="00553952" w:rsidRDefault="008C1B27" w:rsidP="008C1B27">
      <w:pPr>
        <w:ind w:left="3600" w:firstLine="720"/>
        <w:jc w:val="both"/>
        <w:rPr>
          <w:b/>
          <w:u w:val="single"/>
        </w:rPr>
      </w:pPr>
      <w:r>
        <w:rPr>
          <w:b/>
          <w:i/>
        </w:rPr>
        <w:t xml:space="preserve">                </w:t>
      </w:r>
      <w:r w:rsidR="007018DA">
        <w:rPr>
          <w:b/>
          <w:i/>
        </w:rPr>
        <w:t xml:space="preserve">         </w:t>
      </w:r>
      <w:r w:rsidR="009972BB">
        <w:rPr>
          <w:b/>
          <w:i/>
        </w:rPr>
        <w:t xml:space="preserve"> </w:t>
      </w:r>
      <w:r w:rsidR="007018DA">
        <w:rPr>
          <w:b/>
          <w:i/>
        </w:rPr>
        <w:t xml:space="preserve">  </w:t>
      </w:r>
      <w:r w:rsidRPr="00A35A07">
        <w:rPr>
          <w:b/>
          <w:i/>
        </w:rPr>
        <w:t xml:space="preserve">από  τις   </w:t>
      </w:r>
      <w:r w:rsidRPr="00A35A07">
        <w:rPr>
          <w:b/>
          <w:i/>
          <w:u w:val="single"/>
        </w:rPr>
        <w:t>9</w:t>
      </w:r>
      <w:r w:rsidR="00782AB5">
        <w:rPr>
          <w:b/>
          <w:i/>
          <w:u w:val="single"/>
        </w:rPr>
        <w:t>.00 π.μ. – 15.</w:t>
      </w:r>
      <w:r w:rsidRPr="00A35A07">
        <w:rPr>
          <w:b/>
          <w:i/>
          <w:u w:val="single"/>
        </w:rPr>
        <w:t>00 μ.μ.</w:t>
      </w:r>
    </w:p>
    <w:p w:rsidR="008C1B27" w:rsidRDefault="008C1B27" w:rsidP="008C1B27">
      <w:pPr>
        <w:ind w:left="2880"/>
        <w:rPr>
          <w:b/>
          <w:i/>
        </w:rPr>
      </w:pPr>
    </w:p>
    <w:p w:rsidR="008C1B27" w:rsidRPr="00CD6BDA" w:rsidRDefault="008C1B27" w:rsidP="008C1B27">
      <w:pPr>
        <w:rPr>
          <w:b/>
          <w:i/>
        </w:rPr>
      </w:pPr>
      <w:r>
        <w:rPr>
          <w:b/>
          <w:i/>
        </w:rPr>
        <w:tab/>
      </w:r>
      <w:r>
        <w:rPr>
          <w:b/>
          <w:i/>
        </w:rPr>
        <w:tab/>
      </w:r>
      <w:r>
        <w:rPr>
          <w:b/>
          <w:i/>
        </w:rPr>
        <w:tab/>
      </w:r>
      <w:r>
        <w:rPr>
          <w:b/>
          <w:i/>
        </w:rPr>
        <w:tab/>
      </w:r>
      <w:r>
        <w:rPr>
          <w:b/>
          <w:i/>
        </w:rPr>
        <w:tab/>
      </w:r>
      <w:r>
        <w:rPr>
          <w:b/>
          <w:i/>
        </w:rPr>
        <w:tab/>
      </w:r>
      <w:r>
        <w:rPr>
          <w:b/>
          <w:i/>
        </w:rPr>
        <w:tab/>
        <w:t xml:space="preserve">                                                                                                                                     </w:t>
      </w:r>
    </w:p>
    <w:p w:rsidR="008C1B27" w:rsidRDefault="008C1B27" w:rsidP="008C1B27">
      <w:pPr>
        <w:rPr>
          <w:b/>
          <w:sz w:val="16"/>
          <w:szCs w:val="16"/>
        </w:rPr>
      </w:pPr>
    </w:p>
    <w:p w:rsidR="00F11D6F" w:rsidRPr="008C1B27" w:rsidRDefault="00F11D6F" w:rsidP="007E47F0">
      <w:pPr>
        <w:rPr>
          <w:b/>
        </w:rPr>
      </w:pPr>
    </w:p>
    <w:p w:rsidR="00F11D6F" w:rsidRPr="00517BB4" w:rsidRDefault="00F11D6F" w:rsidP="007E47F0">
      <w:pPr>
        <w:rPr>
          <w:b/>
        </w:rPr>
      </w:pPr>
    </w:p>
    <w:p w:rsidR="00F11D6F" w:rsidRDefault="00F11D6F" w:rsidP="007E47F0">
      <w:pPr>
        <w:rPr>
          <w:b/>
          <w:i/>
        </w:rPr>
      </w:pPr>
    </w:p>
    <w:p w:rsidR="00F11D6F" w:rsidRDefault="00F11D6F" w:rsidP="007E47F0">
      <w:pPr>
        <w:rPr>
          <w:b/>
          <w:i/>
        </w:rPr>
      </w:pPr>
    </w:p>
    <w:p w:rsidR="00E23CCC" w:rsidRPr="00E23CCC" w:rsidRDefault="00BB03DB" w:rsidP="00E23CCC">
      <w:pPr>
        <w:rPr>
          <w:b/>
          <w:u w:val="single"/>
        </w:rPr>
      </w:pPr>
      <w:r>
        <w:rPr>
          <w:b/>
        </w:rPr>
        <w:lastRenderedPageBreak/>
        <w:t xml:space="preserve">             </w:t>
      </w:r>
      <w:r w:rsidR="003310D8">
        <w:tab/>
      </w:r>
    </w:p>
    <w:p w:rsidR="003310D8" w:rsidRDefault="003310D8" w:rsidP="003310D8">
      <w:pPr>
        <w:rPr>
          <w:b/>
          <w:i/>
          <w:sz w:val="28"/>
          <w:szCs w:val="28"/>
        </w:rPr>
      </w:pPr>
      <w:r w:rsidRPr="009153B9">
        <w:rPr>
          <w:b/>
          <w:i/>
          <w:sz w:val="28"/>
          <w:szCs w:val="28"/>
        </w:rPr>
        <w:t>Γ)</w:t>
      </w:r>
      <w:r w:rsidR="00E23CCC" w:rsidRPr="009153B9">
        <w:rPr>
          <w:b/>
          <w:i/>
          <w:sz w:val="28"/>
          <w:szCs w:val="28"/>
        </w:rPr>
        <w:t xml:space="preserve"> </w:t>
      </w:r>
      <w:r w:rsidR="009153B9">
        <w:rPr>
          <w:b/>
          <w:i/>
          <w:sz w:val="28"/>
          <w:szCs w:val="28"/>
        </w:rPr>
        <w:t xml:space="preserve">  </w:t>
      </w:r>
      <w:r w:rsidR="00E23CCC" w:rsidRPr="009153B9">
        <w:rPr>
          <w:b/>
          <w:i/>
          <w:sz w:val="28"/>
          <w:szCs w:val="28"/>
        </w:rPr>
        <w:t xml:space="preserve"> </w:t>
      </w:r>
      <w:r w:rsidRPr="009153B9">
        <w:rPr>
          <w:b/>
          <w:i/>
          <w:sz w:val="28"/>
          <w:szCs w:val="28"/>
        </w:rPr>
        <w:t xml:space="preserve">ΔΗΜΟΣ  </w:t>
      </w:r>
      <w:r w:rsidR="009153B9">
        <w:rPr>
          <w:b/>
          <w:i/>
          <w:sz w:val="28"/>
          <w:szCs w:val="28"/>
        </w:rPr>
        <w:t xml:space="preserve">  </w:t>
      </w:r>
      <w:r w:rsidRPr="009153B9">
        <w:rPr>
          <w:b/>
          <w:i/>
          <w:sz w:val="28"/>
          <w:szCs w:val="28"/>
        </w:rPr>
        <w:t>ΕΠΙΔΑΥΡΟΥ</w:t>
      </w:r>
      <w:r w:rsidR="009153B9">
        <w:rPr>
          <w:b/>
          <w:i/>
          <w:sz w:val="28"/>
          <w:szCs w:val="28"/>
        </w:rPr>
        <w:t xml:space="preserve">  -----  </w:t>
      </w:r>
      <w:r w:rsidRPr="009153B9">
        <w:rPr>
          <w:b/>
          <w:i/>
          <w:sz w:val="28"/>
          <w:szCs w:val="28"/>
        </w:rPr>
        <w:t>ΔΙΚΑΙΟΥ</w:t>
      </w:r>
      <w:r w:rsidR="00E23CCC" w:rsidRPr="009153B9">
        <w:rPr>
          <w:b/>
          <w:i/>
          <w:sz w:val="28"/>
          <w:szCs w:val="28"/>
        </w:rPr>
        <w:t>ΧΟΙ</w:t>
      </w:r>
      <w:r w:rsidR="009153B9">
        <w:rPr>
          <w:b/>
          <w:i/>
          <w:sz w:val="28"/>
          <w:szCs w:val="28"/>
        </w:rPr>
        <w:t xml:space="preserve">  </w:t>
      </w:r>
      <w:r w:rsidR="00E23CCC" w:rsidRPr="009153B9">
        <w:rPr>
          <w:b/>
          <w:i/>
          <w:sz w:val="28"/>
          <w:szCs w:val="28"/>
        </w:rPr>
        <w:t xml:space="preserve">: </w:t>
      </w:r>
      <w:r w:rsidR="009153B9">
        <w:rPr>
          <w:b/>
          <w:i/>
          <w:sz w:val="28"/>
          <w:szCs w:val="28"/>
        </w:rPr>
        <w:t xml:space="preserve">  124</w:t>
      </w:r>
    </w:p>
    <w:p w:rsidR="00926383" w:rsidRPr="00926383" w:rsidRDefault="00926383" w:rsidP="003310D8">
      <w:pPr>
        <w:rPr>
          <w:b/>
          <w:i/>
          <w:sz w:val="16"/>
          <w:szCs w:val="16"/>
        </w:rPr>
      </w:pPr>
    </w:p>
    <w:p w:rsidR="00F7431C" w:rsidRPr="00926383" w:rsidRDefault="00997FDF" w:rsidP="003310D8">
      <w:pPr>
        <w:rPr>
          <w:b/>
          <w:i/>
          <w:sz w:val="16"/>
          <w:szCs w:val="16"/>
        </w:rPr>
      </w:pPr>
      <w:r w:rsidRPr="00997FDF">
        <w:rPr>
          <w:noProof/>
          <w:sz w:val="16"/>
          <w:szCs w:val="16"/>
        </w:rPr>
        <w:pict>
          <v:shape id="_x0000_s1038" type="#_x0000_t185" style="position:absolute;margin-left:193.5pt;margin-top:0;width:301.5pt;height:71.25pt;z-index:251672576" strokeweight="1.5pt"/>
        </w:pict>
      </w:r>
    </w:p>
    <w:p w:rsidR="00926383" w:rsidRDefault="00926383" w:rsidP="003310D8">
      <w:pPr>
        <w:spacing w:line="360" w:lineRule="auto"/>
        <w:jc w:val="both"/>
        <w:rPr>
          <w:b/>
          <w:i/>
        </w:rPr>
      </w:pPr>
      <w:r>
        <w:rPr>
          <w:b/>
        </w:rPr>
        <w:t xml:space="preserve">                                                                    </w:t>
      </w:r>
      <w:r>
        <w:rPr>
          <w:b/>
          <w:i/>
        </w:rPr>
        <w:t>Σ</w:t>
      </w:r>
      <w:r w:rsidRPr="00827FFB">
        <w:rPr>
          <w:b/>
          <w:i/>
        </w:rPr>
        <w:t xml:space="preserve">τον  χώρο  </w:t>
      </w:r>
      <w:r>
        <w:rPr>
          <w:b/>
          <w:i/>
        </w:rPr>
        <w:t xml:space="preserve">του  Πνευματικού  Κέντρου  της </w:t>
      </w:r>
      <w:r w:rsidR="009C1E49">
        <w:rPr>
          <w:b/>
          <w:i/>
        </w:rPr>
        <w:t xml:space="preserve"> Ε</w:t>
      </w:r>
      <w:r>
        <w:rPr>
          <w:b/>
          <w:i/>
        </w:rPr>
        <w:t xml:space="preserve">κκλησίας </w:t>
      </w:r>
    </w:p>
    <w:p w:rsidR="00926383" w:rsidRDefault="00926383" w:rsidP="003310D8">
      <w:pPr>
        <w:spacing w:line="360" w:lineRule="auto"/>
        <w:jc w:val="both"/>
        <w:rPr>
          <w:b/>
        </w:rPr>
      </w:pPr>
      <w:r>
        <w:t xml:space="preserve">-     </w:t>
      </w:r>
      <w:r>
        <w:rPr>
          <w:b/>
        </w:rPr>
        <w:t>Δευτέρα  12  Απριλίου  2021</w:t>
      </w:r>
      <w:r w:rsidRPr="00CE4727">
        <w:rPr>
          <w:b/>
        </w:rPr>
        <w:t xml:space="preserve">  </w:t>
      </w:r>
      <w:r>
        <w:rPr>
          <w:b/>
        </w:rPr>
        <w:t xml:space="preserve">: </w:t>
      </w:r>
      <w:r>
        <w:rPr>
          <w:b/>
          <w:i/>
        </w:rPr>
        <w:t xml:space="preserve">                     του  </w:t>
      </w:r>
      <w:r w:rsidR="009C1E49">
        <w:rPr>
          <w:b/>
          <w:i/>
        </w:rPr>
        <w:t xml:space="preserve"> </w:t>
      </w:r>
      <w:r>
        <w:rPr>
          <w:b/>
          <w:i/>
        </w:rPr>
        <w:t xml:space="preserve">Αγίου  Βασιλείου </w:t>
      </w:r>
      <w:r w:rsidR="009C1E49">
        <w:rPr>
          <w:b/>
          <w:i/>
        </w:rPr>
        <w:t xml:space="preserve"> </w:t>
      </w:r>
      <w:r>
        <w:rPr>
          <w:b/>
          <w:i/>
        </w:rPr>
        <w:t xml:space="preserve">στο </w:t>
      </w:r>
      <w:r w:rsidR="009C1E49">
        <w:rPr>
          <w:b/>
          <w:i/>
        </w:rPr>
        <w:t xml:space="preserve"> </w:t>
      </w:r>
      <w:r>
        <w:rPr>
          <w:b/>
          <w:i/>
        </w:rPr>
        <w:t xml:space="preserve"> Λυγουριό</w:t>
      </w:r>
      <w:r>
        <w:rPr>
          <w:b/>
        </w:rPr>
        <w:t xml:space="preserve"> </w:t>
      </w:r>
    </w:p>
    <w:p w:rsidR="003310D8" w:rsidRPr="00926383" w:rsidRDefault="00926383" w:rsidP="00926383">
      <w:pPr>
        <w:spacing w:line="360" w:lineRule="auto"/>
        <w:ind w:left="3600" w:firstLine="720"/>
        <w:jc w:val="both"/>
        <w:rPr>
          <w:b/>
          <w:i/>
        </w:rPr>
      </w:pPr>
      <w:r>
        <w:rPr>
          <w:b/>
        </w:rPr>
        <w:t xml:space="preserve">            </w:t>
      </w:r>
      <w:r w:rsidR="009C1E49">
        <w:rPr>
          <w:b/>
        </w:rPr>
        <w:t xml:space="preserve"> </w:t>
      </w:r>
      <w:r w:rsidR="003310D8" w:rsidRPr="00926383">
        <w:rPr>
          <w:b/>
          <w:i/>
        </w:rPr>
        <w:t xml:space="preserve">από  τις   </w:t>
      </w:r>
      <w:r w:rsidR="003310D8" w:rsidRPr="00926383">
        <w:rPr>
          <w:b/>
          <w:i/>
          <w:u w:val="single"/>
        </w:rPr>
        <w:t>9</w:t>
      </w:r>
      <w:r w:rsidRPr="00926383">
        <w:rPr>
          <w:b/>
          <w:i/>
          <w:u w:val="single"/>
        </w:rPr>
        <w:t>.00 π.μ. – 15.</w:t>
      </w:r>
      <w:r w:rsidR="003310D8" w:rsidRPr="00926383">
        <w:rPr>
          <w:b/>
          <w:i/>
          <w:u w:val="single"/>
        </w:rPr>
        <w:t xml:space="preserve">00 </w:t>
      </w:r>
      <w:r w:rsidRPr="00926383">
        <w:rPr>
          <w:b/>
          <w:i/>
          <w:u w:val="single"/>
        </w:rPr>
        <w:t xml:space="preserve"> </w:t>
      </w:r>
      <w:r w:rsidR="003310D8" w:rsidRPr="00926383">
        <w:rPr>
          <w:b/>
          <w:i/>
          <w:u w:val="single"/>
        </w:rPr>
        <w:t>μ.μ.</w:t>
      </w:r>
    </w:p>
    <w:p w:rsidR="00F7431C" w:rsidRPr="00CE4727" w:rsidRDefault="00F7431C" w:rsidP="00F7431C">
      <w:pPr>
        <w:spacing w:line="360" w:lineRule="auto"/>
        <w:jc w:val="both"/>
      </w:pPr>
    </w:p>
    <w:p w:rsidR="003310D8" w:rsidRDefault="003310D8" w:rsidP="003310D8">
      <w:pPr>
        <w:spacing w:line="360" w:lineRule="auto"/>
        <w:jc w:val="both"/>
        <w:rPr>
          <w:b/>
          <w:u w:val="single"/>
        </w:rPr>
      </w:pPr>
    </w:p>
    <w:p w:rsidR="00D00CDE" w:rsidRPr="00516ADF" w:rsidRDefault="00D00CDE" w:rsidP="003310D8">
      <w:pPr>
        <w:spacing w:line="360" w:lineRule="auto"/>
        <w:jc w:val="both"/>
        <w:rPr>
          <w:b/>
          <w:sz w:val="16"/>
          <w:szCs w:val="16"/>
          <w:u w:val="single"/>
        </w:rPr>
      </w:pPr>
    </w:p>
    <w:p w:rsidR="003310D8" w:rsidRDefault="003310D8" w:rsidP="003310D8">
      <w:pPr>
        <w:rPr>
          <w:b/>
          <w:i/>
          <w:sz w:val="28"/>
          <w:szCs w:val="28"/>
        </w:rPr>
      </w:pPr>
      <w:r w:rsidRPr="00773991">
        <w:rPr>
          <w:b/>
          <w:i/>
          <w:sz w:val="28"/>
          <w:szCs w:val="28"/>
        </w:rPr>
        <w:t>Δ)</w:t>
      </w:r>
      <w:r w:rsidR="00E23CCC" w:rsidRPr="00773991">
        <w:rPr>
          <w:b/>
          <w:i/>
          <w:sz w:val="28"/>
          <w:szCs w:val="28"/>
        </w:rPr>
        <w:t xml:space="preserve">   </w:t>
      </w:r>
      <w:r w:rsidR="00773991">
        <w:rPr>
          <w:b/>
          <w:i/>
          <w:sz w:val="28"/>
          <w:szCs w:val="28"/>
        </w:rPr>
        <w:t xml:space="preserve"> </w:t>
      </w:r>
      <w:r w:rsidRPr="00773991">
        <w:rPr>
          <w:b/>
          <w:i/>
          <w:sz w:val="28"/>
          <w:szCs w:val="28"/>
        </w:rPr>
        <w:t xml:space="preserve">ΔΗΜΟΣ   </w:t>
      </w:r>
      <w:r w:rsidR="00773991">
        <w:rPr>
          <w:b/>
          <w:i/>
          <w:sz w:val="28"/>
          <w:szCs w:val="28"/>
        </w:rPr>
        <w:t xml:space="preserve"> </w:t>
      </w:r>
      <w:r w:rsidRPr="00773991">
        <w:rPr>
          <w:b/>
          <w:i/>
          <w:sz w:val="28"/>
          <w:szCs w:val="28"/>
        </w:rPr>
        <w:t>ΕΡΜΙΟΝΙΔΑΣ</w:t>
      </w:r>
      <w:r w:rsidR="00773991">
        <w:rPr>
          <w:b/>
          <w:i/>
          <w:sz w:val="28"/>
          <w:szCs w:val="28"/>
        </w:rPr>
        <w:t xml:space="preserve">  -----  </w:t>
      </w:r>
      <w:r w:rsidRPr="00773991">
        <w:rPr>
          <w:b/>
          <w:i/>
          <w:sz w:val="28"/>
          <w:szCs w:val="28"/>
        </w:rPr>
        <w:t>ΔΙΚΑΙΟΥΧΟΙ</w:t>
      </w:r>
      <w:r w:rsidR="00773991">
        <w:rPr>
          <w:b/>
          <w:i/>
          <w:sz w:val="28"/>
          <w:szCs w:val="28"/>
        </w:rPr>
        <w:t xml:space="preserve">  </w:t>
      </w:r>
      <w:r w:rsidRPr="00773991">
        <w:rPr>
          <w:b/>
          <w:i/>
          <w:sz w:val="28"/>
          <w:szCs w:val="28"/>
        </w:rPr>
        <w:t xml:space="preserve">: </w:t>
      </w:r>
      <w:r w:rsidR="00773991">
        <w:rPr>
          <w:b/>
          <w:i/>
          <w:sz w:val="28"/>
          <w:szCs w:val="28"/>
        </w:rPr>
        <w:t xml:space="preserve">  199</w:t>
      </w:r>
    </w:p>
    <w:p w:rsidR="00C77AD5" w:rsidRPr="00D00CDE" w:rsidRDefault="00C77AD5" w:rsidP="003310D8">
      <w:pPr>
        <w:rPr>
          <w:b/>
          <w:i/>
          <w:sz w:val="16"/>
          <w:szCs w:val="16"/>
        </w:rPr>
      </w:pPr>
    </w:p>
    <w:p w:rsidR="00C77AD5" w:rsidRPr="00773991" w:rsidRDefault="00997FDF" w:rsidP="003310D8">
      <w:pPr>
        <w:rPr>
          <w:b/>
          <w:i/>
          <w:sz w:val="28"/>
          <w:szCs w:val="28"/>
        </w:rPr>
      </w:pPr>
      <w:r w:rsidRPr="00997FDF">
        <w:rPr>
          <w:b/>
          <w:noProof/>
        </w:rPr>
        <w:pict>
          <v:shape id="_x0000_s1039" type="#_x0000_t185" style="position:absolute;margin-left:226.5pt;margin-top:3.15pt;width:245.25pt;height:78pt;z-index:251673600" strokeweight="1.5pt"/>
        </w:pict>
      </w:r>
    </w:p>
    <w:p w:rsidR="00793E80" w:rsidRDefault="00793E80" w:rsidP="00793E80">
      <w:pPr>
        <w:spacing w:line="360" w:lineRule="auto"/>
        <w:jc w:val="both"/>
        <w:rPr>
          <w:b/>
          <w:i/>
        </w:rPr>
      </w:pPr>
      <w:r>
        <w:rPr>
          <w:b/>
        </w:rPr>
        <w:t xml:space="preserve">                                                                                </w:t>
      </w:r>
      <w:r>
        <w:rPr>
          <w:b/>
          <w:i/>
        </w:rPr>
        <w:t>Στο</w:t>
      </w:r>
      <w:r w:rsidRPr="00827FFB">
        <w:rPr>
          <w:b/>
          <w:i/>
        </w:rPr>
        <w:t xml:space="preserve">  </w:t>
      </w:r>
      <w:r>
        <w:rPr>
          <w:b/>
          <w:i/>
        </w:rPr>
        <w:t xml:space="preserve">Αμαξοστάσιο του Δήμου Ερμιονίδας </w:t>
      </w:r>
    </w:p>
    <w:p w:rsidR="00793E80" w:rsidRDefault="00793E80" w:rsidP="00793E80">
      <w:pPr>
        <w:spacing w:line="360" w:lineRule="auto"/>
        <w:jc w:val="both"/>
        <w:rPr>
          <w:b/>
        </w:rPr>
      </w:pPr>
      <w:r>
        <w:t xml:space="preserve">-     </w:t>
      </w:r>
      <w:r w:rsidR="00425D5F">
        <w:rPr>
          <w:b/>
        </w:rPr>
        <w:t>Πέμπτη  15</w:t>
      </w:r>
      <w:r>
        <w:rPr>
          <w:b/>
        </w:rPr>
        <w:t xml:space="preserve">  Απριλίου  2021</w:t>
      </w:r>
      <w:r w:rsidRPr="00CE4727">
        <w:rPr>
          <w:b/>
        </w:rPr>
        <w:t xml:space="preserve">  </w:t>
      </w:r>
      <w:r>
        <w:rPr>
          <w:b/>
        </w:rPr>
        <w:t xml:space="preserve">: </w:t>
      </w:r>
      <w:r>
        <w:rPr>
          <w:b/>
          <w:i/>
        </w:rPr>
        <w:t xml:space="preserve">                    </w:t>
      </w:r>
      <w:r w:rsidR="00425D5F">
        <w:rPr>
          <w:b/>
          <w:i/>
        </w:rPr>
        <w:t xml:space="preserve">       </w:t>
      </w:r>
      <w:r w:rsidRPr="00C77AD5">
        <w:rPr>
          <w:b/>
          <w:i/>
        </w:rPr>
        <w:t>στην  περιοχή  Αυλώνα  Κρανιδίου</w:t>
      </w:r>
      <w:r w:rsidRPr="00C77AD5">
        <w:rPr>
          <w:b/>
        </w:rPr>
        <w:t xml:space="preserve">  </w:t>
      </w:r>
      <w:r>
        <w:rPr>
          <w:b/>
          <w:i/>
        </w:rPr>
        <w:t xml:space="preserve">   </w:t>
      </w:r>
    </w:p>
    <w:p w:rsidR="00793E80" w:rsidRPr="00926383" w:rsidRDefault="00793E80" w:rsidP="00793E80">
      <w:pPr>
        <w:spacing w:line="360" w:lineRule="auto"/>
        <w:ind w:left="3600" w:firstLine="720"/>
        <w:jc w:val="both"/>
        <w:rPr>
          <w:b/>
          <w:i/>
        </w:rPr>
      </w:pPr>
      <w:r>
        <w:rPr>
          <w:b/>
        </w:rPr>
        <w:t xml:space="preserve">                </w:t>
      </w:r>
      <w:r w:rsidRPr="00926383">
        <w:rPr>
          <w:b/>
          <w:i/>
        </w:rPr>
        <w:t xml:space="preserve">από  τις   </w:t>
      </w:r>
      <w:r w:rsidRPr="00926383">
        <w:rPr>
          <w:b/>
          <w:i/>
          <w:u w:val="single"/>
        </w:rPr>
        <w:t>9.00 π.μ. – 15.00  μ.μ.</w:t>
      </w:r>
    </w:p>
    <w:p w:rsidR="00793E80" w:rsidRPr="00CE4727" w:rsidRDefault="00793E80" w:rsidP="00793E80">
      <w:pPr>
        <w:spacing w:line="360" w:lineRule="auto"/>
        <w:jc w:val="both"/>
      </w:pPr>
    </w:p>
    <w:p w:rsidR="003310D8" w:rsidRDefault="003310D8" w:rsidP="003310D8">
      <w:pPr>
        <w:rPr>
          <w:b/>
        </w:rPr>
      </w:pPr>
    </w:p>
    <w:p w:rsidR="00B23530" w:rsidRPr="00516ADF" w:rsidRDefault="00B23530" w:rsidP="003310D8">
      <w:pPr>
        <w:rPr>
          <w:b/>
          <w:sz w:val="16"/>
          <w:szCs w:val="16"/>
        </w:rPr>
      </w:pPr>
    </w:p>
    <w:p w:rsidR="003310D8" w:rsidRPr="00006DC9" w:rsidRDefault="003310D8" w:rsidP="003310D8">
      <w:pPr>
        <w:spacing w:line="360" w:lineRule="auto"/>
        <w:ind w:firstLine="720"/>
        <w:jc w:val="both"/>
        <w:rPr>
          <w:b/>
          <w:i/>
        </w:rPr>
      </w:pPr>
      <w:r w:rsidRPr="00C139EA">
        <w:t xml:space="preserve">Οι </w:t>
      </w:r>
      <w:r w:rsidR="00BC036B">
        <w:t xml:space="preserve"> </w:t>
      </w:r>
      <w:r w:rsidRPr="00C139EA">
        <w:t xml:space="preserve">δικαιούχοι </w:t>
      </w:r>
      <w:r w:rsidR="00BC036B">
        <w:t xml:space="preserve"> </w:t>
      </w:r>
      <w:r w:rsidRPr="00C139EA">
        <w:t>του προγράμματος, θα παραλαμβάνουν την ποσότητα</w:t>
      </w:r>
      <w:r w:rsidR="00BC036B">
        <w:t xml:space="preserve"> </w:t>
      </w:r>
      <w:r w:rsidRPr="00C139EA">
        <w:t xml:space="preserve"> που</w:t>
      </w:r>
      <w:r w:rsidR="00BC036B">
        <w:t xml:space="preserve">  </w:t>
      </w:r>
      <w:r w:rsidRPr="00C139EA">
        <w:t xml:space="preserve">τους </w:t>
      </w:r>
      <w:r w:rsidR="00BC036B">
        <w:t xml:space="preserve"> </w:t>
      </w:r>
      <w:r w:rsidRPr="00C139EA">
        <w:t xml:space="preserve">αναλογεί, </w:t>
      </w:r>
      <w:r w:rsidR="00E837DD">
        <w:t xml:space="preserve"> </w:t>
      </w:r>
      <w:r w:rsidRPr="003E2E0A">
        <w:rPr>
          <w:u w:val="single"/>
        </w:rPr>
        <w:t xml:space="preserve">με την </w:t>
      </w:r>
      <w:r w:rsidR="00E837DD">
        <w:rPr>
          <w:u w:val="single"/>
        </w:rPr>
        <w:t xml:space="preserve"> </w:t>
      </w:r>
      <w:r w:rsidRPr="003E2E0A">
        <w:rPr>
          <w:u w:val="single"/>
        </w:rPr>
        <w:t xml:space="preserve">επίδειξη </w:t>
      </w:r>
      <w:r w:rsidR="00E837DD">
        <w:rPr>
          <w:u w:val="single"/>
        </w:rPr>
        <w:t xml:space="preserve"> </w:t>
      </w:r>
      <w:r w:rsidRPr="003E2E0A">
        <w:rPr>
          <w:u w:val="single"/>
        </w:rPr>
        <w:t xml:space="preserve">του </w:t>
      </w:r>
      <w:r w:rsidR="00E837DD">
        <w:rPr>
          <w:u w:val="single"/>
        </w:rPr>
        <w:t xml:space="preserve"> </w:t>
      </w:r>
      <w:r>
        <w:rPr>
          <w:u w:val="single"/>
        </w:rPr>
        <w:t>Δ</w:t>
      </w:r>
      <w:r w:rsidRPr="003E2E0A">
        <w:rPr>
          <w:u w:val="single"/>
        </w:rPr>
        <w:t>ελτίου</w:t>
      </w:r>
      <w:r w:rsidR="00E837DD">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p>
    <w:p w:rsidR="003310D8" w:rsidRDefault="003310D8" w:rsidP="003310D8">
      <w:pPr>
        <w:spacing w:line="360" w:lineRule="auto"/>
        <w:ind w:firstLine="720"/>
        <w:jc w:val="both"/>
      </w:pPr>
      <w:r>
        <w:rPr>
          <w:u w:val="single"/>
        </w:rPr>
        <w:t>Επίσης τα πακέτα των προϊόντων</w:t>
      </w:r>
      <w:r w:rsidR="00E837DD">
        <w:rPr>
          <w:u w:val="single"/>
        </w:rPr>
        <w:t>,</w:t>
      </w:r>
      <w:r>
        <w:rPr>
          <w:u w:val="single"/>
        </w:rPr>
        <w:t xml:space="preserve">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ή </w:t>
      </w:r>
      <w:r w:rsidR="00E837DD">
        <w:rPr>
          <w:u w:val="single"/>
        </w:rPr>
        <w:t xml:space="preserve"> </w:t>
      </w:r>
      <w:r w:rsidRPr="003E2E0A">
        <w:rPr>
          <w:u w:val="single"/>
        </w:rPr>
        <w:t xml:space="preserve">φωτοαντίγραφο του </w:t>
      </w:r>
      <w:r w:rsidR="00E837DD">
        <w:rPr>
          <w:u w:val="single"/>
        </w:rPr>
        <w:t xml:space="preserve"> </w:t>
      </w:r>
      <w:r w:rsidRPr="003E2E0A">
        <w:rPr>
          <w:u w:val="single"/>
        </w:rPr>
        <w:t>Δελτίου</w:t>
      </w:r>
      <w:r w:rsidR="00E837DD">
        <w:rPr>
          <w:u w:val="single"/>
        </w:rPr>
        <w:t xml:space="preserve">  </w:t>
      </w:r>
      <w:r w:rsidRPr="003E2E0A">
        <w:rPr>
          <w:u w:val="single"/>
        </w:rPr>
        <w:t xml:space="preserve">Αστυνομικής </w:t>
      </w:r>
      <w:r w:rsidR="00E837DD">
        <w:rPr>
          <w:u w:val="single"/>
        </w:rPr>
        <w:t xml:space="preserve"> </w:t>
      </w:r>
      <w:r w:rsidRPr="003E2E0A">
        <w:rPr>
          <w:u w:val="single"/>
        </w:rPr>
        <w:t xml:space="preserve">Ταυτότητας </w:t>
      </w:r>
      <w:r w:rsidR="00E837DD">
        <w:rPr>
          <w:u w:val="single"/>
        </w:rPr>
        <w:t xml:space="preserve"> </w:t>
      </w:r>
      <w:r w:rsidRPr="003E2E0A">
        <w:rPr>
          <w:u w:val="single"/>
        </w:rPr>
        <w:t xml:space="preserve">του </w:t>
      </w:r>
      <w:r w:rsidR="00E837DD">
        <w:rPr>
          <w:u w:val="single"/>
        </w:rPr>
        <w:t xml:space="preserve"> </w:t>
      </w:r>
      <w:r w:rsidRPr="003E2E0A">
        <w:rPr>
          <w:u w:val="single"/>
        </w:rPr>
        <w:t>ωφελούμενου</w:t>
      </w:r>
      <w:r w:rsidR="00E837DD">
        <w:rPr>
          <w:u w:val="single"/>
        </w:rPr>
        <w:t xml:space="preserve"> </w:t>
      </w:r>
      <w:r w:rsidRPr="003E2E0A">
        <w:rPr>
          <w:u w:val="single"/>
        </w:rPr>
        <w:t xml:space="preserve"> ή άλλου</w:t>
      </w:r>
      <w:r w:rsidR="00E837DD">
        <w:rPr>
          <w:u w:val="single"/>
        </w:rPr>
        <w:t xml:space="preserve"> </w:t>
      </w:r>
      <w:r w:rsidRPr="003E2E0A">
        <w:rPr>
          <w:u w:val="single"/>
        </w:rPr>
        <w:t xml:space="preserve"> επισήμου</w:t>
      </w:r>
      <w:r w:rsidR="00E837DD">
        <w:rPr>
          <w:u w:val="single"/>
        </w:rPr>
        <w:t xml:space="preserve"> </w:t>
      </w:r>
      <w:r w:rsidRPr="003E2E0A">
        <w:rPr>
          <w:u w:val="single"/>
        </w:rPr>
        <w:t xml:space="preserve"> εγγράφου</w:t>
      </w:r>
      <w:r w:rsidR="00E837DD">
        <w:rPr>
          <w:u w:val="single"/>
        </w:rPr>
        <w:t xml:space="preserve"> </w:t>
      </w:r>
      <w:r w:rsidRPr="003E2E0A">
        <w:rPr>
          <w:u w:val="single"/>
        </w:rPr>
        <w:t xml:space="preserve"> από</w:t>
      </w:r>
      <w:r w:rsidR="00E837DD">
        <w:rPr>
          <w:u w:val="single"/>
        </w:rPr>
        <w:t xml:space="preserve"> </w:t>
      </w:r>
      <w:r w:rsidRPr="003E2E0A">
        <w:rPr>
          <w:u w:val="single"/>
        </w:rPr>
        <w:t xml:space="preserve"> το</w:t>
      </w:r>
      <w:r w:rsidR="00E837DD">
        <w:rPr>
          <w:u w:val="single"/>
        </w:rPr>
        <w:t xml:space="preserve"> </w:t>
      </w:r>
      <w:r w:rsidRPr="003E2E0A">
        <w:rPr>
          <w:u w:val="single"/>
        </w:rPr>
        <w:t xml:space="preserve"> οποίο</w:t>
      </w:r>
      <w:r w:rsidR="00E837DD">
        <w:rPr>
          <w:u w:val="single"/>
        </w:rPr>
        <w:t xml:space="preserve"> </w:t>
      </w:r>
      <w:r w:rsidRPr="003E2E0A">
        <w:rPr>
          <w:u w:val="single"/>
        </w:rPr>
        <w:t xml:space="preserve"> προκύπτουν</w:t>
      </w:r>
      <w:r w:rsidR="00E837DD">
        <w:rPr>
          <w:u w:val="single"/>
        </w:rPr>
        <w:t xml:space="preserve"> </w:t>
      </w:r>
      <w:r w:rsidRPr="003E2E0A">
        <w:rPr>
          <w:u w:val="single"/>
        </w:rPr>
        <w:t xml:space="preserve"> ο Α</w:t>
      </w:r>
      <w:r w:rsidR="00E837DD">
        <w:rPr>
          <w:u w:val="single"/>
        </w:rPr>
        <w:t xml:space="preserve"> </w:t>
      </w:r>
      <w:r w:rsidRPr="003E2E0A">
        <w:rPr>
          <w:u w:val="single"/>
        </w:rPr>
        <w:t>ΜΚΑ</w:t>
      </w:r>
      <w:r w:rsidR="00E837DD">
        <w:rPr>
          <w:u w:val="single"/>
        </w:rPr>
        <w:t xml:space="preserve"> </w:t>
      </w:r>
      <w:r w:rsidRPr="003E2E0A">
        <w:rPr>
          <w:u w:val="single"/>
        </w:rPr>
        <w:t xml:space="preserve"> ή </w:t>
      </w:r>
      <w:r w:rsidR="00E837DD">
        <w:rPr>
          <w:u w:val="single"/>
        </w:rPr>
        <w:t xml:space="preserve"> </w:t>
      </w:r>
      <w:r w:rsidRPr="003E2E0A">
        <w:rPr>
          <w:u w:val="single"/>
        </w:rPr>
        <w:t>ο  ΑΦΜ</w:t>
      </w:r>
      <w:r w:rsidR="00E837DD">
        <w:rPr>
          <w:u w:val="single"/>
        </w:rPr>
        <w:t xml:space="preserve">  του</w:t>
      </w:r>
      <w:r w:rsidR="00E837DD">
        <w:t>.</w:t>
      </w:r>
    </w:p>
    <w:p w:rsidR="005E27D9" w:rsidRDefault="005E27D9" w:rsidP="003310D8">
      <w:pPr>
        <w:spacing w:line="360" w:lineRule="auto"/>
        <w:ind w:firstLine="720"/>
        <w:jc w:val="both"/>
      </w:pPr>
      <w:r>
        <w:t>Σύμφωνα με την υπ΄ αρ. πρωτ. : οικ. 88830/01-04-2021 ΑΠΟΦΑΣΗ Περιφερειάρχη Πελοποννήσου,  οι ποσότητες των αδιάθετων νωπών προϊόντων, θα δοθούν σε δομές συσσιτίων της Π.Ε. Αργολίδας.</w:t>
      </w:r>
    </w:p>
    <w:p w:rsidR="003310D8" w:rsidRPr="005E27D9" w:rsidRDefault="003310D8" w:rsidP="005E27D9">
      <w:pPr>
        <w:spacing w:line="360" w:lineRule="auto"/>
        <w:jc w:val="both"/>
        <w:rPr>
          <w:sz w:val="16"/>
          <w:szCs w:val="16"/>
          <w:u w:val="single"/>
        </w:rPr>
      </w:pPr>
    </w:p>
    <w:p w:rsidR="006C6322" w:rsidRDefault="006C6322" w:rsidP="005E27D9">
      <w:pPr>
        <w:spacing w:line="360" w:lineRule="auto"/>
        <w:ind w:firstLine="720"/>
        <w:jc w:val="both"/>
        <w:rPr>
          <w:u w:val="single"/>
        </w:rPr>
      </w:pPr>
    </w:p>
    <w:p w:rsidR="003310D8" w:rsidRDefault="003310D8" w:rsidP="003310D8">
      <w:r>
        <w:t xml:space="preserve">                                                                                                         Ο</w:t>
      </w:r>
      <w:r w:rsidR="004B6689">
        <w:t xml:space="preserve"> </w:t>
      </w:r>
      <w:r>
        <w:t xml:space="preserve"> ΑΝΤΙΠΕΡΙΦΕΡΕΙΑΡΧΗΣ </w:t>
      </w:r>
    </w:p>
    <w:p w:rsidR="003310D8" w:rsidRDefault="003310D8" w:rsidP="003310D8">
      <w:r>
        <w:t xml:space="preserve">                                                                                  </w:t>
      </w:r>
      <w:r w:rsidR="004B6689">
        <w:t xml:space="preserve">                              </w:t>
      </w:r>
      <w:r>
        <w:t>Π.Ε.</w:t>
      </w:r>
      <w:r w:rsidR="004B6689">
        <w:t xml:space="preserve">  </w:t>
      </w:r>
      <w:r>
        <w:t>ΑΡΓΟΛΙΔΑΣ</w:t>
      </w:r>
    </w:p>
    <w:p w:rsidR="003310D8" w:rsidRDefault="003310D8" w:rsidP="003310D8"/>
    <w:p w:rsidR="00B23530" w:rsidRDefault="00B23530" w:rsidP="003310D8"/>
    <w:p w:rsidR="00B23530" w:rsidRDefault="00B23530" w:rsidP="003310D8"/>
    <w:p w:rsidR="003310D8" w:rsidRDefault="003310D8" w:rsidP="003310D8">
      <w:r>
        <w:t xml:space="preserve">                                                                                                             ΙΩΑΝΝΗΣ  ΜΑΛΤΕΖΟΣ</w:t>
      </w:r>
    </w:p>
    <w:p w:rsidR="005F63E1" w:rsidRDefault="005F63E1"/>
    <w:sectPr w:rsidR="005F63E1" w:rsidSect="00116B1E">
      <w:headerReference w:type="default" r:id="rId9"/>
      <w:footerReference w:type="default" r:id="rId10"/>
      <w:pgSz w:w="11906" w:h="16838"/>
      <w:pgMar w:top="821" w:right="849" w:bottom="1440" w:left="1260" w:header="28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5F1" w:rsidRDefault="00DF45F1" w:rsidP="00A21AA4">
      <w:r>
        <w:separator/>
      </w:r>
    </w:p>
  </w:endnote>
  <w:endnote w:type="continuationSeparator" w:id="1">
    <w:p w:rsidR="00DF45F1" w:rsidRDefault="00DF45F1" w:rsidP="00A21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F17A44"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679129682" r:id="rId2"/>
            </w:object>
          </w:r>
        </w:p>
        <w:p w:rsidR="00F17A44" w:rsidRPr="00A10EBD" w:rsidRDefault="00F17A44" w:rsidP="007B37EA">
          <w:pPr>
            <w:ind w:right="-154"/>
            <w:rPr>
              <w:rFonts w:ascii="Tahoma" w:hAnsi="Tahoma" w:cs="Tahoma"/>
              <w:b/>
              <w:color w:val="000000"/>
              <w:sz w:val="10"/>
              <w:szCs w:val="10"/>
            </w:rPr>
          </w:pP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p>
        <w:p w:rsidR="00F17A44" w:rsidRPr="00907133"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F17A44"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F17A44"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F17A44" w:rsidP="007B37EA">
          <w:pPr>
            <w:tabs>
              <w:tab w:val="center" w:pos="4153"/>
              <w:tab w:val="right" w:pos="8306"/>
            </w:tabs>
            <w:rPr>
              <w:rFonts w:ascii="Garamond" w:hAnsi="Garamond"/>
              <w:b/>
              <w:noProof/>
              <w:color w:val="000000"/>
              <w:sz w:val="10"/>
              <w:szCs w:val="10"/>
            </w:rPr>
          </w:pPr>
        </w:p>
        <w:p w:rsidR="00F17A44" w:rsidRPr="00A10EBD" w:rsidRDefault="00906888"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r w:rsidR="0021261A" w:rsidRPr="00997FDF">
            <w:rPr>
              <w:rFonts w:ascii="Garamond" w:hAnsi="Garamond"/>
              <w:b/>
              <w:noProof/>
              <w:color w:val="000000"/>
              <w:sz w:val="10"/>
              <w:szCs w:val="10"/>
            </w:rPr>
            <w:pict>
              <v:shape id="_x0000_i1027" type="#_x0000_t75" alt="EIEAD" style="width:48.75pt;height:24pt;visibility:visible">
                <v:imagedata r:id="rId3" o:title="" cropbottom="14866f"/>
              </v:shape>
            </w:pict>
          </w:r>
        </w:p>
        <w:p w:rsidR="00F17A44" w:rsidRPr="00A10EBD" w:rsidRDefault="00F17A44" w:rsidP="007B37EA">
          <w:pPr>
            <w:ind w:right="-154"/>
            <w:rPr>
              <w:rFonts w:ascii="Tahoma" w:hAnsi="Tahoma" w:cs="Tahoma"/>
              <w:b/>
              <w:color w:val="000000"/>
              <w:sz w:val="10"/>
              <w:szCs w:val="10"/>
            </w:rPr>
          </w:pP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 xml:space="preserve">ΕΘΝΙΚΟ ΙΝΣΤΙΤΟΥΤΟ ΕΡΓΑΣΙΑΣ ΚΑΙ ΑΝΘΡΩΠΙΝΟΥ </w:t>
          </w:r>
          <w:r w:rsidR="00906888">
            <w:rPr>
              <w:rFonts w:ascii="Tahoma" w:hAnsi="Tahoma" w:cs="Tahoma"/>
              <w:b/>
              <w:color w:val="000000"/>
              <w:sz w:val="10"/>
              <w:szCs w:val="10"/>
            </w:rPr>
            <w:t xml:space="preserve">  </w:t>
          </w:r>
          <w:r w:rsidRPr="00A10EBD">
            <w:rPr>
              <w:rFonts w:ascii="Tahoma" w:hAnsi="Tahoma" w:cs="Tahoma"/>
              <w:b/>
              <w:color w:val="000000"/>
              <w:sz w:val="10"/>
              <w:szCs w:val="10"/>
            </w:rPr>
            <w:t xml:space="preserve">ΔΥΝΑΜΙΚΟΥ ΔΙΑΧΕΙΡΙΣΤΙΚΗ ΑΡΧΗ ΤΟΥ Ε.Π. ΕΒΥΣ </w:t>
          </w:r>
        </w:p>
        <w:p w:rsidR="00F17A44" w:rsidRPr="00A10EBD" w:rsidRDefault="00F17A44" w:rsidP="007B37EA">
          <w:pPr>
            <w:ind w:right="-154"/>
            <w:rPr>
              <w:sz w:val="16"/>
              <w:szCs w:val="16"/>
            </w:rPr>
          </w:pPr>
          <w:r w:rsidRPr="00A10EBD">
            <w:rPr>
              <w:rFonts w:ascii="Tahoma" w:hAnsi="Tahoma" w:cs="Tahoma"/>
              <w:b/>
              <w:color w:val="000000"/>
              <w:sz w:val="10"/>
              <w:szCs w:val="10"/>
            </w:rPr>
            <w:t>του ΤΕΒΑ</w:t>
          </w:r>
        </w:p>
        <w:p w:rsidR="00F17A44" w:rsidRPr="00A10EBD" w:rsidRDefault="00F17A44" w:rsidP="007B37EA">
          <w:pPr>
            <w:tabs>
              <w:tab w:val="center" w:pos="4153"/>
              <w:tab w:val="right" w:pos="8306"/>
            </w:tabs>
            <w:rPr>
              <w:rFonts w:ascii="Garamond" w:hAnsi="Garamond"/>
              <w:color w:val="000000"/>
            </w:rPr>
          </w:pPr>
        </w:p>
      </w:tc>
      <w:tc>
        <w:tcPr>
          <w:tcW w:w="4069" w:type="dxa"/>
          <w:tcBorders>
            <w:top w:val="single" w:sz="4" w:space="0" w:color="auto"/>
          </w:tcBorders>
        </w:tcPr>
        <w:p w:rsidR="00F17A44" w:rsidRPr="00906888" w:rsidRDefault="00906888" w:rsidP="00906888">
          <w:pPr>
            <w:tabs>
              <w:tab w:val="center" w:pos="4153"/>
              <w:tab w:val="right" w:pos="8306"/>
            </w:tabs>
            <w:rPr>
              <w:rFonts w:ascii="Tahoma" w:hAnsi="Tahoma" w:cs="Tahoma"/>
              <w:b/>
              <w:noProof/>
              <w:color w:val="000000"/>
              <w:sz w:val="10"/>
              <w:szCs w:val="10"/>
            </w:rPr>
          </w:pPr>
          <w:r>
            <w:t xml:space="preserve">                     </w:t>
          </w:r>
          <w:hyperlink r:id="rId4" w:history="1">
            <w:r w:rsidR="0021261A" w:rsidRPr="00997FDF">
              <w:rPr>
                <w:noProof/>
                <w:color w:val="0000FF"/>
              </w:rPr>
              <w:pict>
                <v:shape id="_x0000_i1028" type="#_x0000_t75" alt="http://www.lithuaniatribune.com/wp-content/uploads/2012/12/10530873-european-union-logo.png" style="width:36pt;height:24pt;visibility:visible" o:button="t">
                  <v:fill o:detectmouseclick="t"/>
                  <v:imagedata r:id="rId5" o:title=""/>
                </v:shape>
              </w:pict>
            </w:r>
          </w:hyperlink>
        </w:p>
        <w:p w:rsidR="00F17A44" w:rsidRPr="00A10EBD" w:rsidRDefault="00906888"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F17A44"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sidR="00906888">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906888" w:rsidP="00906888">
          <w:pPr>
            <w:ind w:right="-154"/>
            <w:rPr>
              <w:rFonts w:ascii="Tahoma" w:hAnsi="Tahoma" w:cs="Tahoma"/>
              <w:b/>
              <w:color w:val="000000"/>
              <w:sz w:val="10"/>
              <w:szCs w:val="10"/>
            </w:rPr>
          </w:pPr>
          <w:r>
            <w:rPr>
              <w:rFonts w:ascii="Tahoma" w:hAnsi="Tahoma" w:cs="Tahoma"/>
              <w:b/>
              <w:color w:val="000000"/>
              <w:sz w:val="10"/>
              <w:szCs w:val="10"/>
            </w:rPr>
            <w:t xml:space="preserve">                                          </w:t>
          </w:r>
          <w:r w:rsidR="00F17A44" w:rsidRPr="00A10EBD">
            <w:rPr>
              <w:rFonts w:ascii="Tahoma" w:hAnsi="Tahoma" w:cs="Tahoma"/>
              <w:b/>
              <w:color w:val="000000"/>
              <w:sz w:val="10"/>
              <w:szCs w:val="10"/>
            </w:rPr>
            <w:t xml:space="preserve">ΕΥΡΩΠΑΪΚΗ </w:t>
          </w:r>
          <w:r w:rsidR="00F17A44">
            <w:rPr>
              <w:rFonts w:ascii="Tahoma" w:hAnsi="Tahoma" w:cs="Tahoma"/>
              <w:b/>
              <w:color w:val="000000"/>
              <w:sz w:val="10"/>
              <w:szCs w:val="10"/>
            </w:rPr>
            <w:t>ΕΝΩΣΗ</w:t>
          </w:r>
        </w:p>
        <w:p w:rsidR="00F17A44" w:rsidRPr="00A10EBD" w:rsidRDefault="00F17A44"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F17A44" w:rsidP="007B37EA">
          <w:pPr>
            <w:ind w:right="-154"/>
            <w:rPr>
              <w:rFonts w:ascii="Garamond" w:hAnsi="Garamond"/>
              <w:color w:val="000000"/>
            </w:rPr>
          </w:pPr>
          <w:r w:rsidRPr="00A10EBD">
            <w:rPr>
              <w:rFonts w:ascii="Tahoma" w:hAnsi="Tahoma" w:cs="Tahoma"/>
              <w:b/>
              <w:color w:val="000000"/>
              <w:sz w:val="10"/>
              <w:szCs w:val="10"/>
            </w:rPr>
            <w:t xml:space="preserve">                               </w:t>
          </w:r>
          <w:r w:rsidR="00906888">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F17A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5F1" w:rsidRDefault="00DF45F1" w:rsidP="00A21AA4">
      <w:r>
        <w:separator/>
      </w:r>
    </w:p>
  </w:footnote>
  <w:footnote w:type="continuationSeparator" w:id="1">
    <w:p w:rsidR="00DF45F1" w:rsidRDefault="00DF45F1" w:rsidP="00A21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997FDF" w:rsidP="007B37EA">
    <w:pPr>
      <w:pStyle w:val="a3"/>
      <w:jc w:val="right"/>
      <w:rPr>
        <w:lang w:val="en-US"/>
      </w:rPr>
    </w:pPr>
    <w:r w:rsidRPr="00997FDF">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F17A44">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D3F8C"/>
    <w:multiLevelType w:val="hybridMultilevel"/>
    <w:tmpl w:val="897E2174"/>
    <w:lvl w:ilvl="0" w:tplc="654696E0">
      <w:numFmt w:val="bullet"/>
      <w:lvlText w:val="-"/>
      <w:lvlJc w:val="left"/>
      <w:pPr>
        <w:tabs>
          <w:tab w:val="num" w:pos="1875"/>
        </w:tabs>
        <w:ind w:left="1875" w:hanging="375"/>
      </w:pPr>
      <w:rPr>
        <w:rFonts w:ascii="Times New Roman" w:eastAsia="Calibri" w:hAnsi="Times New Roman" w:cs="Times New Roman" w:hint="default"/>
        <w:u w:val="none"/>
      </w:rPr>
    </w:lvl>
    <w:lvl w:ilvl="1" w:tplc="04080003" w:tentative="1">
      <w:start w:val="1"/>
      <w:numFmt w:val="bullet"/>
      <w:lvlText w:val="o"/>
      <w:lvlJc w:val="left"/>
      <w:pPr>
        <w:tabs>
          <w:tab w:val="num" w:pos="2580"/>
        </w:tabs>
        <w:ind w:left="2580" w:hanging="360"/>
      </w:pPr>
      <w:rPr>
        <w:rFonts w:ascii="Courier New" w:hAnsi="Courier New" w:cs="Courier New" w:hint="default"/>
      </w:rPr>
    </w:lvl>
    <w:lvl w:ilvl="2" w:tplc="04080005" w:tentative="1">
      <w:start w:val="1"/>
      <w:numFmt w:val="bullet"/>
      <w:lvlText w:val=""/>
      <w:lvlJc w:val="left"/>
      <w:pPr>
        <w:tabs>
          <w:tab w:val="num" w:pos="3300"/>
        </w:tabs>
        <w:ind w:left="3300" w:hanging="360"/>
      </w:pPr>
      <w:rPr>
        <w:rFonts w:ascii="Wingdings" w:hAnsi="Wingdings" w:hint="default"/>
      </w:rPr>
    </w:lvl>
    <w:lvl w:ilvl="3" w:tplc="04080001" w:tentative="1">
      <w:start w:val="1"/>
      <w:numFmt w:val="bullet"/>
      <w:lvlText w:val=""/>
      <w:lvlJc w:val="left"/>
      <w:pPr>
        <w:tabs>
          <w:tab w:val="num" w:pos="4020"/>
        </w:tabs>
        <w:ind w:left="4020" w:hanging="360"/>
      </w:pPr>
      <w:rPr>
        <w:rFonts w:ascii="Symbol" w:hAnsi="Symbol" w:hint="default"/>
      </w:rPr>
    </w:lvl>
    <w:lvl w:ilvl="4" w:tplc="04080003" w:tentative="1">
      <w:start w:val="1"/>
      <w:numFmt w:val="bullet"/>
      <w:lvlText w:val="o"/>
      <w:lvlJc w:val="left"/>
      <w:pPr>
        <w:tabs>
          <w:tab w:val="num" w:pos="4740"/>
        </w:tabs>
        <w:ind w:left="4740" w:hanging="360"/>
      </w:pPr>
      <w:rPr>
        <w:rFonts w:ascii="Courier New" w:hAnsi="Courier New" w:cs="Courier New" w:hint="default"/>
      </w:rPr>
    </w:lvl>
    <w:lvl w:ilvl="5" w:tplc="04080005" w:tentative="1">
      <w:start w:val="1"/>
      <w:numFmt w:val="bullet"/>
      <w:lvlText w:val=""/>
      <w:lvlJc w:val="left"/>
      <w:pPr>
        <w:tabs>
          <w:tab w:val="num" w:pos="5460"/>
        </w:tabs>
        <w:ind w:left="5460" w:hanging="360"/>
      </w:pPr>
      <w:rPr>
        <w:rFonts w:ascii="Wingdings" w:hAnsi="Wingdings" w:hint="default"/>
      </w:rPr>
    </w:lvl>
    <w:lvl w:ilvl="6" w:tplc="04080001" w:tentative="1">
      <w:start w:val="1"/>
      <w:numFmt w:val="bullet"/>
      <w:lvlText w:val=""/>
      <w:lvlJc w:val="left"/>
      <w:pPr>
        <w:tabs>
          <w:tab w:val="num" w:pos="6180"/>
        </w:tabs>
        <w:ind w:left="6180" w:hanging="360"/>
      </w:pPr>
      <w:rPr>
        <w:rFonts w:ascii="Symbol" w:hAnsi="Symbol" w:hint="default"/>
      </w:rPr>
    </w:lvl>
    <w:lvl w:ilvl="7" w:tplc="04080003" w:tentative="1">
      <w:start w:val="1"/>
      <w:numFmt w:val="bullet"/>
      <w:lvlText w:val="o"/>
      <w:lvlJc w:val="left"/>
      <w:pPr>
        <w:tabs>
          <w:tab w:val="num" w:pos="6900"/>
        </w:tabs>
        <w:ind w:left="6900" w:hanging="360"/>
      </w:pPr>
      <w:rPr>
        <w:rFonts w:ascii="Courier New" w:hAnsi="Courier New" w:cs="Courier New" w:hint="default"/>
      </w:rPr>
    </w:lvl>
    <w:lvl w:ilvl="8" w:tplc="04080005" w:tentative="1">
      <w:start w:val="1"/>
      <w:numFmt w:val="bullet"/>
      <w:lvlText w:val=""/>
      <w:lvlJc w:val="left"/>
      <w:pPr>
        <w:tabs>
          <w:tab w:val="num" w:pos="7620"/>
        </w:tabs>
        <w:ind w:left="76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3310D8"/>
    <w:rsid w:val="00020CCB"/>
    <w:rsid w:val="00033623"/>
    <w:rsid w:val="000A4D60"/>
    <w:rsid w:val="00116B1E"/>
    <w:rsid w:val="00125B8F"/>
    <w:rsid w:val="00163437"/>
    <w:rsid w:val="00185A07"/>
    <w:rsid w:val="001C0B70"/>
    <w:rsid w:val="001C0D08"/>
    <w:rsid w:val="0020751E"/>
    <w:rsid w:val="0021261A"/>
    <w:rsid w:val="002201FB"/>
    <w:rsid w:val="00290F8B"/>
    <w:rsid w:val="002E70D9"/>
    <w:rsid w:val="002F0D73"/>
    <w:rsid w:val="003310D8"/>
    <w:rsid w:val="00346648"/>
    <w:rsid w:val="003471C5"/>
    <w:rsid w:val="00365294"/>
    <w:rsid w:val="00381DA3"/>
    <w:rsid w:val="003A4003"/>
    <w:rsid w:val="003B16C3"/>
    <w:rsid w:val="00414BD3"/>
    <w:rsid w:val="00425D5F"/>
    <w:rsid w:val="004304F3"/>
    <w:rsid w:val="00450179"/>
    <w:rsid w:val="004B6689"/>
    <w:rsid w:val="00500BD3"/>
    <w:rsid w:val="00516ADF"/>
    <w:rsid w:val="00517BB4"/>
    <w:rsid w:val="00550E1A"/>
    <w:rsid w:val="00553952"/>
    <w:rsid w:val="00581A3A"/>
    <w:rsid w:val="005E27D9"/>
    <w:rsid w:val="005F63E1"/>
    <w:rsid w:val="0066446C"/>
    <w:rsid w:val="006825CC"/>
    <w:rsid w:val="00685234"/>
    <w:rsid w:val="00690E67"/>
    <w:rsid w:val="006C6322"/>
    <w:rsid w:val="007018DA"/>
    <w:rsid w:val="00717C24"/>
    <w:rsid w:val="00734DA4"/>
    <w:rsid w:val="007439C7"/>
    <w:rsid w:val="007505AF"/>
    <w:rsid w:val="00773991"/>
    <w:rsid w:val="00782AB5"/>
    <w:rsid w:val="00791E96"/>
    <w:rsid w:val="00793E80"/>
    <w:rsid w:val="007B37EA"/>
    <w:rsid w:val="007E47F0"/>
    <w:rsid w:val="007F1404"/>
    <w:rsid w:val="0085107F"/>
    <w:rsid w:val="008675B9"/>
    <w:rsid w:val="008C1B27"/>
    <w:rsid w:val="00906888"/>
    <w:rsid w:val="009153B9"/>
    <w:rsid w:val="00923265"/>
    <w:rsid w:val="00926383"/>
    <w:rsid w:val="00934D8C"/>
    <w:rsid w:val="00957CC1"/>
    <w:rsid w:val="00976FAF"/>
    <w:rsid w:val="009816BD"/>
    <w:rsid w:val="00983905"/>
    <w:rsid w:val="009972BB"/>
    <w:rsid w:val="00997FDF"/>
    <w:rsid w:val="009B0EF4"/>
    <w:rsid w:val="009C1E49"/>
    <w:rsid w:val="009F0E4A"/>
    <w:rsid w:val="009F26FC"/>
    <w:rsid w:val="00A21AA4"/>
    <w:rsid w:val="00A35A07"/>
    <w:rsid w:val="00A626A5"/>
    <w:rsid w:val="00A72F54"/>
    <w:rsid w:val="00B01176"/>
    <w:rsid w:val="00B15A5B"/>
    <w:rsid w:val="00B23530"/>
    <w:rsid w:val="00B4105D"/>
    <w:rsid w:val="00BA218B"/>
    <w:rsid w:val="00BB03DB"/>
    <w:rsid w:val="00BC036B"/>
    <w:rsid w:val="00C10F54"/>
    <w:rsid w:val="00C30D8F"/>
    <w:rsid w:val="00C77AD5"/>
    <w:rsid w:val="00CB7530"/>
    <w:rsid w:val="00CD3907"/>
    <w:rsid w:val="00CD6BDA"/>
    <w:rsid w:val="00CF5EAF"/>
    <w:rsid w:val="00D00CDE"/>
    <w:rsid w:val="00D20ADE"/>
    <w:rsid w:val="00D667E3"/>
    <w:rsid w:val="00DA6DFC"/>
    <w:rsid w:val="00DF45F1"/>
    <w:rsid w:val="00E22666"/>
    <w:rsid w:val="00E23CCC"/>
    <w:rsid w:val="00E41169"/>
    <w:rsid w:val="00E6156E"/>
    <w:rsid w:val="00E71075"/>
    <w:rsid w:val="00E837DD"/>
    <w:rsid w:val="00E95B1B"/>
    <w:rsid w:val="00EE6F6C"/>
    <w:rsid w:val="00F03B22"/>
    <w:rsid w:val="00F11D6F"/>
    <w:rsid w:val="00F13595"/>
    <w:rsid w:val="00F17A44"/>
    <w:rsid w:val="00F51F8C"/>
    <w:rsid w:val="00F743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8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10D8"/>
    <w:pPr>
      <w:tabs>
        <w:tab w:val="center" w:pos="4153"/>
        <w:tab w:val="right" w:pos="8306"/>
      </w:tabs>
    </w:pPr>
  </w:style>
  <w:style w:type="character" w:customStyle="1" w:styleId="Char">
    <w:name w:val="Κεφαλίδα Char"/>
    <w:basedOn w:val="a0"/>
    <w:link w:val="a3"/>
    <w:rsid w:val="003310D8"/>
    <w:rPr>
      <w:rFonts w:ascii="Times New Roman" w:eastAsia="Times New Roman" w:hAnsi="Times New Roman" w:cs="Times New Roman"/>
      <w:sz w:val="24"/>
      <w:szCs w:val="24"/>
      <w:lang w:eastAsia="el-GR"/>
    </w:rPr>
  </w:style>
  <w:style w:type="paragraph" w:styleId="a4">
    <w:name w:val="footer"/>
    <w:basedOn w:val="a"/>
    <w:link w:val="Char0"/>
    <w:rsid w:val="003310D8"/>
    <w:pPr>
      <w:tabs>
        <w:tab w:val="center" w:pos="4153"/>
        <w:tab w:val="right" w:pos="8306"/>
      </w:tabs>
    </w:pPr>
  </w:style>
  <w:style w:type="character" w:customStyle="1" w:styleId="Char0">
    <w:name w:val="Υποσέλιδο Char"/>
    <w:basedOn w:val="a0"/>
    <w:link w:val="a4"/>
    <w:rsid w:val="003310D8"/>
    <w:rPr>
      <w:rFonts w:ascii="Times New Roman" w:eastAsia="Times New Roman" w:hAnsi="Times New Roman" w:cs="Times New Roman"/>
      <w:sz w:val="24"/>
      <w:szCs w:val="24"/>
      <w:lang w:eastAsia="el-GR"/>
    </w:rPr>
  </w:style>
  <w:style w:type="paragraph" w:styleId="a5">
    <w:name w:val="List Paragraph"/>
    <w:basedOn w:val="a"/>
    <w:uiPriority w:val="34"/>
    <w:qFormat/>
    <w:rsid w:val="00C77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655F-FF68-46CA-BF8A-C651D6BA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863</Words>
  <Characters>4665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2021-04-02T10:33:00Z</dcterms:created>
  <dcterms:modified xsi:type="dcterms:W3CDTF">2021-04-05T09:08:00Z</dcterms:modified>
</cp:coreProperties>
</file>