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4E94A" w14:textId="77777777" w:rsidR="00CF62C1" w:rsidRDefault="00F7387E" w:rsidP="003B2757">
      <w:pPr>
        <w:pStyle w:val="a9"/>
        <w:spacing w:line="240" w:lineRule="auto"/>
        <w:ind w:left="-142"/>
        <w:jc w:val="left"/>
        <w:rPr>
          <w:rFonts w:cs="Arial"/>
          <w:sz w:val="22"/>
          <w:szCs w:val="22"/>
          <w:u w:val="none"/>
        </w:rPr>
      </w:pPr>
      <w:r>
        <w:rPr>
          <w:rFonts w:cs="Arial"/>
          <w:sz w:val="22"/>
          <w:szCs w:val="22"/>
          <w:u w:val="none"/>
        </w:rPr>
        <w:t xml:space="preserve">   </w:t>
      </w:r>
    </w:p>
    <w:tbl>
      <w:tblPr>
        <w:tblW w:w="10440" w:type="dxa"/>
        <w:tblInd w:w="-108" w:type="dxa"/>
        <w:tblLayout w:type="fixed"/>
        <w:tblCellMar>
          <w:left w:w="10" w:type="dxa"/>
          <w:right w:w="10" w:type="dxa"/>
        </w:tblCellMar>
        <w:tblLook w:val="0000" w:firstRow="0" w:lastRow="0" w:firstColumn="0" w:lastColumn="0" w:noHBand="0" w:noVBand="0"/>
      </w:tblPr>
      <w:tblGrid>
        <w:gridCol w:w="1984"/>
        <w:gridCol w:w="3779"/>
        <w:gridCol w:w="992"/>
        <w:gridCol w:w="3685"/>
      </w:tblGrid>
      <w:tr w:rsidR="00CF62C1" w14:paraId="7C3985D4" w14:textId="77777777" w:rsidTr="00D33DF1">
        <w:tc>
          <w:tcPr>
            <w:tcW w:w="5763" w:type="dxa"/>
            <w:gridSpan w:val="2"/>
            <w:tcMar>
              <w:top w:w="0" w:type="dxa"/>
              <w:left w:w="108" w:type="dxa"/>
              <w:bottom w:w="0" w:type="dxa"/>
              <w:right w:w="108" w:type="dxa"/>
            </w:tcMar>
          </w:tcPr>
          <w:p w14:paraId="76669CC3" w14:textId="77777777" w:rsidR="00CF62C1" w:rsidRDefault="00CF62C1" w:rsidP="00D33DF1">
            <w:pPr>
              <w:pStyle w:val="Standard"/>
              <w:tabs>
                <w:tab w:val="left" w:pos="1134"/>
              </w:tabs>
              <w:spacing w:line="276" w:lineRule="auto"/>
              <w:ind w:left="567"/>
              <w:jc w:val="both"/>
              <w:rPr>
                <w:rFonts w:ascii="Arial" w:hAnsi="Arial"/>
                <w:sz w:val="22"/>
                <w:szCs w:val="22"/>
              </w:rPr>
            </w:pPr>
            <w:r>
              <w:rPr>
                <w:rFonts w:ascii="Arial" w:eastAsia="Arial" w:hAnsi="Arial" w:cs="Arial"/>
                <w:b/>
                <w:sz w:val="22"/>
                <w:szCs w:val="22"/>
                <w:lang w:val="en-US" w:eastAsia="en-US"/>
              </w:rPr>
              <w:t xml:space="preserve">                                                                                                     </w:t>
            </w:r>
          </w:p>
          <w:p w14:paraId="5998DFB9" w14:textId="77777777" w:rsidR="00CF62C1" w:rsidRDefault="0030196C" w:rsidP="00D33DF1">
            <w:pPr>
              <w:pStyle w:val="Standard"/>
              <w:tabs>
                <w:tab w:val="left" w:pos="567"/>
              </w:tabs>
              <w:spacing w:line="276" w:lineRule="auto"/>
              <w:rPr>
                <w:rFonts w:ascii="Arial" w:hAnsi="Arial" w:cs="Arial"/>
                <w:b/>
                <w:sz w:val="22"/>
                <w:szCs w:val="22"/>
                <w:lang w:val="en-US" w:eastAsia="en-US"/>
              </w:rPr>
            </w:pPr>
            <w:r w:rsidRPr="003A64D5">
              <w:rPr>
                <w:rFonts w:ascii="Arial" w:hAnsi="Arial" w:cs="Arial"/>
                <w:szCs w:val="24"/>
              </w:rPr>
              <w:object w:dxaOrig="1560" w:dyaOrig="1545" w14:anchorId="0E28F1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8pt;height:55.2pt" o:ole="" fillcolor="window">
                  <v:imagedata r:id="rId8" o:title=""/>
                </v:shape>
                <o:OLEObject Type="Embed" ProgID="MSPhotoEd.3" ShapeID="_x0000_i1025" DrawAspect="Content" ObjectID="_1710653843" r:id="rId9"/>
              </w:object>
            </w:r>
          </w:p>
          <w:p w14:paraId="58CB91D9" w14:textId="77777777" w:rsidR="0030196C" w:rsidRDefault="0030196C" w:rsidP="00D33DF1">
            <w:pPr>
              <w:pStyle w:val="Standard"/>
              <w:keepNext/>
              <w:tabs>
                <w:tab w:val="left" w:pos="0"/>
              </w:tabs>
              <w:spacing w:line="276" w:lineRule="auto"/>
              <w:outlineLvl w:val="0"/>
              <w:rPr>
                <w:rFonts w:ascii="Arial" w:hAnsi="Arial" w:cs="Arial"/>
                <w:b/>
                <w:sz w:val="22"/>
                <w:szCs w:val="22"/>
                <w:lang w:eastAsia="en-US"/>
              </w:rPr>
            </w:pPr>
          </w:p>
          <w:p w14:paraId="14A72347" w14:textId="77777777" w:rsidR="00CF62C1" w:rsidRDefault="00CF62C1" w:rsidP="00D33DF1">
            <w:pPr>
              <w:pStyle w:val="Standard"/>
              <w:keepNext/>
              <w:tabs>
                <w:tab w:val="left" w:pos="0"/>
              </w:tabs>
              <w:spacing w:line="276" w:lineRule="auto"/>
              <w:outlineLvl w:val="0"/>
              <w:rPr>
                <w:rFonts w:ascii="Arial" w:hAnsi="Arial" w:cs="Arial"/>
                <w:b/>
                <w:sz w:val="22"/>
                <w:szCs w:val="22"/>
                <w:lang w:eastAsia="en-US"/>
              </w:rPr>
            </w:pPr>
            <w:r>
              <w:rPr>
                <w:rFonts w:ascii="Arial" w:hAnsi="Arial" w:cs="Arial"/>
                <w:b/>
                <w:sz w:val="22"/>
                <w:szCs w:val="22"/>
                <w:lang w:eastAsia="en-US"/>
              </w:rPr>
              <w:t xml:space="preserve">ΕΛΛΗΝΙΚΗ ΔΗΜΟΚΡΑΤΙΑ    </w:t>
            </w:r>
          </w:p>
        </w:tc>
        <w:tc>
          <w:tcPr>
            <w:tcW w:w="992" w:type="dxa"/>
            <w:tcMar>
              <w:top w:w="0" w:type="dxa"/>
              <w:left w:w="108" w:type="dxa"/>
              <w:bottom w:w="0" w:type="dxa"/>
              <w:right w:w="108" w:type="dxa"/>
            </w:tcMar>
          </w:tcPr>
          <w:p w14:paraId="4ADE04FC" w14:textId="77777777" w:rsidR="00C31207" w:rsidRDefault="00C31207" w:rsidP="00C31207">
            <w:pPr>
              <w:rPr>
                <w:lang w:eastAsia="en-US"/>
              </w:rPr>
            </w:pPr>
          </w:p>
          <w:p w14:paraId="6B010E6B" w14:textId="27A0475A" w:rsidR="00C31207" w:rsidRPr="00C31207" w:rsidRDefault="00C31207" w:rsidP="00C31207">
            <w:pPr>
              <w:rPr>
                <w:lang w:eastAsia="en-US"/>
              </w:rPr>
            </w:pPr>
          </w:p>
        </w:tc>
        <w:tc>
          <w:tcPr>
            <w:tcW w:w="3685" w:type="dxa"/>
            <w:tcMar>
              <w:top w:w="0" w:type="dxa"/>
              <w:left w:w="108" w:type="dxa"/>
              <w:bottom w:w="0" w:type="dxa"/>
              <w:right w:w="108" w:type="dxa"/>
            </w:tcMar>
          </w:tcPr>
          <w:p w14:paraId="2292FE7B" w14:textId="1EF7891E" w:rsidR="00CF62C1" w:rsidRDefault="008F34A5" w:rsidP="00D33DF1">
            <w:pPr>
              <w:pStyle w:val="Standard"/>
              <w:keepNext/>
              <w:tabs>
                <w:tab w:val="left" w:pos="0"/>
              </w:tabs>
              <w:snapToGrid w:val="0"/>
              <w:spacing w:line="276" w:lineRule="auto"/>
              <w:outlineLvl w:val="0"/>
              <w:rPr>
                <w:rFonts w:ascii="Arial" w:hAnsi="Arial" w:cs="Arial"/>
                <w:b/>
                <w:sz w:val="22"/>
                <w:szCs w:val="22"/>
                <w:lang w:eastAsia="en-US"/>
              </w:rPr>
            </w:pPr>
            <w:r>
              <w:rPr>
                <w:rFonts w:ascii="Arial" w:hAnsi="Arial" w:cs="Arial"/>
                <w:b/>
                <w:sz w:val="22"/>
                <w:szCs w:val="22"/>
                <w:lang w:eastAsia="en-US"/>
              </w:rPr>
              <w:t>ΑΔΑ:6Π4ΨΩ7Λ1-Ο6Β</w:t>
            </w:r>
          </w:p>
        </w:tc>
      </w:tr>
      <w:tr w:rsidR="00CF62C1" w14:paraId="3314D113" w14:textId="77777777" w:rsidTr="00D33DF1">
        <w:tc>
          <w:tcPr>
            <w:tcW w:w="5763" w:type="dxa"/>
            <w:gridSpan w:val="2"/>
            <w:tcMar>
              <w:top w:w="0" w:type="dxa"/>
              <w:left w:w="108" w:type="dxa"/>
              <w:bottom w:w="0" w:type="dxa"/>
              <w:right w:w="108" w:type="dxa"/>
            </w:tcMar>
          </w:tcPr>
          <w:p w14:paraId="45D00B5A" w14:textId="77777777" w:rsidR="00CF62C1" w:rsidRDefault="00CF62C1" w:rsidP="0030196C">
            <w:pPr>
              <w:pStyle w:val="Standard"/>
              <w:spacing w:line="276" w:lineRule="auto"/>
              <w:rPr>
                <w:rFonts w:ascii="Arial" w:hAnsi="Arial" w:cs="Arial"/>
                <w:b/>
                <w:sz w:val="22"/>
                <w:szCs w:val="22"/>
                <w:lang w:eastAsia="en-US"/>
              </w:rPr>
            </w:pPr>
            <w:r>
              <w:rPr>
                <w:rFonts w:ascii="Arial" w:hAnsi="Arial" w:cs="Arial"/>
                <w:b/>
                <w:sz w:val="22"/>
                <w:szCs w:val="22"/>
                <w:lang w:eastAsia="en-US"/>
              </w:rPr>
              <w:t xml:space="preserve">ΠΕΡΙΦΕΡΕΙΑ </w:t>
            </w:r>
            <w:r w:rsidR="0030196C">
              <w:rPr>
                <w:rFonts w:ascii="Arial" w:hAnsi="Arial" w:cs="Arial"/>
                <w:b/>
                <w:sz w:val="22"/>
                <w:szCs w:val="22"/>
                <w:lang w:eastAsia="en-US"/>
              </w:rPr>
              <w:t>ΠΕΛΟΠΟΝΝΗΣΟΥ</w:t>
            </w:r>
          </w:p>
        </w:tc>
        <w:tc>
          <w:tcPr>
            <w:tcW w:w="992" w:type="dxa"/>
            <w:tcMar>
              <w:top w:w="0" w:type="dxa"/>
              <w:left w:w="108" w:type="dxa"/>
              <w:bottom w:w="0" w:type="dxa"/>
              <w:right w:w="108" w:type="dxa"/>
            </w:tcMar>
          </w:tcPr>
          <w:p w14:paraId="595066EB" w14:textId="77777777" w:rsidR="00CF62C1" w:rsidRDefault="00CF62C1" w:rsidP="00D33DF1">
            <w:pPr>
              <w:pStyle w:val="Standard"/>
              <w:snapToGrid w:val="0"/>
              <w:spacing w:line="276" w:lineRule="auto"/>
              <w:rPr>
                <w:rFonts w:ascii="Arial" w:hAnsi="Arial" w:cs="Arial"/>
                <w:b/>
                <w:szCs w:val="24"/>
                <w:lang w:eastAsia="en-US"/>
              </w:rPr>
            </w:pPr>
          </w:p>
        </w:tc>
        <w:tc>
          <w:tcPr>
            <w:tcW w:w="3685" w:type="dxa"/>
            <w:tcMar>
              <w:top w:w="0" w:type="dxa"/>
              <w:left w:w="108" w:type="dxa"/>
              <w:bottom w:w="0" w:type="dxa"/>
              <w:right w:w="108" w:type="dxa"/>
            </w:tcMar>
          </w:tcPr>
          <w:p w14:paraId="7C891C6F" w14:textId="649EBDDC" w:rsidR="00CF62C1" w:rsidRDefault="0030196C" w:rsidP="00EC19A1">
            <w:pPr>
              <w:pStyle w:val="Standard"/>
              <w:snapToGrid w:val="0"/>
              <w:spacing w:line="276" w:lineRule="auto"/>
              <w:rPr>
                <w:rFonts w:ascii="Arial" w:hAnsi="Arial" w:cs="Arial"/>
                <w:b/>
                <w:szCs w:val="24"/>
                <w:lang w:eastAsia="en-US"/>
              </w:rPr>
            </w:pPr>
            <w:r>
              <w:rPr>
                <w:rFonts w:ascii="Arial" w:hAnsi="Arial" w:cs="Arial"/>
                <w:b/>
                <w:szCs w:val="24"/>
                <w:lang w:eastAsia="en-US"/>
              </w:rPr>
              <w:t xml:space="preserve">Κόρινθος, </w:t>
            </w:r>
            <w:r w:rsidR="0029500E">
              <w:rPr>
                <w:rFonts w:ascii="Arial" w:hAnsi="Arial" w:cs="Arial"/>
                <w:b/>
                <w:szCs w:val="24"/>
                <w:lang w:eastAsia="en-US"/>
              </w:rPr>
              <w:t>1</w:t>
            </w:r>
            <w:r w:rsidR="00CF00C1">
              <w:rPr>
                <w:rFonts w:ascii="Arial" w:hAnsi="Arial" w:cs="Arial"/>
                <w:b/>
                <w:szCs w:val="24"/>
                <w:lang w:eastAsia="en-US"/>
              </w:rPr>
              <w:t>5</w:t>
            </w:r>
            <w:r w:rsidR="00001CE1">
              <w:rPr>
                <w:rFonts w:ascii="Arial" w:hAnsi="Arial" w:cs="Arial"/>
                <w:b/>
                <w:szCs w:val="24"/>
                <w:lang w:eastAsia="en-US"/>
              </w:rPr>
              <w:t xml:space="preserve"> -3-2022</w:t>
            </w:r>
          </w:p>
        </w:tc>
      </w:tr>
      <w:tr w:rsidR="00CF62C1" w14:paraId="4F7CF751" w14:textId="77777777" w:rsidTr="00D33DF1">
        <w:trPr>
          <w:trHeight w:val="263"/>
        </w:trPr>
        <w:tc>
          <w:tcPr>
            <w:tcW w:w="5763" w:type="dxa"/>
            <w:gridSpan w:val="2"/>
            <w:tcMar>
              <w:top w:w="0" w:type="dxa"/>
              <w:left w:w="108" w:type="dxa"/>
              <w:bottom w:w="0" w:type="dxa"/>
              <w:right w:w="108" w:type="dxa"/>
            </w:tcMar>
          </w:tcPr>
          <w:p w14:paraId="40A59E65" w14:textId="77777777" w:rsidR="00CF62C1" w:rsidRDefault="00CF62C1" w:rsidP="0030196C">
            <w:pPr>
              <w:pStyle w:val="Standard"/>
              <w:spacing w:line="276" w:lineRule="auto"/>
              <w:rPr>
                <w:rFonts w:ascii="Arial" w:hAnsi="Arial" w:cs="Arial"/>
                <w:b/>
                <w:sz w:val="22"/>
                <w:szCs w:val="22"/>
                <w:lang w:eastAsia="en-US"/>
              </w:rPr>
            </w:pPr>
            <w:r>
              <w:rPr>
                <w:rFonts w:ascii="Arial" w:hAnsi="Arial" w:cs="Arial"/>
                <w:b/>
                <w:sz w:val="22"/>
                <w:szCs w:val="22"/>
                <w:lang w:eastAsia="en-US"/>
              </w:rPr>
              <w:t xml:space="preserve">ΓΕΝΙΚΗ Δ/ΝΣΗ </w:t>
            </w:r>
            <w:r w:rsidR="0030196C">
              <w:rPr>
                <w:rFonts w:ascii="Arial" w:hAnsi="Arial" w:cs="Arial"/>
                <w:b/>
                <w:sz w:val="22"/>
                <w:szCs w:val="22"/>
                <w:lang w:eastAsia="en-US"/>
              </w:rPr>
              <w:t>ΑΓΡΟΤΙΚΗΣ ΟΙΚΟΝΟΜΙΑΣ</w:t>
            </w:r>
          </w:p>
          <w:p w14:paraId="2CBA5006" w14:textId="77777777" w:rsidR="0030196C" w:rsidRDefault="0030196C" w:rsidP="0030196C">
            <w:pPr>
              <w:pStyle w:val="Standard"/>
              <w:spacing w:line="276" w:lineRule="auto"/>
              <w:rPr>
                <w:rFonts w:ascii="Arial" w:hAnsi="Arial" w:cs="Arial"/>
                <w:b/>
                <w:sz w:val="22"/>
                <w:szCs w:val="22"/>
                <w:lang w:eastAsia="en-US"/>
              </w:rPr>
            </w:pPr>
            <w:r>
              <w:rPr>
                <w:rFonts w:ascii="Arial" w:hAnsi="Arial" w:cs="Arial"/>
                <w:b/>
                <w:sz w:val="22"/>
                <w:szCs w:val="22"/>
                <w:lang w:eastAsia="en-US"/>
              </w:rPr>
              <w:t>&amp; ΚΤΗΝΙΑΤΡΙΚΗΣ</w:t>
            </w:r>
          </w:p>
          <w:p w14:paraId="029CCD07" w14:textId="77777777" w:rsidR="0030196C" w:rsidRDefault="0030196C" w:rsidP="0030196C">
            <w:pPr>
              <w:pStyle w:val="Standard"/>
              <w:spacing w:line="276" w:lineRule="auto"/>
              <w:rPr>
                <w:rFonts w:ascii="Arial" w:hAnsi="Arial" w:cs="Arial"/>
                <w:b/>
                <w:sz w:val="22"/>
                <w:szCs w:val="22"/>
                <w:lang w:eastAsia="en-US"/>
              </w:rPr>
            </w:pPr>
            <w:r>
              <w:rPr>
                <w:rFonts w:ascii="Arial" w:hAnsi="Arial" w:cs="Arial"/>
                <w:b/>
                <w:sz w:val="22"/>
                <w:szCs w:val="22"/>
                <w:lang w:eastAsia="en-US"/>
              </w:rPr>
              <w:t>Δ/ΝΑΣΗ ΑΓΡΟΤΙΚΗΣ ΟΙΚΟΝΟΜΙΚΑΣ &amp;</w:t>
            </w:r>
          </w:p>
          <w:p w14:paraId="547226A9" w14:textId="77777777" w:rsidR="0030196C" w:rsidRDefault="0030196C" w:rsidP="0030196C">
            <w:pPr>
              <w:pStyle w:val="Standard"/>
              <w:spacing w:line="276" w:lineRule="auto"/>
              <w:rPr>
                <w:rFonts w:ascii="Arial" w:hAnsi="Arial" w:cs="Arial"/>
                <w:b/>
                <w:sz w:val="22"/>
                <w:szCs w:val="22"/>
                <w:lang w:eastAsia="en-US"/>
              </w:rPr>
            </w:pPr>
            <w:r>
              <w:rPr>
                <w:rFonts w:ascii="Arial" w:hAnsi="Arial" w:cs="Arial"/>
                <w:b/>
                <w:sz w:val="22"/>
                <w:szCs w:val="22"/>
                <w:lang w:eastAsia="en-US"/>
              </w:rPr>
              <w:t>ΚΤΗΝΙΑΤΡΙΚΗΣ Π.Ε. ΚΟΡΙΝΘΙΑΣ</w:t>
            </w:r>
          </w:p>
        </w:tc>
        <w:tc>
          <w:tcPr>
            <w:tcW w:w="992" w:type="dxa"/>
            <w:tcMar>
              <w:top w:w="0" w:type="dxa"/>
              <w:left w:w="108" w:type="dxa"/>
              <w:bottom w:w="0" w:type="dxa"/>
              <w:right w:w="108" w:type="dxa"/>
            </w:tcMar>
          </w:tcPr>
          <w:p w14:paraId="3A42062D" w14:textId="77777777" w:rsidR="00CF62C1" w:rsidRDefault="00CF62C1" w:rsidP="00D33DF1">
            <w:pPr>
              <w:pStyle w:val="Standard"/>
              <w:snapToGrid w:val="0"/>
              <w:spacing w:line="276" w:lineRule="auto"/>
              <w:rPr>
                <w:rFonts w:ascii="Arial" w:hAnsi="Arial" w:cs="Arial"/>
                <w:b/>
                <w:szCs w:val="24"/>
                <w:lang w:eastAsia="en-US"/>
              </w:rPr>
            </w:pPr>
          </w:p>
        </w:tc>
        <w:tc>
          <w:tcPr>
            <w:tcW w:w="3685" w:type="dxa"/>
            <w:tcMar>
              <w:top w:w="0" w:type="dxa"/>
              <w:left w:w="108" w:type="dxa"/>
              <w:bottom w:w="0" w:type="dxa"/>
              <w:right w:w="108" w:type="dxa"/>
            </w:tcMar>
          </w:tcPr>
          <w:p w14:paraId="11F3C298" w14:textId="7DEB5958" w:rsidR="00C31207" w:rsidRPr="0030196C" w:rsidRDefault="0030196C" w:rsidP="00D33DF1">
            <w:pPr>
              <w:pStyle w:val="Standard"/>
              <w:spacing w:line="276" w:lineRule="auto"/>
              <w:rPr>
                <w:rFonts w:ascii="Arial" w:hAnsi="Arial"/>
                <w:b/>
              </w:rPr>
            </w:pPr>
            <w:proofErr w:type="spellStart"/>
            <w:r w:rsidRPr="0030196C">
              <w:rPr>
                <w:rFonts w:ascii="Arial" w:hAnsi="Arial"/>
                <w:b/>
              </w:rPr>
              <w:t>Αριθμ</w:t>
            </w:r>
            <w:proofErr w:type="spellEnd"/>
            <w:r w:rsidRPr="0030196C">
              <w:rPr>
                <w:rFonts w:ascii="Arial" w:hAnsi="Arial"/>
                <w:b/>
              </w:rPr>
              <w:t>. Πρωτ.</w:t>
            </w:r>
            <w:r w:rsidR="00CF00C1">
              <w:rPr>
                <w:rFonts w:ascii="Arial" w:hAnsi="Arial"/>
                <w:b/>
              </w:rPr>
              <w:t>87666</w:t>
            </w:r>
          </w:p>
        </w:tc>
      </w:tr>
      <w:tr w:rsidR="00CF62C1" w14:paraId="20B45BAC" w14:textId="77777777" w:rsidTr="00D33DF1">
        <w:trPr>
          <w:cantSplit/>
          <w:trHeight w:val="300"/>
        </w:trPr>
        <w:tc>
          <w:tcPr>
            <w:tcW w:w="1984" w:type="dxa"/>
            <w:tcMar>
              <w:top w:w="0" w:type="dxa"/>
              <w:left w:w="108" w:type="dxa"/>
              <w:bottom w:w="0" w:type="dxa"/>
              <w:right w:w="108" w:type="dxa"/>
            </w:tcMar>
            <w:vAlign w:val="center"/>
          </w:tcPr>
          <w:p w14:paraId="0828BDD0" w14:textId="77777777" w:rsidR="00CF62C1" w:rsidRDefault="00CF62C1" w:rsidP="00D33DF1">
            <w:pPr>
              <w:pStyle w:val="Standard"/>
              <w:spacing w:line="276" w:lineRule="auto"/>
              <w:rPr>
                <w:rFonts w:ascii="Arial" w:hAnsi="Arial" w:cs="Arial"/>
                <w:b/>
                <w:sz w:val="22"/>
                <w:szCs w:val="22"/>
                <w:lang w:eastAsia="en-US"/>
              </w:rPr>
            </w:pPr>
            <w:proofErr w:type="spellStart"/>
            <w:r>
              <w:rPr>
                <w:rFonts w:ascii="Arial" w:hAnsi="Arial" w:cs="Arial"/>
                <w:b/>
                <w:sz w:val="22"/>
                <w:szCs w:val="22"/>
                <w:lang w:eastAsia="en-US"/>
              </w:rPr>
              <w:t>Ταχ</w:t>
            </w:r>
            <w:proofErr w:type="spellEnd"/>
            <w:r>
              <w:rPr>
                <w:rFonts w:ascii="Arial" w:hAnsi="Arial" w:cs="Arial"/>
                <w:b/>
                <w:sz w:val="22"/>
                <w:szCs w:val="22"/>
                <w:lang w:eastAsia="en-US"/>
              </w:rPr>
              <w:t>. Διεύθυνση</w:t>
            </w:r>
          </w:p>
        </w:tc>
        <w:tc>
          <w:tcPr>
            <w:tcW w:w="3779" w:type="dxa"/>
            <w:tcMar>
              <w:top w:w="0" w:type="dxa"/>
              <w:left w:w="108" w:type="dxa"/>
              <w:bottom w:w="0" w:type="dxa"/>
              <w:right w:w="108" w:type="dxa"/>
            </w:tcMar>
            <w:vAlign w:val="center"/>
          </w:tcPr>
          <w:p w14:paraId="1E0690CF" w14:textId="77777777" w:rsidR="00CF62C1" w:rsidRDefault="00CF62C1" w:rsidP="0030196C">
            <w:pPr>
              <w:pStyle w:val="Standard"/>
              <w:spacing w:line="276" w:lineRule="auto"/>
              <w:rPr>
                <w:rFonts w:ascii="Arial" w:hAnsi="Arial" w:cs="Arial"/>
                <w:b/>
                <w:sz w:val="22"/>
                <w:szCs w:val="22"/>
                <w:lang w:eastAsia="en-US"/>
              </w:rPr>
            </w:pPr>
            <w:r>
              <w:rPr>
                <w:rFonts w:ascii="Arial" w:hAnsi="Arial" w:cs="Arial"/>
                <w:b/>
                <w:sz w:val="22"/>
                <w:szCs w:val="22"/>
                <w:lang w:eastAsia="en-US"/>
              </w:rPr>
              <w:t xml:space="preserve">: </w:t>
            </w:r>
            <w:r w:rsidR="0030196C">
              <w:rPr>
                <w:rFonts w:ascii="Arial" w:hAnsi="Arial" w:cs="Arial"/>
                <w:b/>
                <w:sz w:val="22"/>
                <w:szCs w:val="22"/>
                <w:lang w:eastAsia="en-US"/>
              </w:rPr>
              <w:t>Γ. Παπανδρέου 24</w:t>
            </w:r>
          </w:p>
        </w:tc>
        <w:tc>
          <w:tcPr>
            <w:tcW w:w="992" w:type="dxa"/>
            <w:tcMar>
              <w:top w:w="0" w:type="dxa"/>
              <w:left w:w="108" w:type="dxa"/>
              <w:bottom w:w="0" w:type="dxa"/>
              <w:right w:w="108" w:type="dxa"/>
            </w:tcMar>
            <w:vAlign w:val="center"/>
          </w:tcPr>
          <w:p w14:paraId="7CEE0A2C" w14:textId="77777777" w:rsidR="00CF62C1" w:rsidRDefault="00CF62C1" w:rsidP="00D33DF1">
            <w:pPr>
              <w:pStyle w:val="Standard"/>
              <w:snapToGrid w:val="0"/>
              <w:spacing w:line="276" w:lineRule="auto"/>
              <w:jc w:val="right"/>
              <w:rPr>
                <w:rFonts w:ascii="Arial" w:hAnsi="Arial" w:cs="Arial"/>
                <w:b/>
                <w:szCs w:val="24"/>
                <w:lang w:eastAsia="en-US"/>
              </w:rPr>
            </w:pPr>
          </w:p>
        </w:tc>
        <w:tc>
          <w:tcPr>
            <w:tcW w:w="3685" w:type="dxa"/>
            <w:tcMar>
              <w:top w:w="0" w:type="dxa"/>
              <w:left w:w="108" w:type="dxa"/>
              <w:bottom w:w="0" w:type="dxa"/>
              <w:right w:w="108" w:type="dxa"/>
            </w:tcMar>
            <w:vAlign w:val="center"/>
          </w:tcPr>
          <w:p w14:paraId="530923EF" w14:textId="77777777" w:rsidR="00CF62C1" w:rsidRDefault="00CF62C1" w:rsidP="00D33DF1">
            <w:pPr>
              <w:pStyle w:val="Standard"/>
              <w:snapToGrid w:val="0"/>
              <w:spacing w:line="276" w:lineRule="auto"/>
              <w:rPr>
                <w:rFonts w:ascii="Arial" w:hAnsi="Arial" w:cs="Arial"/>
                <w:szCs w:val="24"/>
                <w:lang w:eastAsia="en-US"/>
              </w:rPr>
            </w:pPr>
          </w:p>
        </w:tc>
      </w:tr>
      <w:tr w:rsidR="00CF62C1" w14:paraId="07AA4EE0" w14:textId="77777777" w:rsidTr="00D33DF1">
        <w:trPr>
          <w:cantSplit/>
          <w:trHeight w:val="300"/>
        </w:trPr>
        <w:tc>
          <w:tcPr>
            <w:tcW w:w="1984" w:type="dxa"/>
            <w:tcMar>
              <w:top w:w="0" w:type="dxa"/>
              <w:left w:w="108" w:type="dxa"/>
              <w:bottom w:w="0" w:type="dxa"/>
              <w:right w:w="108" w:type="dxa"/>
            </w:tcMar>
            <w:vAlign w:val="center"/>
          </w:tcPr>
          <w:p w14:paraId="422D92C7" w14:textId="77777777" w:rsidR="00CF62C1" w:rsidRDefault="00CF62C1" w:rsidP="00D33DF1">
            <w:pPr>
              <w:pStyle w:val="Standard"/>
              <w:spacing w:line="276" w:lineRule="auto"/>
              <w:rPr>
                <w:rFonts w:ascii="Arial" w:hAnsi="Arial" w:cs="Arial"/>
                <w:b/>
                <w:sz w:val="22"/>
                <w:szCs w:val="22"/>
                <w:lang w:eastAsia="en-US"/>
              </w:rPr>
            </w:pPr>
            <w:proofErr w:type="spellStart"/>
            <w:r>
              <w:rPr>
                <w:rFonts w:ascii="Arial" w:hAnsi="Arial" w:cs="Arial"/>
                <w:b/>
                <w:sz w:val="22"/>
                <w:szCs w:val="22"/>
                <w:lang w:eastAsia="en-US"/>
              </w:rPr>
              <w:t>Ταχ</w:t>
            </w:r>
            <w:proofErr w:type="spellEnd"/>
            <w:r>
              <w:rPr>
                <w:rFonts w:ascii="Arial" w:hAnsi="Arial" w:cs="Arial"/>
                <w:b/>
                <w:sz w:val="22"/>
                <w:szCs w:val="22"/>
                <w:lang w:eastAsia="en-US"/>
              </w:rPr>
              <w:t>. Κώδικας</w:t>
            </w:r>
          </w:p>
        </w:tc>
        <w:tc>
          <w:tcPr>
            <w:tcW w:w="3779" w:type="dxa"/>
            <w:tcMar>
              <w:top w:w="0" w:type="dxa"/>
              <w:left w:w="108" w:type="dxa"/>
              <w:bottom w:w="0" w:type="dxa"/>
              <w:right w:w="108" w:type="dxa"/>
            </w:tcMar>
            <w:vAlign w:val="center"/>
          </w:tcPr>
          <w:p w14:paraId="6964A618" w14:textId="77777777" w:rsidR="00CF62C1" w:rsidRDefault="00CF62C1" w:rsidP="0030196C">
            <w:pPr>
              <w:pStyle w:val="Standard"/>
              <w:spacing w:line="276" w:lineRule="auto"/>
              <w:rPr>
                <w:rFonts w:ascii="Arial" w:hAnsi="Arial"/>
                <w:sz w:val="22"/>
                <w:szCs w:val="22"/>
              </w:rPr>
            </w:pPr>
            <w:r>
              <w:rPr>
                <w:rFonts w:ascii="Arial" w:hAnsi="Arial" w:cs="Arial"/>
                <w:b/>
                <w:sz w:val="22"/>
                <w:szCs w:val="22"/>
                <w:lang w:eastAsia="en-US"/>
              </w:rPr>
              <w:t xml:space="preserve">: </w:t>
            </w:r>
            <w:r w:rsidR="0030196C">
              <w:rPr>
                <w:rFonts w:ascii="Arial" w:hAnsi="Arial" w:cs="Arial"/>
                <w:b/>
                <w:sz w:val="22"/>
                <w:szCs w:val="22"/>
                <w:lang w:eastAsia="en-US"/>
              </w:rPr>
              <w:t>20100 – Κόρινθος</w:t>
            </w:r>
          </w:p>
        </w:tc>
        <w:tc>
          <w:tcPr>
            <w:tcW w:w="992" w:type="dxa"/>
            <w:tcMar>
              <w:top w:w="0" w:type="dxa"/>
              <w:left w:w="108" w:type="dxa"/>
              <w:bottom w:w="0" w:type="dxa"/>
              <w:right w:w="108" w:type="dxa"/>
            </w:tcMar>
          </w:tcPr>
          <w:p w14:paraId="5544E3B3" w14:textId="77777777" w:rsidR="00CF62C1" w:rsidRDefault="00CF62C1" w:rsidP="00D33DF1">
            <w:pPr>
              <w:pStyle w:val="Standard"/>
              <w:snapToGrid w:val="0"/>
              <w:spacing w:line="276" w:lineRule="auto"/>
              <w:rPr>
                <w:rFonts w:ascii="Arial" w:hAnsi="Arial" w:cs="Arial"/>
                <w:b/>
                <w:szCs w:val="24"/>
                <w:lang w:eastAsia="en-US"/>
              </w:rPr>
            </w:pPr>
          </w:p>
        </w:tc>
        <w:tc>
          <w:tcPr>
            <w:tcW w:w="3685" w:type="dxa"/>
            <w:tcMar>
              <w:top w:w="0" w:type="dxa"/>
              <w:left w:w="108" w:type="dxa"/>
              <w:bottom w:w="0" w:type="dxa"/>
              <w:right w:w="108" w:type="dxa"/>
            </w:tcMar>
          </w:tcPr>
          <w:p w14:paraId="4EE022F7" w14:textId="77777777" w:rsidR="00CF62C1" w:rsidRDefault="00CF62C1" w:rsidP="00D33DF1">
            <w:pPr>
              <w:pStyle w:val="Standard"/>
              <w:keepNext/>
              <w:tabs>
                <w:tab w:val="left" w:pos="0"/>
              </w:tabs>
              <w:snapToGrid w:val="0"/>
              <w:spacing w:line="276" w:lineRule="auto"/>
              <w:outlineLvl w:val="0"/>
              <w:rPr>
                <w:rFonts w:ascii="Arial" w:hAnsi="Arial" w:cs="Arial"/>
                <w:sz w:val="22"/>
                <w:szCs w:val="22"/>
                <w:u w:val="single"/>
                <w:lang w:eastAsia="en-US"/>
              </w:rPr>
            </w:pPr>
          </w:p>
        </w:tc>
      </w:tr>
      <w:tr w:rsidR="00CF62C1" w14:paraId="4237E712" w14:textId="77777777" w:rsidTr="00D33DF1">
        <w:trPr>
          <w:cantSplit/>
          <w:trHeight w:val="300"/>
        </w:trPr>
        <w:tc>
          <w:tcPr>
            <w:tcW w:w="1984" w:type="dxa"/>
            <w:tcMar>
              <w:top w:w="0" w:type="dxa"/>
              <w:left w:w="108" w:type="dxa"/>
              <w:bottom w:w="0" w:type="dxa"/>
              <w:right w:w="108" w:type="dxa"/>
            </w:tcMar>
            <w:vAlign w:val="center"/>
          </w:tcPr>
          <w:p w14:paraId="2BA0A57E" w14:textId="77777777" w:rsidR="00CF62C1" w:rsidRDefault="0030196C" w:rsidP="0030196C">
            <w:pPr>
              <w:pStyle w:val="Standard"/>
              <w:spacing w:line="276" w:lineRule="auto"/>
              <w:rPr>
                <w:rFonts w:ascii="Arial" w:hAnsi="Arial" w:cs="Arial"/>
                <w:b/>
                <w:sz w:val="22"/>
                <w:szCs w:val="22"/>
                <w:lang w:eastAsia="en-US"/>
              </w:rPr>
            </w:pPr>
            <w:r>
              <w:rPr>
                <w:rFonts w:ascii="Arial" w:hAnsi="Arial" w:cs="Arial"/>
                <w:b/>
                <w:sz w:val="22"/>
                <w:szCs w:val="22"/>
                <w:lang w:eastAsia="en-US"/>
              </w:rPr>
              <w:t>Πληροφορίες</w:t>
            </w:r>
          </w:p>
        </w:tc>
        <w:tc>
          <w:tcPr>
            <w:tcW w:w="3779" w:type="dxa"/>
            <w:tcMar>
              <w:top w:w="0" w:type="dxa"/>
              <w:left w:w="108" w:type="dxa"/>
              <w:bottom w:w="0" w:type="dxa"/>
              <w:right w:w="108" w:type="dxa"/>
            </w:tcMar>
            <w:vAlign w:val="center"/>
          </w:tcPr>
          <w:p w14:paraId="4CF99C81" w14:textId="77777777" w:rsidR="00CF62C1" w:rsidRDefault="00CF62C1" w:rsidP="0030196C">
            <w:pPr>
              <w:pStyle w:val="Standard"/>
              <w:spacing w:line="276" w:lineRule="auto"/>
              <w:rPr>
                <w:rFonts w:ascii="Arial" w:hAnsi="Arial" w:cs="Arial"/>
                <w:b/>
                <w:sz w:val="22"/>
                <w:szCs w:val="22"/>
                <w:lang w:eastAsia="en-US"/>
              </w:rPr>
            </w:pPr>
            <w:r>
              <w:rPr>
                <w:rFonts w:ascii="Arial" w:hAnsi="Arial" w:cs="Arial"/>
                <w:b/>
                <w:sz w:val="22"/>
                <w:szCs w:val="22"/>
                <w:lang w:eastAsia="en-US"/>
              </w:rPr>
              <w:t xml:space="preserve">: </w:t>
            </w:r>
            <w:proofErr w:type="spellStart"/>
            <w:r w:rsidR="0030196C">
              <w:rPr>
                <w:rFonts w:ascii="Arial" w:hAnsi="Arial" w:cs="Arial"/>
                <w:b/>
                <w:sz w:val="22"/>
                <w:szCs w:val="22"/>
                <w:lang w:eastAsia="en-US"/>
              </w:rPr>
              <w:t>Αγγ</w:t>
            </w:r>
            <w:proofErr w:type="spellEnd"/>
            <w:r w:rsidR="0030196C">
              <w:rPr>
                <w:rFonts w:ascii="Arial" w:hAnsi="Arial" w:cs="Arial"/>
                <w:b/>
                <w:sz w:val="22"/>
                <w:szCs w:val="22"/>
                <w:lang w:eastAsia="en-US"/>
              </w:rPr>
              <w:t>. Κονδύλη</w:t>
            </w:r>
          </w:p>
        </w:tc>
        <w:tc>
          <w:tcPr>
            <w:tcW w:w="992" w:type="dxa"/>
            <w:tcMar>
              <w:top w:w="0" w:type="dxa"/>
              <w:left w:w="108" w:type="dxa"/>
              <w:bottom w:w="0" w:type="dxa"/>
              <w:right w:w="108" w:type="dxa"/>
            </w:tcMar>
          </w:tcPr>
          <w:p w14:paraId="1EF5D084" w14:textId="77777777" w:rsidR="00CF62C1" w:rsidRDefault="00CF62C1" w:rsidP="00D33DF1">
            <w:pPr>
              <w:pStyle w:val="Standard"/>
              <w:snapToGrid w:val="0"/>
              <w:spacing w:line="276" w:lineRule="auto"/>
              <w:jc w:val="right"/>
              <w:rPr>
                <w:rFonts w:ascii="Arial" w:hAnsi="Arial" w:cs="Arial"/>
                <w:b/>
                <w:szCs w:val="24"/>
                <w:lang w:eastAsia="en-US"/>
              </w:rPr>
            </w:pPr>
          </w:p>
        </w:tc>
        <w:tc>
          <w:tcPr>
            <w:tcW w:w="3685" w:type="dxa"/>
            <w:tcMar>
              <w:top w:w="0" w:type="dxa"/>
              <w:left w:w="108" w:type="dxa"/>
              <w:bottom w:w="0" w:type="dxa"/>
              <w:right w:w="108" w:type="dxa"/>
            </w:tcMar>
          </w:tcPr>
          <w:p w14:paraId="574D0EA6" w14:textId="77777777" w:rsidR="00CF62C1" w:rsidRDefault="00CF62C1" w:rsidP="00D33DF1">
            <w:pPr>
              <w:pStyle w:val="Standard"/>
              <w:snapToGrid w:val="0"/>
              <w:spacing w:line="276" w:lineRule="auto"/>
              <w:rPr>
                <w:rFonts w:ascii="Arial" w:hAnsi="Arial" w:cs="Arial"/>
                <w:szCs w:val="24"/>
                <w:lang w:eastAsia="en-US"/>
              </w:rPr>
            </w:pPr>
          </w:p>
        </w:tc>
      </w:tr>
      <w:tr w:rsidR="00CF62C1" w14:paraId="7E8B36AB" w14:textId="77777777" w:rsidTr="00D33DF1">
        <w:trPr>
          <w:cantSplit/>
          <w:trHeight w:val="300"/>
        </w:trPr>
        <w:tc>
          <w:tcPr>
            <w:tcW w:w="1984" w:type="dxa"/>
            <w:tcMar>
              <w:top w:w="0" w:type="dxa"/>
              <w:left w:w="108" w:type="dxa"/>
              <w:bottom w:w="0" w:type="dxa"/>
              <w:right w:w="108" w:type="dxa"/>
            </w:tcMar>
            <w:vAlign w:val="center"/>
          </w:tcPr>
          <w:p w14:paraId="75A88589" w14:textId="77777777" w:rsidR="00CF62C1" w:rsidRDefault="0030196C" w:rsidP="00D33DF1">
            <w:pPr>
              <w:pStyle w:val="Standard"/>
              <w:spacing w:line="276" w:lineRule="auto"/>
              <w:rPr>
                <w:rFonts w:ascii="Arial" w:hAnsi="Arial" w:cs="Arial"/>
                <w:b/>
                <w:sz w:val="22"/>
                <w:szCs w:val="22"/>
                <w:lang w:eastAsia="en-US"/>
              </w:rPr>
            </w:pPr>
            <w:r>
              <w:rPr>
                <w:rFonts w:ascii="Arial" w:hAnsi="Arial" w:cs="Arial"/>
                <w:b/>
                <w:sz w:val="22"/>
                <w:szCs w:val="22"/>
                <w:lang w:eastAsia="en-US"/>
              </w:rPr>
              <w:t>Τηλέφωνο</w:t>
            </w:r>
          </w:p>
        </w:tc>
        <w:tc>
          <w:tcPr>
            <w:tcW w:w="3779" w:type="dxa"/>
            <w:tcMar>
              <w:top w:w="0" w:type="dxa"/>
              <w:left w:w="108" w:type="dxa"/>
              <w:bottom w:w="0" w:type="dxa"/>
              <w:right w:w="108" w:type="dxa"/>
            </w:tcMar>
            <w:vAlign w:val="center"/>
          </w:tcPr>
          <w:p w14:paraId="5D17DD77" w14:textId="77777777" w:rsidR="00CF62C1" w:rsidRDefault="00CF62C1" w:rsidP="0030196C">
            <w:pPr>
              <w:pStyle w:val="Standard"/>
              <w:spacing w:line="276" w:lineRule="auto"/>
              <w:rPr>
                <w:sz w:val="22"/>
                <w:szCs w:val="22"/>
              </w:rPr>
            </w:pPr>
            <w:r>
              <w:rPr>
                <w:rFonts w:ascii="Arial" w:hAnsi="Arial" w:cs="Arial"/>
                <w:b/>
                <w:sz w:val="22"/>
                <w:szCs w:val="22"/>
                <w:lang w:eastAsia="en-US"/>
              </w:rPr>
              <w:t xml:space="preserve">: </w:t>
            </w:r>
            <w:r w:rsidR="0030196C">
              <w:rPr>
                <w:rFonts w:ascii="Arial" w:hAnsi="Arial" w:cs="Arial"/>
                <w:b/>
                <w:sz w:val="22"/>
                <w:szCs w:val="22"/>
                <w:lang w:eastAsia="en-US"/>
              </w:rPr>
              <w:t>27413-63318</w:t>
            </w:r>
          </w:p>
        </w:tc>
        <w:tc>
          <w:tcPr>
            <w:tcW w:w="992" w:type="dxa"/>
            <w:tcMar>
              <w:top w:w="0" w:type="dxa"/>
              <w:left w:w="108" w:type="dxa"/>
              <w:bottom w:w="0" w:type="dxa"/>
              <w:right w:w="108" w:type="dxa"/>
            </w:tcMar>
          </w:tcPr>
          <w:p w14:paraId="77981271" w14:textId="77777777" w:rsidR="00CF62C1" w:rsidRDefault="00CF62C1" w:rsidP="00D33DF1">
            <w:pPr>
              <w:pStyle w:val="Standard"/>
              <w:snapToGrid w:val="0"/>
              <w:spacing w:line="276" w:lineRule="auto"/>
              <w:jc w:val="right"/>
              <w:rPr>
                <w:rFonts w:ascii="Arial" w:hAnsi="Arial" w:cs="Arial"/>
                <w:b/>
                <w:szCs w:val="24"/>
                <w:lang w:eastAsia="en-US"/>
              </w:rPr>
            </w:pPr>
          </w:p>
        </w:tc>
        <w:tc>
          <w:tcPr>
            <w:tcW w:w="3685" w:type="dxa"/>
            <w:tcMar>
              <w:top w:w="0" w:type="dxa"/>
              <w:left w:w="108" w:type="dxa"/>
              <w:bottom w:w="0" w:type="dxa"/>
              <w:right w:w="108" w:type="dxa"/>
            </w:tcMar>
          </w:tcPr>
          <w:p w14:paraId="20086EB1" w14:textId="77777777" w:rsidR="00CF62C1" w:rsidRDefault="00CF62C1" w:rsidP="00D33DF1">
            <w:pPr>
              <w:pStyle w:val="Standard"/>
              <w:tabs>
                <w:tab w:val="left" w:pos="720"/>
                <w:tab w:val="center" w:pos="4153"/>
                <w:tab w:val="right" w:pos="8306"/>
              </w:tabs>
              <w:snapToGrid w:val="0"/>
              <w:spacing w:line="276" w:lineRule="auto"/>
              <w:rPr>
                <w:rFonts w:ascii="Arial" w:hAnsi="Arial" w:cs="Arial"/>
                <w:szCs w:val="22"/>
                <w:lang w:eastAsia="en-US"/>
              </w:rPr>
            </w:pPr>
          </w:p>
        </w:tc>
      </w:tr>
      <w:tr w:rsidR="00CF62C1" w14:paraId="46E8001C" w14:textId="77777777" w:rsidTr="00D33DF1">
        <w:trPr>
          <w:cantSplit/>
          <w:trHeight w:val="300"/>
        </w:trPr>
        <w:tc>
          <w:tcPr>
            <w:tcW w:w="1984" w:type="dxa"/>
            <w:tcMar>
              <w:top w:w="0" w:type="dxa"/>
              <w:left w:w="108" w:type="dxa"/>
              <w:bottom w:w="0" w:type="dxa"/>
              <w:right w:w="108" w:type="dxa"/>
            </w:tcMar>
            <w:vAlign w:val="center"/>
          </w:tcPr>
          <w:p w14:paraId="3DBD2B11" w14:textId="77777777" w:rsidR="00CF62C1" w:rsidRDefault="00CF62C1" w:rsidP="00D33DF1">
            <w:pPr>
              <w:pStyle w:val="Standard"/>
              <w:spacing w:line="276" w:lineRule="auto"/>
              <w:rPr>
                <w:rFonts w:ascii="Arial" w:hAnsi="Arial"/>
                <w:sz w:val="22"/>
                <w:szCs w:val="22"/>
              </w:rPr>
            </w:pPr>
            <w:r>
              <w:rPr>
                <w:rFonts w:ascii="Arial" w:hAnsi="Arial" w:cs="Arial"/>
                <w:b/>
                <w:sz w:val="22"/>
                <w:szCs w:val="22"/>
                <w:lang w:val="en-US" w:eastAsia="en-US"/>
              </w:rPr>
              <w:t>E</w:t>
            </w:r>
            <w:r>
              <w:rPr>
                <w:rFonts w:ascii="Arial" w:hAnsi="Arial" w:cs="Arial"/>
                <w:b/>
                <w:sz w:val="22"/>
                <w:szCs w:val="22"/>
                <w:lang w:eastAsia="en-US"/>
              </w:rPr>
              <w:t>-</w:t>
            </w:r>
            <w:r>
              <w:rPr>
                <w:rFonts w:ascii="Arial" w:hAnsi="Arial" w:cs="Arial"/>
                <w:b/>
                <w:sz w:val="22"/>
                <w:szCs w:val="22"/>
                <w:lang w:val="en-US" w:eastAsia="en-US"/>
              </w:rPr>
              <w:t>mail</w:t>
            </w:r>
          </w:p>
        </w:tc>
        <w:tc>
          <w:tcPr>
            <w:tcW w:w="3779" w:type="dxa"/>
            <w:tcMar>
              <w:top w:w="0" w:type="dxa"/>
              <w:left w:w="108" w:type="dxa"/>
              <w:bottom w:w="0" w:type="dxa"/>
              <w:right w:w="108" w:type="dxa"/>
            </w:tcMar>
            <w:vAlign w:val="center"/>
          </w:tcPr>
          <w:p w14:paraId="1D2A0937" w14:textId="77777777" w:rsidR="00CF62C1" w:rsidRPr="0030196C" w:rsidRDefault="00CF62C1" w:rsidP="0030196C">
            <w:pPr>
              <w:pStyle w:val="Standard"/>
              <w:spacing w:line="276" w:lineRule="auto"/>
              <w:rPr>
                <w:rFonts w:ascii="Arial" w:hAnsi="Arial"/>
                <w:sz w:val="22"/>
                <w:szCs w:val="22"/>
                <w:lang w:val="en-US"/>
              </w:rPr>
            </w:pPr>
            <w:r>
              <w:rPr>
                <w:rFonts w:ascii="Arial" w:hAnsi="Arial" w:cs="Arial"/>
                <w:b/>
                <w:sz w:val="22"/>
                <w:szCs w:val="22"/>
                <w:lang w:eastAsia="en-US"/>
              </w:rPr>
              <w:t xml:space="preserve">: </w:t>
            </w:r>
            <w:r w:rsidR="0030196C">
              <w:rPr>
                <w:rFonts w:ascii="Arial" w:hAnsi="Arial" w:cs="Arial"/>
                <w:b/>
                <w:sz w:val="22"/>
                <w:szCs w:val="22"/>
                <w:lang w:val="en-US" w:eastAsia="en-US"/>
              </w:rPr>
              <w:t>a.kondili@pekorinthias.gr</w:t>
            </w:r>
          </w:p>
        </w:tc>
        <w:tc>
          <w:tcPr>
            <w:tcW w:w="992" w:type="dxa"/>
            <w:tcMar>
              <w:top w:w="0" w:type="dxa"/>
              <w:left w:w="108" w:type="dxa"/>
              <w:bottom w:w="0" w:type="dxa"/>
              <w:right w:w="108" w:type="dxa"/>
            </w:tcMar>
          </w:tcPr>
          <w:p w14:paraId="70B034E1" w14:textId="77777777" w:rsidR="00CF62C1" w:rsidRDefault="00CF62C1" w:rsidP="00D33DF1">
            <w:pPr>
              <w:pStyle w:val="Standard"/>
              <w:snapToGrid w:val="0"/>
              <w:spacing w:line="276" w:lineRule="auto"/>
              <w:jc w:val="right"/>
              <w:rPr>
                <w:rFonts w:ascii="Arial" w:hAnsi="Arial" w:cs="Arial"/>
                <w:b/>
                <w:sz w:val="20"/>
                <w:szCs w:val="24"/>
                <w:lang w:eastAsia="en-US"/>
              </w:rPr>
            </w:pPr>
          </w:p>
        </w:tc>
        <w:tc>
          <w:tcPr>
            <w:tcW w:w="3685" w:type="dxa"/>
            <w:tcMar>
              <w:top w:w="0" w:type="dxa"/>
              <w:left w:w="108" w:type="dxa"/>
              <w:bottom w:w="0" w:type="dxa"/>
              <w:right w:w="108" w:type="dxa"/>
            </w:tcMar>
          </w:tcPr>
          <w:p w14:paraId="32E99AE5" w14:textId="77777777" w:rsidR="00CF62C1" w:rsidRDefault="00CF62C1" w:rsidP="00D33DF1">
            <w:pPr>
              <w:pStyle w:val="Standard"/>
              <w:snapToGrid w:val="0"/>
              <w:spacing w:line="276" w:lineRule="auto"/>
              <w:rPr>
                <w:rFonts w:ascii="Arial" w:hAnsi="Arial" w:cs="Arial"/>
                <w:szCs w:val="24"/>
                <w:lang w:eastAsia="en-US"/>
              </w:rPr>
            </w:pPr>
          </w:p>
        </w:tc>
      </w:tr>
    </w:tbl>
    <w:p w14:paraId="4D58FF7F" w14:textId="77777777" w:rsidR="00111D0B" w:rsidRDefault="00111D0B" w:rsidP="003B2757">
      <w:pPr>
        <w:pStyle w:val="a9"/>
        <w:spacing w:line="240" w:lineRule="auto"/>
        <w:ind w:left="-142"/>
        <w:jc w:val="left"/>
        <w:rPr>
          <w:rFonts w:cs="Arial"/>
          <w:sz w:val="22"/>
          <w:szCs w:val="22"/>
          <w:u w:val="none"/>
        </w:rPr>
      </w:pPr>
    </w:p>
    <w:p w14:paraId="6A4E965B" w14:textId="77777777" w:rsidR="003B2757" w:rsidRDefault="003B2757" w:rsidP="003B2757">
      <w:pPr>
        <w:pStyle w:val="a9"/>
        <w:spacing w:line="240" w:lineRule="auto"/>
        <w:ind w:left="-142"/>
        <w:jc w:val="left"/>
        <w:rPr>
          <w:rFonts w:cs="Arial"/>
          <w:sz w:val="22"/>
          <w:szCs w:val="22"/>
          <w:u w:val="none"/>
        </w:rPr>
      </w:pPr>
    </w:p>
    <w:p w14:paraId="63EB1E7D" w14:textId="77777777" w:rsidR="003B2757" w:rsidRDefault="003B2757" w:rsidP="003B2757">
      <w:pPr>
        <w:pStyle w:val="a9"/>
        <w:spacing w:line="240" w:lineRule="auto"/>
        <w:ind w:left="-142"/>
        <w:jc w:val="left"/>
        <w:rPr>
          <w:rFonts w:cs="Arial"/>
          <w:b w:val="0"/>
          <w:szCs w:val="24"/>
        </w:rPr>
      </w:pPr>
    </w:p>
    <w:p w14:paraId="4DFD7DCC" w14:textId="4FB273F9" w:rsidR="00F53C5D" w:rsidRPr="005752AC" w:rsidRDefault="00F7387E" w:rsidP="00A7450E">
      <w:pPr>
        <w:spacing w:line="400" w:lineRule="atLeast"/>
        <w:ind w:left="-284" w:right="-285"/>
        <w:jc w:val="center"/>
        <w:rPr>
          <w:rFonts w:ascii="Arial" w:hAnsi="Arial" w:cs="Arial"/>
          <w:b/>
          <w:szCs w:val="24"/>
          <w:u w:val="single"/>
        </w:rPr>
      </w:pPr>
      <w:r w:rsidRPr="00713C2B">
        <w:rPr>
          <w:rFonts w:ascii="Arial" w:hAnsi="Arial" w:cs="Arial"/>
          <w:b/>
          <w:szCs w:val="24"/>
          <w:u w:val="single"/>
        </w:rPr>
        <w:t xml:space="preserve">ΑΝΑΚΟΙΝΩΣΗ υπ' </w:t>
      </w:r>
      <w:proofErr w:type="spellStart"/>
      <w:r w:rsidRPr="00713C2B">
        <w:rPr>
          <w:rFonts w:ascii="Arial" w:hAnsi="Arial" w:cs="Arial"/>
          <w:b/>
          <w:szCs w:val="24"/>
          <w:u w:val="single"/>
        </w:rPr>
        <w:t>αριθμ</w:t>
      </w:r>
      <w:proofErr w:type="spellEnd"/>
      <w:r w:rsidRPr="00713C2B">
        <w:rPr>
          <w:rFonts w:ascii="Arial" w:hAnsi="Arial" w:cs="Arial"/>
          <w:b/>
          <w:szCs w:val="24"/>
          <w:u w:val="single"/>
        </w:rPr>
        <w:t xml:space="preserve">. ΣΟΧ </w:t>
      </w:r>
      <w:r w:rsidR="001674BF">
        <w:rPr>
          <w:rFonts w:ascii="Arial" w:hAnsi="Arial" w:cs="Arial"/>
          <w:b/>
          <w:szCs w:val="24"/>
          <w:u w:val="single"/>
        </w:rPr>
        <w:t>2</w:t>
      </w:r>
      <w:r w:rsidRPr="00713C2B">
        <w:rPr>
          <w:rFonts w:ascii="Arial" w:hAnsi="Arial" w:cs="Arial"/>
          <w:b/>
          <w:szCs w:val="24"/>
          <w:u w:val="single"/>
        </w:rPr>
        <w:t>/202</w:t>
      </w:r>
      <w:r w:rsidR="00FD5DC9">
        <w:rPr>
          <w:rFonts w:ascii="Arial" w:hAnsi="Arial" w:cs="Arial"/>
          <w:b/>
          <w:szCs w:val="24"/>
          <w:u w:val="single"/>
        </w:rPr>
        <w:t>2</w:t>
      </w:r>
    </w:p>
    <w:p w14:paraId="10CFD387" w14:textId="77777777" w:rsidR="00473190" w:rsidRDefault="00F53C5D" w:rsidP="00A7450E">
      <w:pPr>
        <w:spacing w:line="400" w:lineRule="atLeast"/>
        <w:ind w:left="-284" w:right="-285"/>
        <w:jc w:val="center"/>
        <w:rPr>
          <w:rFonts w:ascii="Arial" w:hAnsi="Arial" w:cs="Arial"/>
          <w:b/>
          <w:szCs w:val="24"/>
        </w:rPr>
      </w:pPr>
      <w:r w:rsidRPr="00E20253">
        <w:rPr>
          <w:rFonts w:ascii="Arial" w:hAnsi="Arial" w:cs="Arial"/>
          <w:b/>
          <w:szCs w:val="24"/>
        </w:rPr>
        <w:t>για τη</w:t>
      </w:r>
      <w:r w:rsidR="006C2436">
        <w:rPr>
          <w:rFonts w:ascii="Arial" w:hAnsi="Arial" w:cs="Arial"/>
          <w:b/>
          <w:szCs w:val="24"/>
        </w:rPr>
        <w:t xml:space="preserve">ν πρόσληψη προσωπικού </w:t>
      </w:r>
    </w:p>
    <w:p w14:paraId="0FF2A269" w14:textId="77777777" w:rsidR="00F53C5D" w:rsidRPr="00E20253" w:rsidRDefault="006C2436" w:rsidP="00A7450E">
      <w:pPr>
        <w:spacing w:line="400" w:lineRule="atLeast"/>
        <w:ind w:left="-284" w:right="-285"/>
        <w:jc w:val="center"/>
        <w:rPr>
          <w:rFonts w:ascii="Arial" w:hAnsi="Arial" w:cs="Arial"/>
          <w:b/>
          <w:szCs w:val="24"/>
        </w:rPr>
      </w:pPr>
      <w:r>
        <w:rPr>
          <w:rFonts w:ascii="Arial" w:hAnsi="Arial" w:cs="Arial"/>
          <w:b/>
          <w:szCs w:val="24"/>
        </w:rPr>
        <w:t>με</w:t>
      </w:r>
      <w:r w:rsidR="004A028C">
        <w:rPr>
          <w:rFonts w:ascii="Arial" w:hAnsi="Arial" w:cs="Arial"/>
          <w:b/>
          <w:szCs w:val="24"/>
        </w:rPr>
        <w:t xml:space="preserve"> </w:t>
      </w:r>
      <w:r w:rsidR="00F53C5D" w:rsidRPr="00E20253">
        <w:rPr>
          <w:rFonts w:ascii="Arial" w:hAnsi="Arial" w:cs="Arial"/>
          <w:b/>
          <w:szCs w:val="24"/>
        </w:rPr>
        <w:t>σύναψη ΣΥΜΒΑΣΗΣ ΕΡΓΑΣΙΑΣ ΟΡΙΣΜΕΝΟΥ ΧΡΟΝΟΥ</w:t>
      </w:r>
    </w:p>
    <w:p w14:paraId="6A4D4ABE" w14:textId="77777777" w:rsidR="0036066C" w:rsidRPr="00F53C5D" w:rsidRDefault="0036066C" w:rsidP="00A7450E">
      <w:pPr>
        <w:ind w:left="-284" w:right="-285"/>
        <w:jc w:val="center"/>
        <w:rPr>
          <w:rFonts w:ascii="Arial" w:hAnsi="Arial" w:cs="Arial"/>
          <w:b/>
          <w:szCs w:val="24"/>
        </w:rPr>
      </w:pPr>
    </w:p>
    <w:p w14:paraId="3239487F" w14:textId="77777777" w:rsidR="00F7387E" w:rsidRPr="0030196C" w:rsidRDefault="009C72BC" w:rsidP="00A7450E">
      <w:pPr>
        <w:spacing w:before="240"/>
        <w:ind w:left="-284" w:right="-285"/>
        <w:jc w:val="center"/>
        <w:rPr>
          <w:rFonts w:ascii="Arial" w:hAnsi="Arial" w:cs="Arial"/>
          <w:b/>
          <w:szCs w:val="24"/>
        </w:rPr>
      </w:pPr>
      <w:r w:rsidRPr="006C66B2">
        <w:rPr>
          <w:rFonts w:ascii="Arial" w:hAnsi="Arial" w:cs="Arial"/>
          <w:b/>
          <w:szCs w:val="24"/>
        </w:rPr>
        <w:t xml:space="preserve">Η  ΠΕΡΙΦΕΡΕΙΑΚΗ ΕΝΟΤΗΤΑ </w:t>
      </w:r>
      <w:r w:rsidR="0030196C">
        <w:rPr>
          <w:rFonts w:ascii="Arial" w:hAnsi="Arial" w:cs="Arial"/>
          <w:b/>
          <w:szCs w:val="24"/>
        </w:rPr>
        <w:t>ΚΟΡΙΝΘΙΑΣ</w:t>
      </w:r>
    </w:p>
    <w:p w14:paraId="5A9EF213" w14:textId="77777777" w:rsidR="00F7387E" w:rsidRDefault="00F7387E" w:rsidP="00D159EF">
      <w:pPr>
        <w:ind w:left="-284" w:right="-285"/>
        <w:jc w:val="center"/>
        <w:rPr>
          <w:rFonts w:ascii="Arial" w:hAnsi="Arial" w:cs="Arial"/>
          <w:b/>
          <w:szCs w:val="24"/>
        </w:rPr>
      </w:pPr>
    </w:p>
    <w:p w14:paraId="1EB996C0" w14:textId="77777777" w:rsidR="003B2757" w:rsidRDefault="003B2757" w:rsidP="00D159EF">
      <w:pPr>
        <w:ind w:left="-284" w:right="-285"/>
        <w:jc w:val="center"/>
        <w:rPr>
          <w:rFonts w:ascii="Arial" w:hAnsi="Arial" w:cs="Arial"/>
          <w:b/>
          <w:szCs w:val="24"/>
        </w:rPr>
      </w:pPr>
    </w:p>
    <w:p w14:paraId="50D9010A" w14:textId="77777777" w:rsidR="003B2757" w:rsidRDefault="00F7387E" w:rsidP="003B2757">
      <w:pPr>
        <w:tabs>
          <w:tab w:val="left" w:pos="426"/>
          <w:tab w:val="left" w:pos="2610"/>
        </w:tabs>
        <w:spacing w:before="240" w:after="120"/>
        <w:ind w:right="-568" w:firstLine="426"/>
        <w:rPr>
          <w:rFonts w:ascii="Arial" w:hAnsi="Arial" w:cs="Arial"/>
          <w:b/>
          <w:szCs w:val="24"/>
        </w:rPr>
      </w:pPr>
      <w:r w:rsidRPr="0029034A">
        <w:rPr>
          <w:rFonts w:ascii="Arial" w:hAnsi="Arial" w:cs="Arial"/>
          <w:b/>
          <w:szCs w:val="24"/>
        </w:rPr>
        <w:t>Έχοντας υπόψη:</w:t>
      </w:r>
    </w:p>
    <w:p w14:paraId="3009CCCD" w14:textId="77777777" w:rsidR="00240B40" w:rsidRDefault="006C66B2" w:rsidP="003617BC">
      <w:pPr>
        <w:numPr>
          <w:ilvl w:val="0"/>
          <w:numId w:val="1"/>
        </w:numPr>
        <w:spacing w:after="60"/>
        <w:ind w:left="357" w:hanging="357"/>
        <w:jc w:val="both"/>
        <w:rPr>
          <w:rFonts w:ascii="Arial" w:hAnsi="Arial" w:cs="Arial"/>
          <w:szCs w:val="24"/>
        </w:rPr>
      </w:pPr>
      <w:r w:rsidRPr="00240B40">
        <w:rPr>
          <w:rFonts w:ascii="Arial" w:hAnsi="Arial" w:cs="Arial"/>
          <w:szCs w:val="24"/>
        </w:rPr>
        <w:t xml:space="preserve">Τις διατάξεις  </w:t>
      </w:r>
      <w:r w:rsidRPr="00240B40">
        <w:rPr>
          <w:rFonts w:ascii="Arial" w:hAnsi="Arial" w:cs="Arial"/>
          <w:b/>
          <w:szCs w:val="24"/>
        </w:rPr>
        <w:t>των άρθρων 37</w:t>
      </w:r>
      <w:r w:rsidR="008932D3" w:rsidRPr="00240B40">
        <w:rPr>
          <w:rFonts w:ascii="Arial" w:hAnsi="Arial" w:cs="Arial"/>
          <w:b/>
          <w:szCs w:val="24"/>
        </w:rPr>
        <w:t xml:space="preserve"> </w:t>
      </w:r>
      <w:r w:rsidRPr="00240B40">
        <w:rPr>
          <w:rFonts w:ascii="Arial" w:hAnsi="Arial" w:cs="Arial"/>
          <w:b/>
          <w:szCs w:val="24"/>
        </w:rPr>
        <w:t>-</w:t>
      </w:r>
      <w:r w:rsidR="008932D3" w:rsidRPr="00240B40">
        <w:rPr>
          <w:rFonts w:ascii="Arial" w:hAnsi="Arial" w:cs="Arial"/>
          <w:b/>
          <w:szCs w:val="24"/>
        </w:rPr>
        <w:t xml:space="preserve"> </w:t>
      </w:r>
      <w:r w:rsidRPr="00240B40">
        <w:rPr>
          <w:rFonts w:ascii="Arial" w:hAnsi="Arial" w:cs="Arial"/>
          <w:b/>
          <w:szCs w:val="24"/>
        </w:rPr>
        <w:t xml:space="preserve">42 του Ν. 4765/2021 </w:t>
      </w:r>
      <w:r w:rsidRPr="00240B40">
        <w:rPr>
          <w:rFonts w:ascii="Arial" w:hAnsi="Arial" w:cs="Arial"/>
          <w:szCs w:val="24"/>
        </w:rPr>
        <w:t>«Εκσυγχρονισμός του συστήματος προσλήψεων στο δημόσιο τομέα και ενίσχυση του Ανώτατου Συμβουλίου Επιλογής Προσωπικού (Α.Σ.Ε.Π.) και λοιπές διατάξεις» (ΦΕΚ 6/</w:t>
      </w:r>
      <w:proofErr w:type="spellStart"/>
      <w:r w:rsidRPr="00240B40">
        <w:rPr>
          <w:rFonts w:ascii="Arial" w:hAnsi="Arial" w:cs="Arial"/>
          <w:szCs w:val="24"/>
        </w:rPr>
        <w:t>τ.Α</w:t>
      </w:r>
      <w:proofErr w:type="spellEnd"/>
      <w:r w:rsidRPr="00240B40">
        <w:rPr>
          <w:rFonts w:ascii="Arial" w:hAnsi="Arial" w:cs="Arial"/>
          <w:szCs w:val="24"/>
        </w:rPr>
        <w:t>΄/15-1-2021), όπως ισχύει.</w:t>
      </w:r>
    </w:p>
    <w:p w14:paraId="0302AB18" w14:textId="77777777" w:rsidR="00240B40" w:rsidRDefault="006C66B2" w:rsidP="00812530">
      <w:pPr>
        <w:numPr>
          <w:ilvl w:val="0"/>
          <w:numId w:val="1"/>
        </w:numPr>
        <w:spacing w:after="60"/>
        <w:ind w:left="357" w:hanging="357"/>
        <w:jc w:val="both"/>
        <w:rPr>
          <w:rFonts w:ascii="Arial" w:hAnsi="Arial" w:cs="Arial"/>
          <w:szCs w:val="24"/>
        </w:rPr>
      </w:pPr>
      <w:r w:rsidRPr="00240B40">
        <w:rPr>
          <w:rFonts w:ascii="Arial" w:hAnsi="Arial" w:cs="Arial"/>
          <w:szCs w:val="24"/>
        </w:rPr>
        <w:t xml:space="preserve">Τις διατάξεις του </w:t>
      </w:r>
      <w:r w:rsidRPr="00240B40">
        <w:rPr>
          <w:rFonts w:ascii="Arial" w:hAnsi="Arial" w:cs="Arial"/>
          <w:b/>
          <w:szCs w:val="24"/>
        </w:rPr>
        <w:t>Ν. 3852/2010</w:t>
      </w:r>
      <w:r w:rsidRPr="00240B40">
        <w:rPr>
          <w:rFonts w:ascii="Arial" w:hAnsi="Arial" w:cs="Arial"/>
          <w:szCs w:val="24"/>
        </w:rPr>
        <w:t xml:space="preserve"> «Νέα Αρχιτεκτονική της Αυτοδιοίκησης και της Αποκεντρωμένης Διοίκησης- Πρόγραμμα Καλλικράτης» (ΦΕΚ 87 Α), όπως έχουν τροποποιηθεί και ισχύουν.</w:t>
      </w:r>
    </w:p>
    <w:p w14:paraId="457CB064" w14:textId="77777777" w:rsidR="00240B40" w:rsidRDefault="006C66B2" w:rsidP="00527A74">
      <w:pPr>
        <w:numPr>
          <w:ilvl w:val="0"/>
          <w:numId w:val="1"/>
        </w:numPr>
        <w:spacing w:after="60"/>
        <w:ind w:left="357" w:hanging="357"/>
        <w:jc w:val="both"/>
        <w:rPr>
          <w:rFonts w:ascii="Arial" w:hAnsi="Arial" w:cs="Arial"/>
          <w:szCs w:val="24"/>
        </w:rPr>
      </w:pPr>
      <w:r w:rsidRPr="00240B40">
        <w:rPr>
          <w:rFonts w:ascii="Arial" w:hAnsi="Arial" w:cs="Arial"/>
          <w:szCs w:val="24"/>
        </w:rPr>
        <w:t xml:space="preserve">Τις διατάξεις του άρθρου 20 «Αποκλειστική προθεσμία για τη σύναψη συμβάσεων εκτάκτου προσωπικού» </w:t>
      </w:r>
      <w:r w:rsidRPr="00240B40">
        <w:rPr>
          <w:rFonts w:ascii="Arial" w:hAnsi="Arial" w:cs="Arial"/>
          <w:b/>
          <w:szCs w:val="24"/>
        </w:rPr>
        <w:t>του Ν. 4305/2014</w:t>
      </w:r>
      <w:r w:rsidRPr="00240B40">
        <w:rPr>
          <w:rFonts w:ascii="Arial" w:hAnsi="Arial" w:cs="Arial"/>
          <w:szCs w:val="24"/>
        </w:rPr>
        <w:t xml:space="preserve"> (ΦΕΚ 237/Α΄/31-10-2014), όπως αντικαταστάθηκε από το άρθρο 52 του </w:t>
      </w:r>
      <w:r w:rsidRPr="00240B40">
        <w:rPr>
          <w:rFonts w:ascii="Arial" w:hAnsi="Arial" w:cs="Arial"/>
          <w:b/>
          <w:szCs w:val="24"/>
        </w:rPr>
        <w:t>Ν. 4554/2018</w:t>
      </w:r>
      <w:r w:rsidRPr="00240B40">
        <w:rPr>
          <w:rFonts w:ascii="Arial" w:hAnsi="Arial" w:cs="Arial"/>
          <w:szCs w:val="24"/>
        </w:rPr>
        <w:t xml:space="preserve">, όπως ισχύει. </w:t>
      </w:r>
    </w:p>
    <w:p w14:paraId="5B87C172" w14:textId="77777777" w:rsidR="00240B40" w:rsidRDefault="006C66B2" w:rsidP="002A3C7C">
      <w:pPr>
        <w:numPr>
          <w:ilvl w:val="0"/>
          <w:numId w:val="1"/>
        </w:numPr>
        <w:spacing w:after="60"/>
        <w:ind w:left="357" w:hanging="357"/>
        <w:jc w:val="both"/>
        <w:rPr>
          <w:rFonts w:ascii="Arial" w:hAnsi="Arial" w:cs="Arial"/>
          <w:szCs w:val="24"/>
        </w:rPr>
      </w:pPr>
      <w:r w:rsidRPr="00240B40">
        <w:rPr>
          <w:rFonts w:ascii="Arial" w:hAnsi="Arial" w:cs="Arial"/>
          <w:szCs w:val="24"/>
        </w:rPr>
        <w:t xml:space="preserve">Τις διατάξεις του άρθρου δεύτερου του </w:t>
      </w:r>
      <w:r w:rsidRPr="00240B40">
        <w:rPr>
          <w:rFonts w:ascii="Arial" w:hAnsi="Arial" w:cs="Arial"/>
          <w:b/>
          <w:szCs w:val="24"/>
        </w:rPr>
        <w:t>Ν.4528/2018</w:t>
      </w:r>
      <w:r w:rsidRPr="00240B40">
        <w:rPr>
          <w:rFonts w:ascii="Arial" w:hAnsi="Arial" w:cs="Arial"/>
          <w:szCs w:val="24"/>
        </w:rPr>
        <w:t xml:space="preserve"> (ΦΕΚ 50/τ. Α΄/16.3.2018). </w:t>
      </w:r>
    </w:p>
    <w:p w14:paraId="02151972" w14:textId="77777777" w:rsidR="00240B40" w:rsidRPr="00240B40" w:rsidRDefault="006C66B2" w:rsidP="00EE15A1">
      <w:pPr>
        <w:numPr>
          <w:ilvl w:val="0"/>
          <w:numId w:val="1"/>
        </w:numPr>
        <w:suppressAutoHyphens/>
        <w:spacing w:after="60"/>
        <w:ind w:left="357" w:hanging="357"/>
        <w:jc w:val="both"/>
        <w:rPr>
          <w:rFonts w:ascii="Arial" w:hAnsi="Arial" w:cs="Arial"/>
        </w:rPr>
      </w:pPr>
      <w:r w:rsidRPr="00240B40">
        <w:rPr>
          <w:rFonts w:ascii="Arial" w:hAnsi="Arial" w:cs="Arial"/>
          <w:szCs w:val="24"/>
        </w:rPr>
        <w:t xml:space="preserve">Τις διατάξεις του άρθρου 186 του </w:t>
      </w:r>
      <w:r w:rsidRPr="00240B40">
        <w:rPr>
          <w:rFonts w:ascii="Arial" w:hAnsi="Arial" w:cs="Arial"/>
          <w:b/>
          <w:szCs w:val="24"/>
        </w:rPr>
        <w:t>Ν. 4635/2019</w:t>
      </w:r>
      <w:r w:rsidRPr="00240B40">
        <w:rPr>
          <w:rFonts w:ascii="Arial" w:hAnsi="Arial" w:cs="Arial"/>
          <w:szCs w:val="24"/>
        </w:rPr>
        <w:t xml:space="preserve"> «Επενδύω στην Ελλάδα και άλλες διατάξ</w:t>
      </w:r>
      <w:r w:rsidR="006B3F03" w:rsidRPr="00240B40">
        <w:rPr>
          <w:rFonts w:ascii="Arial" w:hAnsi="Arial" w:cs="Arial"/>
          <w:szCs w:val="24"/>
        </w:rPr>
        <w:t>εις», όπως ισχύει. (ΦΕΚ 167 Α΄)</w:t>
      </w:r>
      <w:r w:rsidRPr="00240B40">
        <w:rPr>
          <w:rFonts w:ascii="Arial" w:hAnsi="Arial" w:cs="Arial"/>
          <w:szCs w:val="24"/>
        </w:rPr>
        <w:t>.</w:t>
      </w:r>
    </w:p>
    <w:p w14:paraId="7E7DD485" w14:textId="77777777" w:rsidR="00240B40" w:rsidRPr="00F179DD" w:rsidRDefault="00A3296A" w:rsidP="00C6729F">
      <w:pPr>
        <w:numPr>
          <w:ilvl w:val="0"/>
          <w:numId w:val="1"/>
        </w:numPr>
        <w:suppressAutoHyphens/>
        <w:spacing w:after="60"/>
        <w:ind w:left="357" w:hanging="357"/>
        <w:jc w:val="both"/>
        <w:rPr>
          <w:rFonts w:ascii="Arial" w:hAnsi="Arial" w:cs="Arial"/>
        </w:rPr>
      </w:pPr>
      <w:r w:rsidRPr="003A64D5">
        <w:rPr>
          <w:rFonts w:ascii="Arial" w:hAnsi="Arial" w:cs="Arial"/>
          <w:szCs w:val="24"/>
        </w:rPr>
        <w:t xml:space="preserve">Το </w:t>
      </w:r>
      <w:r w:rsidRPr="003A64D5">
        <w:rPr>
          <w:rFonts w:ascii="Arial" w:hAnsi="Arial" w:cs="Arial"/>
          <w:b/>
          <w:bCs/>
          <w:szCs w:val="24"/>
        </w:rPr>
        <w:t xml:space="preserve">Π.Δ </w:t>
      </w:r>
      <w:r w:rsidRPr="003A64D5">
        <w:rPr>
          <w:rFonts w:ascii="Arial" w:hAnsi="Arial" w:cs="Arial"/>
          <w:b/>
          <w:szCs w:val="24"/>
        </w:rPr>
        <w:t>131/2010</w:t>
      </w:r>
      <w:r w:rsidRPr="003A64D5">
        <w:rPr>
          <w:rFonts w:ascii="Arial" w:hAnsi="Arial" w:cs="Arial"/>
          <w:szCs w:val="24"/>
        </w:rPr>
        <w:t xml:space="preserve"> (Φ.Ε.Κ. 224/</w:t>
      </w:r>
      <w:proofErr w:type="spellStart"/>
      <w:r w:rsidRPr="003A64D5">
        <w:rPr>
          <w:rFonts w:ascii="Arial" w:hAnsi="Arial" w:cs="Arial"/>
          <w:szCs w:val="24"/>
        </w:rPr>
        <w:t>τ.Α</w:t>
      </w:r>
      <w:proofErr w:type="spellEnd"/>
      <w:r w:rsidRPr="003A64D5">
        <w:rPr>
          <w:rFonts w:ascii="Arial" w:hAnsi="Arial" w:cs="Arial"/>
          <w:szCs w:val="24"/>
        </w:rPr>
        <w:t>΄/27-12-2010) «Οργανισμός της Περιφέρειας Πελοποννήσου», όπως  ισχύει.</w:t>
      </w:r>
    </w:p>
    <w:p w14:paraId="25BF7BA8" w14:textId="77777777" w:rsidR="00F179DD" w:rsidRDefault="00F179DD" w:rsidP="00F179DD">
      <w:pPr>
        <w:pStyle w:val="ae"/>
        <w:widowControl w:val="0"/>
        <w:numPr>
          <w:ilvl w:val="0"/>
          <w:numId w:val="1"/>
        </w:numPr>
        <w:autoSpaceDE w:val="0"/>
        <w:autoSpaceDN w:val="0"/>
        <w:spacing w:after="60"/>
        <w:jc w:val="both"/>
        <w:rPr>
          <w:rFonts w:ascii="Arial" w:hAnsi="Arial" w:cs="Arial"/>
          <w:szCs w:val="24"/>
        </w:rPr>
      </w:pPr>
      <w:r>
        <w:rPr>
          <w:rFonts w:ascii="Arial" w:hAnsi="Arial" w:cs="Arial"/>
          <w:szCs w:val="24"/>
        </w:rPr>
        <w:t xml:space="preserve">Την υπ' </w:t>
      </w:r>
      <w:proofErr w:type="spellStart"/>
      <w:r>
        <w:rPr>
          <w:rFonts w:ascii="Arial" w:hAnsi="Arial" w:cs="Arial"/>
          <w:szCs w:val="24"/>
        </w:rPr>
        <w:t>αριθμ</w:t>
      </w:r>
      <w:proofErr w:type="spellEnd"/>
      <w:r>
        <w:rPr>
          <w:rFonts w:ascii="Arial" w:hAnsi="Arial" w:cs="Arial"/>
          <w:szCs w:val="24"/>
        </w:rPr>
        <w:t xml:space="preserve">. </w:t>
      </w:r>
      <w:proofErr w:type="spellStart"/>
      <w:r>
        <w:rPr>
          <w:rFonts w:ascii="Arial" w:hAnsi="Arial" w:cs="Arial"/>
          <w:szCs w:val="24"/>
        </w:rPr>
        <w:t>πρωτ</w:t>
      </w:r>
      <w:proofErr w:type="spellEnd"/>
      <w:r>
        <w:rPr>
          <w:rFonts w:ascii="Arial" w:hAnsi="Arial" w:cs="Arial"/>
          <w:szCs w:val="24"/>
        </w:rPr>
        <w:t xml:space="preserve">. </w:t>
      </w:r>
      <w:r>
        <w:rPr>
          <w:rFonts w:ascii="Arial" w:hAnsi="Arial" w:cs="Arial"/>
          <w:b/>
          <w:szCs w:val="24"/>
        </w:rPr>
        <w:t>ΔΙΠΑΑΔ/Φ.ΕΓΚΡ./2/οικ.223/05-01-2022</w:t>
      </w:r>
      <w:r>
        <w:rPr>
          <w:rFonts w:ascii="Arial" w:hAnsi="Arial" w:cs="Arial"/>
          <w:szCs w:val="24"/>
        </w:rPr>
        <w:t xml:space="preserve"> εγκριτική απόφαση της Επιτροπής της παρ. 1 του άρθρου</w:t>
      </w:r>
      <w:r>
        <w:rPr>
          <w:rFonts w:ascii="Arial" w:hAnsi="Arial" w:cs="Arial"/>
          <w:szCs w:val="24"/>
          <w:lang w:val="en-US"/>
        </w:rPr>
        <w:t> </w:t>
      </w:r>
      <w:r>
        <w:rPr>
          <w:rFonts w:ascii="Arial" w:hAnsi="Arial" w:cs="Arial"/>
          <w:szCs w:val="24"/>
        </w:rPr>
        <w:t xml:space="preserve">2 της ΠΥΣ: 33/2006 (Αναστολή διορισμών και προσλήψεων στο Δημόσιο Τομέα, ΦΕΚ 280/Α΄/2006, όπως ισχύει), με την οποία εγκρίθηκε η πρόσληψη οχτακοσίων εννιά (809) ατόμων, με σχέση εργασίας ιδιωτικού </w:t>
      </w:r>
      <w:r>
        <w:rPr>
          <w:rFonts w:ascii="Arial" w:hAnsi="Arial" w:cs="Arial"/>
          <w:szCs w:val="24"/>
        </w:rPr>
        <w:lastRenderedPageBreak/>
        <w:t>δικαίου ορισμένου χρόνου (Ι.Δ.Ο.Χ), διάρκειας 6,5 μηνών για το Πρόγραμμα Δακοκτονίας έτους 2022.</w:t>
      </w:r>
    </w:p>
    <w:p w14:paraId="5E7FB1EE" w14:textId="70E4BCC5" w:rsidR="00F179DD" w:rsidRDefault="00F179DD" w:rsidP="00F179DD">
      <w:pPr>
        <w:numPr>
          <w:ilvl w:val="0"/>
          <w:numId w:val="1"/>
        </w:numPr>
        <w:ind w:right="-57"/>
        <w:jc w:val="both"/>
        <w:rPr>
          <w:rFonts w:ascii="Arial" w:hAnsi="Arial" w:cs="Arial"/>
          <w:szCs w:val="24"/>
        </w:rPr>
      </w:pPr>
      <w:r>
        <w:rPr>
          <w:rFonts w:ascii="Arial" w:hAnsi="Arial" w:cs="Arial"/>
          <w:szCs w:val="24"/>
        </w:rPr>
        <w:t xml:space="preserve">Την </w:t>
      </w:r>
      <w:proofErr w:type="spellStart"/>
      <w:r>
        <w:rPr>
          <w:rFonts w:ascii="Arial" w:hAnsi="Arial" w:cs="Arial"/>
          <w:szCs w:val="24"/>
        </w:rPr>
        <w:t>αριθ</w:t>
      </w:r>
      <w:proofErr w:type="spellEnd"/>
      <w:r>
        <w:rPr>
          <w:rFonts w:ascii="Arial" w:hAnsi="Arial" w:cs="Arial"/>
          <w:szCs w:val="24"/>
        </w:rPr>
        <w:t xml:space="preserve">µ. </w:t>
      </w:r>
      <w:r w:rsidRPr="00F179DD">
        <w:rPr>
          <w:rFonts w:ascii="Arial" w:hAnsi="Arial" w:cs="Arial"/>
          <w:b/>
          <w:szCs w:val="24"/>
        </w:rPr>
        <w:t>11694/22-02-2022</w:t>
      </w:r>
      <w:r>
        <w:rPr>
          <w:rFonts w:ascii="Arial" w:hAnsi="Arial" w:cs="Arial"/>
          <w:szCs w:val="24"/>
        </w:rPr>
        <w:t xml:space="preserve"> (ΑΔΑ:67ΜΨ46ΜΤΛ6-Φ2Ζ) Απόφαση του Υπουργού Εσωτερικών σχετικά με την «</w:t>
      </w:r>
      <w:proofErr w:type="spellStart"/>
      <w:r>
        <w:rPr>
          <w:rFonts w:ascii="Arial" w:hAnsi="Arial" w:cs="Arial"/>
          <w:szCs w:val="24"/>
        </w:rPr>
        <w:t>Κατανοµή</w:t>
      </w:r>
      <w:proofErr w:type="spellEnd"/>
      <w:r>
        <w:rPr>
          <w:rFonts w:ascii="Arial" w:hAnsi="Arial" w:cs="Arial"/>
          <w:szCs w:val="24"/>
        </w:rPr>
        <w:t xml:space="preserve"> ποσού ύψους </w:t>
      </w:r>
      <w:r>
        <w:rPr>
          <w:rFonts w:ascii="Arial" w:hAnsi="Arial" w:cs="Arial"/>
          <w:b/>
          <w:szCs w:val="24"/>
        </w:rPr>
        <w:t>23.754.300,00 €</w:t>
      </w:r>
      <w:r>
        <w:rPr>
          <w:rFonts w:ascii="Arial" w:hAnsi="Arial" w:cs="Arial"/>
          <w:szCs w:val="24"/>
        </w:rPr>
        <w:t xml:space="preserve"> σε Περιφέρειες της Χώρας από τους Κεντρικούς Αυτοτελείς Πόρους έτους 2022 προς κάλυψη δαπανών δακοκτονίας».</w:t>
      </w:r>
    </w:p>
    <w:p w14:paraId="63D9E022" w14:textId="7F48A1AE" w:rsidR="00F179DD" w:rsidRDefault="00F179DD" w:rsidP="00F179DD">
      <w:pPr>
        <w:numPr>
          <w:ilvl w:val="0"/>
          <w:numId w:val="1"/>
        </w:numPr>
        <w:tabs>
          <w:tab w:val="left" w:pos="-1418"/>
          <w:tab w:val="left" w:pos="-567"/>
          <w:tab w:val="left" w:pos="426"/>
        </w:tabs>
        <w:spacing w:line="223" w:lineRule="auto"/>
        <w:jc w:val="both"/>
        <w:rPr>
          <w:rFonts w:ascii="Arial" w:hAnsi="Arial" w:cs="Arial"/>
          <w:szCs w:val="24"/>
        </w:rPr>
      </w:pPr>
      <w:r>
        <w:rPr>
          <w:rFonts w:ascii="Arial" w:hAnsi="Arial" w:cs="Arial"/>
          <w:szCs w:val="24"/>
        </w:rPr>
        <w:t xml:space="preserve">Την υπ. αριθ. </w:t>
      </w:r>
      <w:r w:rsidRPr="00F179DD">
        <w:rPr>
          <w:rFonts w:ascii="Arial" w:hAnsi="Arial" w:cs="Arial"/>
          <w:b/>
          <w:szCs w:val="24"/>
        </w:rPr>
        <w:t>1622/55653/01-03-2022</w:t>
      </w:r>
      <w:r>
        <w:rPr>
          <w:rFonts w:ascii="Arial" w:hAnsi="Arial" w:cs="Arial"/>
          <w:szCs w:val="24"/>
        </w:rPr>
        <w:t xml:space="preserve"> Απόφαση του Υπουργού Αγροτικής Ανάπτυξης και Τροφίμων (ΑΔΑ: ΩΣ4Ρ4653ΠΓ-ΟΑΠ) για την κατανομή του εποχικού προσωπικού σε Περιφερειακές Ενότητες-Διευθύνσεις Αγροτικής Οικονομίας και Κτηνιατρικής για το Πρόγραμμα Καταπολέμησης του Δάκου της Ελιάς έτους 2022. </w:t>
      </w:r>
    </w:p>
    <w:p w14:paraId="3F0562BD" w14:textId="124FC3AF" w:rsidR="00E84188" w:rsidRDefault="00E84188" w:rsidP="00E84188">
      <w:pPr>
        <w:numPr>
          <w:ilvl w:val="0"/>
          <w:numId w:val="1"/>
        </w:numPr>
        <w:spacing w:after="60"/>
        <w:ind w:right="-1"/>
        <w:jc w:val="both"/>
        <w:rPr>
          <w:rFonts w:ascii="Arial" w:hAnsi="Arial" w:cs="Arial"/>
        </w:rPr>
      </w:pPr>
      <w:r w:rsidRPr="00331DAD">
        <w:rPr>
          <w:rFonts w:ascii="Arial" w:eastAsia="Calibri" w:hAnsi="Arial" w:cs="Arial"/>
          <w:szCs w:val="24"/>
        </w:rPr>
        <w:t>Τ</w:t>
      </w:r>
      <w:r>
        <w:rPr>
          <w:rFonts w:ascii="Arial" w:eastAsia="Calibri" w:hAnsi="Arial" w:cs="Arial"/>
          <w:szCs w:val="24"/>
        </w:rPr>
        <w:t>ην</w:t>
      </w:r>
      <w:r w:rsidRPr="00331DAD">
        <w:rPr>
          <w:rFonts w:ascii="Arial" w:eastAsia="Calibri" w:hAnsi="Arial" w:cs="Arial"/>
          <w:szCs w:val="24"/>
        </w:rPr>
        <w:t xml:space="preserve"> υπ’ </w:t>
      </w:r>
      <w:proofErr w:type="spellStart"/>
      <w:r w:rsidRPr="00331DAD">
        <w:rPr>
          <w:rFonts w:ascii="Arial" w:eastAsia="Calibri" w:hAnsi="Arial" w:cs="Arial"/>
          <w:szCs w:val="24"/>
        </w:rPr>
        <w:t>αριθμ</w:t>
      </w:r>
      <w:proofErr w:type="spellEnd"/>
      <w:r w:rsidRPr="00331DAD">
        <w:rPr>
          <w:rFonts w:ascii="Arial" w:eastAsia="Calibri" w:hAnsi="Arial" w:cs="Arial"/>
          <w:szCs w:val="24"/>
        </w:rPr>
        <w:t xml:space="preserve">. </w:t>
      </w:r>
      <w:proofErr w:type="spellStart"/>
      <w:r w:rsidRPr="00331DAD">
        <w:rPr>
          <w:rFonts w:ascii="Arial" w:eastAsia="Calibri" w:hAnsi="Arial" w:cs="Arial"/>
          <w:szCs w:val="24"/>
        </w:rPr>
        <w:t>πρωτ</w:t>
      </w:r>
      <w:proofErr w:type="spellEnd"/>
      <w:r w:rsidRPr="00331DAD">
        <w:rPr>
          <w:rFonts w:ascii="Arial" w:eastAsia="Calibri" w:hAnsi="Arial" w:cs="Arial"/>
          <w:szCs w:val="24"/>
        </w:rPr>
        <w:t xml:space="preserve">. </w:t>
      </w:r>
      <w:r>
        <w:rPr>
          <w:rFonts w:ascii="Arial" w:eastAsia="Calibri" w:hAnsi="Arial" w:cs="Arial"/>
          <w:b/>
          <w:szCs w:val="24"/>
        </w:rPr>
        <w:t>81727/10-</w:t>
      </w:r>
      <w:r w:rsidR="00A25B0C">
        <w:rPr>
          <w:rFonts w:ascii="Arial" w:eastAsia="Calibri" w:hAnsi="Arial" w:cs="Arial"/>
          <w:b/>
          <w:szCs w:val="24"/>
        </w:rPr>
        <w:t>0</w:t>
      </w:r>
      <w:r>
        <w:rPr>
          <w:rFonts w:ascii="Arial" w:eastAsia="Calibri" w:hAnsi="Arial" w:cs="Arial"/>
          <w:b/>
          <w:szCs w:val="24"/>
        </w:rPr>
        <w:t>3-2022</w:t>
      </w:r>
      <w:r>
        <w:rPr>
          <w:rFonts w:ascii="Arial" w:eastAsia="Calibri" w:hAnsi="Arial" w:cs="Arial"/>
          <w:szCs w:val="24"/>
        </w:rPr>
        <w:t xml:space="preserve"> βεβαίωση</w:t>
      </w:r>
      <w:r w:rsidRPr="00331DAD">
        <w:rPr>
          <w:rFonts w:ascii="Arial" w:eastAsia="Calibri" w:hAnsi="Arial" w:cs="Arial"/>
          <w:szCs w:val="24"/>
        </w:rPr>
        <w:t xml:space="preserve"> </w:t>
      </w:r>
      <w:r>
        <w:rPr>
          <w:rFonts w:ascii="Arial" w:eastAsia="Calibri" w:hAnsi="Arial" w:cs="Arial"/>
          <w:szCs w:val="24"/>
        </w:rPr>
        <w:t>του Αναπληρωτή Προϊστάμενου της Διεύθυνσης Διοικητικού – Οικονομικού της Περιφερειακής Ενότητας Κορινθίας</w:t>
      </w:r>
      <w:r w:rsidRPr="00331DAD">
        <w:rPr>
          <w:rFonts w:ascii="Arial" w:eastAsia="Calibri" w:hAnsi="Arial" w:cs="Arial"/>
          <w:szCs w:val="24"/>
        </w:rPr>
        <w:t xml:space="preserve"> </w:t>
      </w:r>
      <w:r w:rsidRPr="00003998">
        <w:rPr>
          <w:rFonts w:ascii="Arial" w:hAnsi="Arial" w:cs="Arial"/>
          <w:szCs w:val="24"/>
        </w:rPr>
        <w:t>περί ύπαρξης πιστώσεων για την κάλυψη της δαπάνης μισθοδοσίας του υπό πρόσληψη προσωπικού της παρούσας ανακοίνωσης</w:t>
      </w:r>
      <w:r>
        <w:rPr>
          <w:rFonts w:ascii="Arial" w:hAnsi="Arial" w:cs="Arial"/>
          <w:szCs w:val="24"/>
        </w:rPr>
        <w:t xml:space="preserve"> και </w:t>
      </w:r>
      <w:r w:rsidR="00A25B0C">
        <w:rPr>
          <w:rFonts w:ascii="Arial" w:hAnsi="Arial" w:cs="Arial"/>
          <w:szCs w:val="24"/>
        </w:rPr>
        <w:t xml:space="preserve">της </w:t>
      </w:r>
      <w:r>
        <w:rPr>
          <w:rFonts w:ascii="Arial" w:hAnsi="Arial" w:cs="Arial"/>
          <w:szCs w:val="24"/>
        </w:rPr>
        <w:t xml:space="preserve">δημοσίευσης </w:t>
      </w:r>
      <w:r w:rsidR="00A25B0C">
        <w:rPr>
          <w:rFonts w:ascii="Arial" w:hAnsi="Arial" w:cs="Arial"/>
          <w:szCs w:val="24"/>
        </w:rPr>
        <w:t xml:space="preserve">της </w:t>
      </w:r>
      <w:r>
        <w:rPr>
          <w:rFonts w:ascii="Arial" w:hAnsi="Arial" w:cs="Arial"/>
          <w:szCs w:val="24"/>
        </w:rPr>
        <w:t>περίληψης αυτής στον τύπο</w:t>
      </w:r>
      <w:r w:rsidRPr="00003998">
        <w:rPr>
          <w:rFonts w:ascii="Arial" w:hAnsi="Arial" w:cs="Arial"/>
          <w:szCs w:val="24"/>
        </w:rPr>
        <w:t>.</w:t>
      </w:r>
    </w:p>
    <w:p w14:paraId="33B78A00" w14:textId="77777777" w:rsidR="00110B6D" w:rsidRDefault="00110B6D" w:rsidP="00E84188">
      <w:pPr>
        <w:pStyle w:val="ae"/>
        <w:tabs>
          <w:tab w:val="left" w:pos="284"/>
        </w:tabs>
        <w:spacing w:after="0" w:line="276" w:lineRule="auto"/>
        <w:ind w:right="-285"/>
        <w:rPr>
          <w:rFonts w:ascii="Arial" w:hAnsi="Arial" w:cs="Arial"/>
          <w:b/>
          <w:sz w:val="28"/>
          <w:szCs w:val="28"/>
        </w:rPr>
      </w:pPr>
    </w:p>
    <w:p w14:paraId="669894F8" w14:textId="128BC248" w:rsidR="007F36B0" w:rsidRPr="008932D3" w:rsidRDefault="002144A2" w:rsidP="0029500E">
      <w:pPr>
        <w:pStyle w:val="ae"/>
        <w:tabs>
          <w:tab w:val="left" w:pos="284"/>
        </w:tabs>
        <w:spacing w:after="0" w:line="276" w:lineRule="auto"/>
        <w:ind w:left="284" w:right="-285" w:hanging="284"/>
        <w:jc w:val="center"/>
        <w:rPr>
          <w:rFonts w:ascii="Arial" w:hAnsi="Arial" w:cs="Arial"/>
          <w:b/>
          <w:sz w:val="28"/>
          <w:szCs w:val="28"/>
        </w:rPr>
      </w:pPr>
      <w:r w:rsidRPr="008932D3">
        <w:rPr>
          <w:rFonts w:ascii="Arial" w:hAnsi="Arial" w:cs="Arial"/>
          <w:b/>
          <w:sz w:val="28"/>
          <w:szCs w:val="28"/>
        </w:rPr>
        <w:t>Ανακοινώνει</w:t>
      </w:r>
    </w:p>
    <w:p w14:paraId="0697D786" w14:textId="45AC9AC3" w:rsidR="00F7387E" w:rsidRDefault="00AB395C" w:rsidP="00BE1DDF">
      <w:pPr>
        <w:tabs>
          <w:tab w:val="left" w:pos="0"/>
          <w:tab w:val="left" w:pos="284"/>
        </w:tabs>
        <w:spacing w:before="120" w:after="240" w:line="300" w:lineRule="exact"/>
        <w:ind w:left="284" w:right="-285"/>
        <w:jc w:val="both"/>
        <w:rPr>
          <w:rFonts w:ascii="Arial" w:hAnsi="Arial" w:cs="Arial"/>
          <w:b/>
          <w:szCs w:val="24"/>
        </w:rPr>
      </w:pPr>
      <w:r w:rsidRPr="00210AB2">
        <w:rPr>
          <w:rFonts w:ascii="Arial" w:hAnsi="Arial" w:cs="Arial"/>
          <w:b/>
          <w:szCs w:val="24"/>
        </w:rPr>
        <w:t xml:space="preserve">Την πρόσληψη, με σύμβαση εργασίας ιδιωτικού δικαίου </w:t>
      </w:r>
      <w:r>
        <w:rPr>
          <w:rFonts w:ascii="Arial" w:hAnsi="Arial" w:cs="Arial"/>
          <w:b/>
          <w:szCs w:val="24"/>
        </w:rPr>
        <w:t>ορισμένου χρόνου,</w:t>
      </w:r>
      <w:r w:rsidR="00AF24D8">
        <w:rPr>
          <w:rFonts w:ascii="Arial" w:hAnsi="Arial" w:cs="Arial"/>
          <w:b/>
          <w:szCs w:val="24"/>
        </w:rPr>
        <w:t xml:space="preserve"> </w:t>
      </w:r>
      <w:r w:rsidR="001E06FE">
        <w:rPr>
          <w:rFonts w:ascii="Arial" w:hAnsi="Arial" w:cs="Arial"/>
          <w:b/>
          <w:szCs w:val="24"/>
        </w:rPr>
        <w:t xml:space="preserve">συνολικά </w:t>
      </w:r>
      <w:r w:rsidR="00E84188">
        <w:rPr>
          <w:rFonts w:ascii="Arial" w:hAnsi="Arial" w:cs="Arial"/>
          <w:b/>
          <w:szCs w:val="24"/>
        </w:rPr>
        <w:t>τεσσάρων</w:t>
      </w:r>
      <w:r w:rsidR="001E06FE">
        <w:rPr>
          <w:rFonts w:ascii="Arial" w:hAnsi="Arial" w:cs="Arial"/>
          <w:b/>
          <w:szCs w:val="24"/>
        </w:rPr>
        <w:t xml:space="preserve"> (</w:t>
      </w:r>
      <w:r w:rsidR="00E84188">
        <w:rPr>
          <w:rFonts w:ascii="Arial" w:hAnsi="Arial" w:cs="Arial"/>
          <w:b/>
          <w:szCs w:val="24"/>
        </w:rPr>
        <w:t>4</w:t>
      </w:r>
      <w:r w:rsidR="001E06FE">
        <w:rPr>
          <w:rFonts w:ascii="Arial" w:hAnsi="Arial" w:cs="Arial"/>
          <w:b/>
          <w:szCs w:val="24"/>
        </w:rPr>
        <w:t>)</w:t>
      </w:r>
      <w:r>
        <w:rPr>
          <w:rFonts w:ascii="Arial" w:hAnsi="Arial" w:cs="Arial"/>
          <w:b/>
          <w:szCs w:val="24"/>
        </w:rPr>
        <w:t xml:space="preserve"> ατόμ</w:t>
      </w:r>
      <w:r w:rsidR="001E06FE">
        <w:rPr>
          <w:rFonts w:ascii="Arial" w:hAnsi="Arial" w:cs="Arial"/>
          <w:b/>
          <w:szCs w:val="24"/>
        </w:rPr>
        <w:t>ων</w:t>
      </w:r>
      <w:r w:rsidR="00C50D00">
        <w:rPr>
          <w:rFonts w:ascii="Arial" w:hAnsi="Arial" w:cs="Arial"/>
          <w:b/>
          <w:szCs w:val="24"/>
        </w:rPr>
        <w:t xml:space="preserve"> </w:t>
      </w:r>
      <w:r w:rsidR="00C50D00" w:rsidRPr="00210AB2">
        <w:rPr>
          <w:rFonts w:ascii="Arial" w:hAnsi="Arial" w:cs="Arial"/>
          <w:b/>
          <w:szCs w:val="24"/>
        </w:rPr>
        <w:t>για την κάλ</w:t>
      </w:r>
      <w:r w:rsidR="00C50D00">
        <w:rPr>
          <w:rFonts w:ascii="Arial" w:hAnsi="Arial" w:cs="Arial"/>
          <w:b/>
          <w:szCs w:val="24"/>
        </w:rPr>
        <w:t xml:space="preserve">υψη </w:t>
      </w:r>
      <w:r w:rsidR="00C50D00" w:rsidRPr="00623AEC">
        <w:rPr>
          <w:rFonts w:ascii="Arial" w:hAnsi="Arial" w:cs="Arial"/>
          <w:b/>
          <w:szCs w:val="24"/>
        </w:rPr>
        <w:t>εποχικών</w:t>
      </w:r>
      <w:r w:rsidR="007562A3">
        <w:rPr>
          <w:rFonts w:ascii="Arial" w:hAnsi="Arial" w:cs="Arial"/>
          <w:b/>
          <w:szCs w:val="24"/>
        </w:rPr>
        <w:t xml:space="preserve"> ή παροδικών</w:t>
      </w:r>
      <w:r w:rsidR="00E84188">
        <w:rPr>
          <w:rFonts w:ascii="Arial" w:hAnsi="Arial" w:cs="Arial"/>
          <w:b/>
          <w:szCs w:val="24"/>
        </w:rPr>
        <w:t xml:space="preserve"> </w:t>
      </w:r>
      <w:r w:rsidR="00C50D00" w:rsidRPr="00623AEC">
        <w:rPr>
          <w:rFonts w:ascii="Arial" w:hAnsi="Arial" w:cs="Arial"/>
          <w:b/>
          <w:szCs w:val="24"/>
        </w:rPr>
        <w:t>αναγκών</w:t>
      </w:r>
      <w:r w:rsidR="00E84188">
        <w:rPr>
          <w:rFonts w:ascii="Arial" w:hAnsi="Arial" w:cs="Arial"/>
          <w:b/>
          <w:szCs w:val="24"/>
        </w:rPr>
        <w:t xml:space="preserve"> </w:t>
      </w:r>
      <w:r w:rsidR="00E84188" w:rsidRPr="00A25B0C">
        <w:rPr>
          <w:rFonts w:ascii="Arial" w:hAnsi="Arial" w:cs="Arial"/>
          <w:b/>
          <w:szCs w:val="24"/>
          <w:u w:val="single"/>
        </w:rPr>
        <w:t>στο πρόγραμμα καταπολέμησης του δάκου της ελιάς έτους 2022</w:t>
      </w:r>
      <w:r w:rsidR="00E84188" w:rsidRPr="00A25B0C">
        <w:rPr>
          <w:rFonts w:ascii="Arial" w:hAnsi="Arial" w:cs="Arial"/>
          <w:szCs w:val="24"/>
          <w:u w:val="single"/>
        </w:rPr>
        <w:t xml:space="preserve"> </w:t>
      </w:r>
      <w:r w:rsidR="001E06FE" w:rsidRPr="00A25B0C">
        <w:rPr>
          <w:rFonts w:ascii="Arial" w:hAnsi="Arial" w:cs="Arial"/>
          <w:b/>
          <w:szCs w:val="24"/>
          <w:u w:val="single"/>
        </w:rPr>
        <w:t xml:space="preserve">της </w:t>
      </w:r>
      <w:r w:rsidR="005E46A4" w:rsidRPr="00A25B0C">
        <w:rPr>
          <w:rFonts w:ascii="Arial" w:hAnsi="Arial" w:cs="Arial"/>
          <w:b/>
          <w:szCs w:val="24"/>
          <w:u w:val="single"/>
        </w:rPr>
        <w:t xml:space="preserve">Διεύθυνσης Αγροτικής Οικονομίας και Κτηνιατρικής της </w:t>
      </w:r>
      <w:r w:rsidR="00C50D00" w:rsidRPr="00A25B0C">
        <w:rPr>
          <w:rFonts w:ascii="Arial" w:hAnsi="Arial" w:cs="Arial"/>
          <w:b/>
          <w:szCs w:val="24"/>
          <w:u w:val="single"/>
        </w:rPr>
        <w:t xml:space="preserve">Περιφερειακής Ενότητας </w:t>
      </w:r>
      <w:r w:rsidR="005E46A4" w:rsidRPr="00A25B0C">
        <w:rPr>
          <w:rFonts w:ascii="Arial" w:hAnsi="Arial" w:cs="Arial"/>
          <w:b/>
          <w:szCs w:val="24"/>
          <w:u w:val="single"/>
        </w:rPr>
        <w:t>Κορινθίας</w:t>
      </w:r>
      <w:r w:rsidR="00C50D00" w:rsidRPr="00A25B0C">
        <w:rPr>
          <w:rFonts w:ascii="Arial" w:hAnsi="Arial" w:cs="Arial"/>
          <w:b/>
          <w:szCs w:val="24"/>
          <w:u w:val="single"/>
        </w:rPr>
        <w:t xml:space="preserve">, που εδρεύει </w:t>
      </w:r>
      <w:r w:rsidR="005E46A4" w:rsidRPr="00A25B0C">
        <w:rPr>
          <w:rFonts w:ascii="Arial" w:hAnsi="Arial" w:cs="Arial"/>
          <w:b/>
          <w:szCs w:val="24"/>
          <w:u w:val="single"/>
        </w:rPr>
        <w:t>στην Κόρινθο</w:t>
      </w:r>
      <w:r w:rsidR="00185333">
        <w:rPr>
          <w:rFonts w:ascii="Arial" w:hAnsi="Arial" w:cs="Arial"/>
          <w:b/>
          <w:szCs w:val="24"/>
        </w:rPr>
        <w:t xml:space="preserve"> </w:t>
      </w:r>
      <w:r w:rsidR="00C50D00" w:rsidRPr="00210AB2">
        <w:rPr>
          <w:rFonts w:ascii="Arial" w:hAnsi="Arial" w:cs="Arial"/>
          <w:b/>
          <w:szCs w:val="24"/>
        </w:rPr>
        <w:t xml:space="preserve">και συγκεκριμένα του εξής, ανά υπηρεσία, </w:t>
      </w:r>
      <w:r w:rsidR="0090536A">
        <w:rPr>
          <w:rFonts w:ascii="Arial" w:hAnsi="Arial" w:cs="Arial"/>
          <w:b/>
          <w:szCs w:val="24"/>
        </w:rPr>
        <w:t>τόπο απασχόλησης</w:t>
      </w:r>
      <w:r w:rsidR="00C50D00" w:rsidRPr="00210AB2">
        <w:rPr>
          <w:rFonts w:ascii="Arial" w:hAnsi="Arial" w:cs="Arial"/>
          <w:b/>
          <w:szCs w:val="24"/>
        </w:rPr>
        <w:t xml:space="preserve">, ειδικότητα και διάρκεια σύμβασης, αριθμού ατόμων </w:t>
      </w:r>
      <w:r w:rsidRPr="00210AB2">
        <w:rPr>
          <w:rFonts w:ascii="Arial" w:hAnsi="Arial" w:cs="Arial"/>
          <w:b/>
          <w:szCs w:val="24"/>
        </w:rPr>
        <w:t>(βλ. ΠΙΝΑΚΑ Α), με τα αντίστοιχα απαιτούμενα (τυπικά και τυχόν πρόσθετα) προσόντα (βλ. ΠΙΝΑΚΑ Β):</w:t>
      </w:r>
      <w:r w:rsidR="00E84188">
        <w:rPr>
          <w:rFonts w:ascii="Arial" w:hAnsi="Arial" w:cs="Arial"/>
          <w:b/>
          <w:szCs w:val="24"/>
        </w:rPr>
        <w:t xml:space="preserve">                  </w:t>
      </w:r>
    </w:p>
    <w:tbl>
      <w:tblPr>
        <w:tblW w:w="10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197"/>
        <w:gridCol w:w="2647"/>
        <w:gridCol w:w="2098"/>
        <w:gridCol w:w="2218"/>
        <w:gridCol w:w="1701"/>
        <w:gridCol w:w="992"/>
      </w:tblGrid>
      <w:tr w:rsidR="00E84188" w14:paraId="0012A3EC" w14:textId="77777777" w:rsidTr="00A25B0C">
        <w:trPr>
          <w:trHeight w:val="284"/>
          <w:tblHeader/>
          <w:jc w:val="center"/>
        </w:trPr>
        <w:tc>
          <w:tcPr>
            <w:tcW w:w="10853" w:type="dxa"/>
            <w:gridSpan w:val="6"/>
            <w:tcBorders>
              <w:top w:val="single" w:sz="4" w:space="0" w:color="auto"/>
              <w:left w:val="single" w:sz="4" w:space="0" w:color="auto"/>
              <w:bottom w:val="single" w:sz="4" w:space="0" w:color="auto"/>
              <w:right w:val="single" w:sz="4" w:space="0" w:color="auto"/>
            </w:tcBorders>
            <w:shd w:val="clear" w:color="auto" w:fill="E5FFFF"/>
            <w:vAlign w:val="center"/>
          </w:tcPr>
          <w:p w14:paraId="5D6ED5F3" w14:textId="77777777" w:rsidR="00E84188" w:rsidRDefault="00E84188" w:rsidP="00B601B5">
            <w:pPr>
              <w:tabs>
                <w:tab w:val="left" w:pos="567"/>
              </w:tabs>
              <w:jc w:val="center"/>
              <w:rPr>
                <w:rFonts w:ascii="Arial" w:hAnsi="Arial" w:cs="Arial"/>
                <w:b/>
                <w:sz w:val="22"/>
                <w:szCs w:val="22"/>
              </w:rPr>
            </w:pPr>
            <w:r>
              <w:rPr>
                <w:rFonts w:ascii="Arial" w:hAnsi="Arial" w:cs="Arial"/>
                <w:b/>
                <w:sz w:val="22"/>
                <w:szCs w:val="22"/>
              </w:rPr>
              <w:t>ΠΙΝΑΚΑΣ Α: ΘΕΣΕΙΣ ΕΠΟΧΙΚΟΥ ΠΡΟΣΩΠΙΚΟΥ</w:t>
            </w:r>
          </w:p>
        </w:tc>
      </w:tr>
      <w:tr w:rsidR="00E84188" w14:paraId="291098E8" w14:textId="77777777" w:rsidTr="00A25B0C">
        <w:trPr>
          <w:trHeight w:val="561"/>
          <w:tblHeader/>
          <w:jc w:val="center"/>
        </w:trPr>
        <w:tc>
          <w:tcPr>
            <w:tcW w:w="1197" w:type="dxa"/>
            <w:tcBorders>
              <w:top w:val="single" w:sz="4" w:space="0" w:color="auto"/>
              <w:left w:val="single" w:sz="4" w:space="0" w:color="auto"/>
              <w:bottom w:val="single" w:sz="4" w:space="0" w:color="auto"/>
              <w:right w:val="single" w:sz="4" w:space="0" w:color="auto"/>
            </w:tcBorders>
            <w:vAlign w:val="center"/>
          </w:tcPr>
          <w:p w14:paraId="662743A3" w14:textId="77777777" w:rsidR="00E84188" w:rsidRDefault="00E84188" w:rsidP="00B601B5">
            <w:pPr>
              <w:tabs>
                <w:tab w:val="left" w:pos="567"/>
              </w:tabs>
              <w:jc w:val="center"/>
              <w:rPr>
                <w:rFonts w:ascii="Arial" w:hAnsi="Arial" w:cs="Arial"/>
                <w:b/>
                <w:sz w:val="22"/>
                <w:szCs w:val="22"/>
              </w:rPr>
            </w:pPr>
            <w:r>
              <w:rPr>
                <w:rFonts w:ascii="Arial" w:hAnsi="Arial" w:cs="Arial"/>
                <w:b/>
                <w:sz w:val="22"/>
                <w:szCs w:val="22"/>
              </w:rPr>
              <w:t>Κωδικός</w:t>
            </w:r>
          </w:p>
          <w:p w14:paraId="0B5AB92F" w14:textId="77777777" w:rsidR="00E84188" w:rsidRDefault="00E84188" w:rsidP="00B601B5">
            <w:pPr>
              <w:tabs>
                <w:tab w:val="left" w:pos="567"/>
              </w:tabs>
              <w:jc w:val="center"/>
              <w:rPr>
                <w:rFonts w:ascii="Arial" w:hAnsi="Arial" w:cs="Arial"/>
                <w:b/>
                <w:sz w:val="22"/>
                <w:szCs w:val="22"/>
              </w:rPr>
            </w:pPr>
            <w:r>
              <w:rPr>
                <w:rFonts w:ascii="Arial" w:hAnsi="Arial" w:cs="Arial"/>
                <w:b/>
                <w:sz w:val="22"/>
                <w:szCs w:val="22"/>
              </w:rPr>
              <w:t>θέσης</w:t>
            </w:r>
          </w:p>
        </w:tc>
        <w:tc>
          <w:tcPr>
            <w:tcW w:w="2647" w:type="dxa"/>
            <w:tcBorders>
              <w:top w:val="single" w:sz="4" w:space="0" w:color="auto"/>
              <w:left w:val="single" w:sz="4" w:space="0" w:color="auto"/>
              <w:bottom w:val="single" w:sz="4" w:space="0" w:color="auto"/>
              <w:right w:val="single" w:sz="4" w:space="0" w:color="auto"/>
            </w:tcBorders>
            <w:vAlign w:val="center"/>
          </w:tcPr>
          <w:p w14:paraId="327EEF94" w14:textId="77777777" w:rsidR="00E84188" w:rsidRDefault="00E84188" w:rsidP="00B601B5">
            <w:pPr>
              <w:tabs>
                <w:tab w:val="left" w:pos="567"/>
              </w:tabs>
              <w:jc w:val="center"/>
              <w:rPr>
                <w:rFonts w:ascii="Arial" w:hAnsi="Arial" w:cs="Arial"/>
                <w:b/>
                <w:sz w:val="22"/>
                <w:szCs w:val="22"/>
              </w:rPr>
            </w:pPr>
            <w:r>
              <w:rPr>
                <w:rFonts w:ascii="Arial" w:hAnsi="Arial" w:cs="Arial"/>
                <w:b/>
                <w:sz w:val="22"/>
                <w:szCs w:val="22"/>
              </w:rPr>
              <w:t>Υπηρεσία</w:t>
            </w:r>
          </w:p>
        </w:tc>
        <w:tc>
          <w:tcPr>
            <w:tcW w:w="2098" w:type="dxa"/>
            <w:tcBorders>
              <w:top w:val="single" w:sz="4" w:space="0" w:color="auto"/>
              <w:left w:val="single" w:sz="4" w:space="0" w:color="auto"/>
              <w:bottom w:val="single" w:sz="4" w:space="0" w:color="auto"/>
              <w:right w:val="single" w:sz="4" w:space="0" w:color="auto"/>
            </w:tcBorders>
            <w:vAlign w:val="center"/>
          </w:tcPr>
          <w:p w14:paraId="4AB9E0C0" w14:textId="136A88A0" w:rsidR="00E84188" w:rsidRDefault="00576D9E" w:rsidP="00B601B5">
            <w:pPr>
              <w:tabs>
                <w:tab w:val="left" w:pos="567"/>
              </w:tabs>
              <w:jc w:val="center"/>
              <w:rPr>
                <w:rFonts w:ascii="Arial" w:hAnsi="Arial" w:cs="Arial"/>
                <w:b/>
                <w:sz w:val="22"/>
                <w:szCs w:val="22"/>
              </w:rPr>
            </w:pPr>
            <w:r>
              <w:rPr>
                <w:rFonts w:ascii="Arial" w:hAnsi="Arial" w:cs="Arial"/>
                <w:b/>
                <w:sz w:val="22"/>
                <w:szCs w:val="22"/>
              </w:rPr>
              <w:t>Τόπος απασχόλησης</w:t>
            </w:r>
          </w:p>
        </w:tc>
        <w:tc>
          <w:tcPr>
            <w:tcW w:w="2218" w:type="dxa"/>
            <w:tcBorders>
              <w:top w:val="single" w:sz="4" w:space="0" w:color="auto"/>
              <w:left w:val="single" w:sz="4" w:space="0" w:color="auto"/>
              <w:bottom w:val="single" w:sz="4" w:space="0" w:color="auto"/>
              <w:right w:val="single" w:sz="4" w:space="0" w:color="auto"/>
            </w:tcBorders>
            <w:vAlign w:val="center"/>
          </w:tcPr>
          <w:p w14:paraId="57EFF360" w14:textId="77777777" w:rsidR="00E84188" w:rsidRDefault="00E84188" w:rsidP="00B601B5">
            <w:pPr>
              <w:tabs>
                <w:tab w:val="left" w:pos="567"/>
              </w:tabs>
              <w:jc w:val="center"/>
              <w:rPr>
                <w:rFonts w:ascii="Arial" w:hAnsi="Arial" w:cs="Arial"/>
                <w:b/>
                <w:sz w:val="22"/>
                <w:szCs w:val="22"/>
              </w:rPr>
            </w:pPr>
            <w:r>
              <w:rPr>
                <w:rFonts w:ascii="Arial" w:hAnsi="Arial" w:cs="Arial"/>
                <w:b/>
                <w:sz w:val="22"/>
                <w:szCs w:val="22"/>
              </w:rPr>
              <w:t>Ειδικότητα</w:t>
            </w:r>
          </w:p>
        </w:tc>
        <w:tc>
          <w:tcPr>
            <w:tcW w:w="1701" w:type="dxa"/>
            <w:tcBorders>
              <w:top w:val="single" w:sz="4" w:space="0" w:color="auto"/>
              <w:left w:val="single" w:sz="4" w:space="0" w:color="auto"/>
              <w:bottom w:val="single" w:sz="4" w:space="0" w:color="auto"/>
              <w:right w:val="single" w:sz="4" w:space="0" w:color="auto"/>
            </w:tcBorders>
            <w:vAlign w:val="center"/>
          </w:tcPr>
          <w:p w14:paraId="2B588A9C" w14:textId="77777777" w:rsidR="00E84188" w:rsidRDefault="00E84188" w:rsidP="00B601B5">
            <w:pPr>
              <w:tabs>
                <w:tab w:val="left" w:pos="567"/>
              </w:tabs>
              <w:jc w:val="center"/>
              <w:rPr>
                <w:rFonts w:ascii="Arial" w:hAnsi="Arial" w:cs="Arial"/>
                <w:b/>
                <w:sz w:val="22"/>
                <w:szCs w:val="22"/>
              </w:rPr>
            </w:pPr>
            <w:r>
              <w:rPr>
                <w:rFonts w:ascii="Arial" w:hAnsi="Arial" w:cs="Arial"/>
                <w:b/>
                <w:sz w:val="22"/>
                <w:szCs w:val="22"/>
              </w:rPr>
              <w:t>Διάρκεια σύμβασης</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ECA4940" w14:textId="77777777" w:rsidR="00E84188" w:rsidRDefault="00E84188" w:rsidP="00B601B5">
            <w:pPr>
              <w:tabs>
                <w:tab w:val="left" w:pos="567"/>
              </w:tabs>
              <w:jc w:val="center"/>
              <w:rPr>
                <w:rFonts w:ascii="Arial" w:hAnsi="Arial" w:cs="Arial"/>
                <w:b/>
                <w:sz w:val="22"/>
                <w:szCs w:val="22"/>
              </w:rPr>
            </w:pPr>
            <w:r>
              <w:rPr>
                <w:rFonts w:ascii="Arial" w:hAnsi="Arial" w:cs="Arial"/>
                <w:b/>
                <w:sz w:val="22"/>
                <w:szCs w:val="22"/>
              </w:rPr>
              <w:t>Αριθμός</w:t>
            </w:r>
          </w:p>
          <w:p w14:paraId="31692080" w14:textId="77777777" w:rsidR="00E84188" w:rsidRDefault="00E84188" w:rsidP="00B601B5">
            <w:pPr>
              <w:tabs>
                <w:tab w:val="left" w:pos="567"/>
              </w:tabs>
              <w:jc w:val="center"/>
              <w:rPr>
                <w:rFonts w:ascii="Arial" w:hAnsi="Arial" w:cs="Arial"/>
                <w:b/>
                <w:sz w:val="22"/>
                <w:szCs w:val="22"/>
              </w:rPr>
            </w:pPr>
            <w:r>
              <w:rPr>
                <w:rFonts w:ascii="Arial" w:hAnsi="Arial" w:cs="Arial"/>
                <w:b/>
                <w:sz w:val="22"/>
                <w:szCs w:val="22"/>
              </w:rPr>
              <w:t>ατόμων</w:t>
            </w:r>
          </w:p>
        </w:tc>
      </w:tr>
      <w:tr w:rsidR="00E84188" w14:paraId="0C264628" w14:textId="77777777" w:rsidTr="00A25B0C">
        <w:trPr>
          <w:trHeight w:val="2812"/>
          <w:jc w:val="center"/>
        </w:trPr>
        <w:tc>
          <w:tcPr>
            <w:tcW w:w="1197" w:type="dxa"/>
            <w:tcBorders>
              <w:top w:val="single" w:sz="4" w:space="0" w:color="auto"/>
              <w:left w:val="single" w:sz="4" w:space="0" w:color="auto"/>
              <w:bottom w:val="single" w:sz="4" w:space="0" w:color="auto"/>
              <w:right w:val="single" w:sz="4" w:space="0" w:color="auto"/>
            </w:tcBorders>
            <w:vAlign w:val="center"/>
          </w:tcPr>
          <w:p w14:paraId="7CC6BDEA" w14:textId="4F3373D2" w:rsidR="00E84188" w:rsidRPr="0084298B" w:rsidRDefault="00001CE1" w:rsidP="00B601B5">
            <w:pPr>
              <w:tabs>
                <w:tab w:val="left" w:pos="567"/>
              </w:tabs>
              <w:spacing w:line="280" w:lineRule="exact"/>
              <w:jc w:val="center"/>
              <w:rPr>
                <w:rFonts w:ascii="Arial" w:hAnsi="Arial" w:cs="Arial"/>
                <w:b/>
                <w:sz w:val="22"/>
                <w:szCs w:val="22"/>
              </w:rPr>
            </w:pPr>
            <w:r>
              <w:rPr>
                <w:rFonts w:ascii="Arial" w:hAnsi="Arial" w:cs="Arial"/>
                <w:b/>
                <w:sz w:val="22"/>
                <w:szCs w:val="22"/>
              </w:rPr>
              <w:t>153</w:t>
            </w:r>
          </w:p>
        </w:tc>
        <w:tc>
          <w:tcPr>
            <w:tcW w:w="2647" w:type="dxa"/>
            <w:tcBorders>
              <w:top w:val="single" w:sz="4" w:space="0" w:color="auto"/>
              <w:left w:val="single" w:sz="4" w:space="0" w:color="auto"/>
              <w:bottom w:val="single" w:sz="4" w:space="0" w:color="auto"/>
              <w:right w:val="single" w:sz="4" w:space="0" w:color="auto"/>
            </w:tcBorders>
            <w:vAlign w:val="center"/>
          </w:tcPr>
          <w:p w14:paraId="6F70BEB4" w14:textId="77777777" w:rsidR="00E84188" w:rsidRDefault="00E84188" w:rsidP="00B601B5">
            <w:pPr>
              <w:tabs>
                <w:tab w:val="left" w:pos="567"/>
              </w:tabs>
              <w:jc w:val="center"/>
              <w:rPr>
                <w:rFonts w:ascii="Arial" w:hAnsi="Arial" w:cs="Arial"/>
                <w:b/>
                <w:sz w:val="22"/>
                <w:szCs w:val="22"/>
              </w:rPr>
            </w:pPr>
          </w:p>
          <w:p w14:paraId="5350F39B" w14:textId="77777777" w:rsidR="00E84188" w:rsidRPr="0084298B" w:rsidRDefault="00E84188" w:rsidP="00B601B5">
            <w:pPr>
              <w:tabs>
                <w:tab w:val="left" w:pos="567"/>
              </w:tabs>
              <w:jc w:val="center"/>
              <w:rPr>
                <w:rFonts w:ascii="Arial" w:hAnsi="Arial" w:cs="Arial"/>
                <w:b/>
                <w:sz w:val="22"/>
                <w:szCs w:val="22"/>
              </w:rPr>
            </w:pPr>
            <w:r w:rsidRPr="0084298B">
              <w:rPr>
                <w:rFonts w:ascii="Arial" w:hAnsi="Arial" w:cs="Arial"/>
                <w:b/>
                <w:sz w:val="22"/>
                <w:szCs w:val="22"/>
              </w:rPr>
              <w:t>Περιφερειακή Ενότητα Κορινθίας</w:t>
            </w:r>
          </w:p>
          <w:p w14:paraId="639E50A8" w14:textId="77777777" w:rsidR="00E84188" w:rsidRPr="0084298B" w:rsidRDefault="00E84188" w:rsidP="00B601B5">
            <w:pPr>
              <w:tabs>
                <w:tab w:val="left" w:pos="567"/>
              </w:tabs>
              <w:jc w:val="center"/>
              <w:rPr>
                <w:rFonts w:ascii="Arial" w:hAnsi="Arial" w:cs="Arial"/>
                <w:b/>
                <w:sz w:val="22"/>
                <w:szCs w:val="22"/>
              </w:rPr>
            </w:pPr>
            <w:r w:rsidRPr="0084298B">
              <w:rPr>
                <w:rFonts w:ascii="Arial" w:hAnsi="Arial" w:cs="Arial"/>
                <w:b/>
                <w:sz w:val="22"/>
                <w:szCs w:val="22"/>
              </w:rPr>
              <w:t xml:space="preserve">Διεύθυνση Αγροτικής Οικονομίας &amp; Κτηνιατρικής </w:t>
            </w:r>
          </w:p>
          <w:p w14:paraId="4B892495" w14:textId="77777777" w:rsidR="00E84188" w:rsidRPr="0084298B" w:rsidRDefault="00E84188" w:rsidP="00B601B5">
            <w:pPr>
              <w:tabs>
                <w:tab w:val="left" w:pos="567"/>
              </w:tabs>
              <w:jc w:val="center"/>
              <w:rPr>
                <w:rFonts w:ascii="Arial" w:hAnsi="Arial" w:cs="Arial"/>
                <w:b/>
                <w:sz w:val="22"/>
                <w:szCs w:val="22"/>
              </w:rPr>
            </w:pPr>
          </w:p>
          <w:p w14:paraId="674D4304" w14:textId="77777777" w:rsidR="00E84188" w:rsidRPr="0084298B" w:rsidRDefault="00E84188" w:rsidP="00B601B5">
            <w:pPr>
              <w:tabs>
                <w:tab w:val="left" w:pos="567"/>
              </w:tabs>
              <w:jc w:val="center"/>
              <w:rPr>
                <w:rFonts w:ascii="Arial" w:hAnsi="Arial" w:cs="Arial"/>
                <w:b/>
                <w:sz w:val="22"/>
                <w:szCs w:val="22"/>
              </w:rPr>
            </w:pPr>
          </w:p>
          <w:p w14:paraId="1A10D6F5" w14:textId="77777777" w:rsidR="00E84188" w:rsidRPr="0084298B" w:rsidRDefault="00E84188" w:rsidP="00B601B5">
            <w:pPr>
              <w:tabs>
                <w:tab w:val="left" w:pos="567"/>
              </w:tabs>
              <w:jc w:val="center"/>
              <w:rPr>
                <w:rFonts w:ascii="Arial" w:hAnsi="Arial" w:cs="Arial"/>
                <w:b/>
                <w:sz w:val="22"/>
                <w:szCs w:val="22"/>
              </w:rPr>
            </w:pPr>
          </w:p>
        </w:tc>
        <w:tc>
          <w:tcPr>
            <w:tcW w:w="2098" w:type="dxa"/>
            <w:tcBorders>
              <w:top w:val="single" w:sz="4" w:space="0" w:color="auto"/>
              <w:left w:val="single" w:sz="4" w:space="0" w:color="auto"/>
              <w:bottom w:val="single" w:sz="4" w:space="0" w:color="auto"/>
              <w:right w:val="single" w:sz="4" w:space="0" w:color="auto"/>
            </w:tcBorders>
            <w:vAlign w:val="center"/>
          </w:tcPr>
          <w:p w14:paraId="13133B11" w14:textId="77777777" w:rsidR="00E84188" w:rsidRPr="0084298B" w:rsidRDefault="00E84188" w:rsidP="00B601B5">
            <w:pPr>
              <w:tabs>
                <w:tab w:val="left" w:pos="567"/>
              </w:tabs>
              <w:jc w:val="center"/>
              <w:rPr>
                <w:rFonts w:ascii="Arial" w:hAnsi="Arial" w:cs="Arial"/>
                <w:b/>
                <w:sz w:val="22"/>
                <w:szCs w:val="22"/>
                <w:u w:val="single"/>
              </w:rPr>
            </w:pPr>
            <w:r w:rsidRPr="0084298B">
              <w:rPr>
                <w:rFonts w:ascii="Arial" w:hAnsi="Arial" w:cs="Arial"/>
                <w:b/>
                <w:sz w:val="22"/>
                <w:szCs w:val="22"/>
                <w:u w:val="single"/>
              </w:rPr>
              <w:t>Κόρινθος</w:t>
            </w:r>
          </w:p>
          <w:p w14:paraId="63CDA848" w14:textId="44399F3E" w:rsidR="00E84188" w:rsidRPr="0084298B" w:rsidRDefault="00A25B0C" w:rsidP="00B601B5">
            <w:pPr>
              <w:tabs>
                <w:tab w:val="left" w:pos="567"/>
              </w:tabs>
              <w:jc w:val="center"/>
              <w:rPr>
                <w:rFonts w:ascii="Arial" w:hAnsi="Arial" w:cs="Arial"/>
                <w:b/>
                <w:sz w:val="22"/>
                <w:szCs w:val="22"/>
              </w:rPr>
            </w:pPr>
            <w:r>
              <w:rPr>
                <w:rFonts w:ascii="Arial" w:hAnsi="Arial" w:cs="Arial"/>
                <w:b/>
                <w:sz w:val="22"/>
                <w:szCs w:val="22"/>
              </w:rPr>
              <w:t xml:space="preserve">(Δήμος </w:t>
            </w:r>
            <w:r w:rsidR="00E84188" w:rsidRPr="0084298B">
              <w:rPr>
                <w:rFonts w:ascii="Arial" w:hAnsi="Arial" w:cs="Arial"/>
                <w:b/>
                <w:sz w:val="22"/>
                <w:szCs w:val="22"/>
              </w:rPr>
              <w:t xml:space="preserve"> Κορινθίων) </w:t>
            </w:r>
          </w:p>
          <w:p w14:paraId="63BDB955" w14:textId="46A34799" w:rsidR="00E84188" w:rsidRPr="0084298B" w:rsidRDefault="00A25B0C" w:rsidP="00A25B0C">
            <w:pPr>
              <w:tabs>
                <w:tab w:val="left" w:pos="567"/>
              </w:tabs>
              <w:jc w:val="center"/>
              <w:rPr>
                <w:rFonts w:ascii="Arial" w:hAnsi="Arial" w:cs="Arial"/>
                <w:b/>
                <w:sz w:val="22"/>
                <w:szCs w:val="22"/>
              </w:rPr>
            </w:pPr>
            <w:r>
              <w:rPr>
                <w:rFonts w:ascii="Arial" w:hAnsi="Arial" w:cs="Arial"/>
                <w:b/>
                <w:sz w:val="22"/>
                <w:szCs w:val="22"/>
              </w:rPr>
              <w:t>Περιφερειακή Ενότητα Κορινθίας</w:t>
            </w:r>
          </w:p>
        </w:tc>
        <w:tc>
          <w:tcPr>
            <w:tcW w:w="2218" w:type="dxa"/>
            <w:tcBorders>
              <w:top w:val="single" w:sz="4" w:space="0" w:color="auto"/>
              <w:left w:val="single" w:sz="4" w:space="0" w:color="auto"/>
              <w:bottom w:val="single" w:sz="4" w:space="0" w:color="auto"/>
              <w:right w:val="single" w:sz="4" w:space="0" w:color="auto"/>
            </w:tcBorders>
            <w:vAlign w:val="center"/>
          </w:tcPr>
          <w:p w14:paraId="6B083FDD" w14:textId="77777777" w:rsidR="002E31D8" w:rsidRDefault="002E31D8" w:rsidP="002E31D8">
            <w:pPr>
              <w:autoSpaceDE w:val="0"/>
              <w:autoSpaceDN w:val="0"/>
              <w:adjustRightInd w:val="0"/>
              <w:jc w:val="center"/>
              <w:rPr>
                <w:rFonts w:ascii="Arial" w:hAnsi="Arial" w:cs="Arial"/>
                <w:b/>
                <w:sz w:val="22"/>
                <w:szCs w:val="22"/>
              </w:rPr>
            </w:pPr>
            <w:r>
              <w:rPr>
                <w:rFonts w:ascii="Arial" w:hAnsi="Arial" w:cs="Arial"/>
                <w:b/>
                <w:sz w:val="22"/>
                <w:szCs w:val="22"/>
              </w:rPr>
              <w:t>(Τομεάρχες Δακοκτονίας)</w:t>
            </w:r>
          </w:p>
          <w:p w14:paraId="3686FCFE" w14:textId="77777777" w:rsidR="002E31D8" w:rsidRDefault="002E31D8" w:rsidP="002E31D8">
            <w:pPr>
              <w:autoSpaceDE w:val="0"/>
              <w:autoSpaceDN w:val="0"/>
              <w:adjustRightInd w:val="0"/>
              <w:jc w:val="center"/>
              <w:rPr>
                <w:rFonts w:ascii="Arial" w:hAnsi="Arial" w:cs="Arial"/>
                <w:b/>
                <w:sz w:val="22"/>
                <w:szCs w:val="22"/>
              </w:rPr>
            </w:pPr>
            <w:r>
              <w:rPr>
                <w:rFonts w:ascii="Arial" w:hAnsi="Arial" w:cs="Arial"/>
                <w:b/>
                <w:sz w:val="22"/>
                <w:szCs w:val="22"/>
              </w:rPr>
              <w:t>ΠΕ</w:t>
            </w:r>
          </w:p>
          <w:p w14:paraId="73A471EA" w14:textId="77777777" w:rsidR="002E31D8" w:rsidRDefault="002E31D8" w:rsidP="002E31D8">
            <w:pPr>
              <w:autoSpaceDE w:val="0"/>
              <w:autoSpaceDN w:val="0"/>
              <w:adjustRightInd w:val="0"/>
              <w:jc w:val="center"/>
              <w:rPr>
                <w:rFonts w:ascii="Arial" w:hAnsi="Arial" w:cs="Arial"/>
                <w:b/>
                <w:sz w:val="22"/>
                <w:szCs w:val="22"/>
              </w:rPr>
            </w:pPr>
            <w:r>
              <w:rPr>
                <w:rFonts w:ascii="Arial" w:hAnsi="Arial" w:cs="Arial"/>
                <w:b/>
                <w:sz w:val="22"/>
                <w:szCs w:val="22"/>
              </w:rPr>
              <w:t xml:space="preserve"> Γεωπόνοι</w:t>
            </w:r>
          </w:p>
          <w:p w14:paraId="06B30F74" w14:textId="77777777" w:rsidR="002E31D8" w:rsidRDefault="002E31D8" w:rsidP="002E31D8">
            <w:pPr>
              <w:autoSpaceDE w:val="0"/>
              <w:autoSpaceDN w:val="0"/>
              <w:adjustRightInd w:val="0"/>
              <w:jc w:val="center"/>
              <w:rPr>
                <w:rFonts w:ascii="Arial" w:hAnsi="Arial" w:cs="Arial"/>
                <w:b/>
                <w:sz w:val="22"/>
                <w:szCs w:val="22"/>
                <w:u w:val="single"/>
              </w:rPr>
            </w:pPr>
            <w:r>
              <w:rPr>
                <w:rFonts w:ascii="Arial" w:hAnsi="Arial" w:cs="Arial"/>
                <w:b/>
                <w:sz w:val="22"/>
                <w:szCs w:val="22"/>
                <w:u w:val="single"/>
              </w:rPr>
              <w:t>ή εν ελλείψει</w:t>
            </w:r>
          </w:p>
          <w:p w14:paraId="1E6488EB" w14:textId="77777777" w:rsidR="002E31D8" w:rsidRDefault="002E31D8" w:rsidP="002E31D8">
            <w:pPr>
              <w:autoSpaceDE w:val="0"/>
              <w:autoSpaceDN w:val="0"/>
              <w:adjustRightInd w:val="0"/>
              <w:jc w:val="center"/>
              <w:rPr>
                <w:rFonts w:ascii="Arial" w:hAnsi="Arial" w:cs="Arial"/>
                <w:b/>
                <w:sz w:val="22"/>
                <w:szCs w:val="22"/>
              </w:rPr>
            </w:pPr>
            <w:r>
              <w:rPr>
                <w:rFonts w:ascii="Arial" w:hAnsi="Arial" w:cs="Arial"/>
                <w:b/>
                <w:sz w:val="22"/>
                <w:szCs w:val="22"/>
              </w:rPr>
              <w:t>ΤΕ</w:t>
            </w:r>
          </w:p>
          <w:p w14:paraId="11E5668E" w14:textId="77777777" w:rsidR="002E31D8" w:rsidRDefault="002E31D8" w:rsidP="002E31D8">
            <w:pPr>
              <w:autoSpaceDE w:val="0"/>
              <w:autoSpaceDN w:val="0"/>
              <w:adjustRightInd w:val="0"/>
              <w:jc w:val="center"/>
              <w:rPr>
                <w:rFonts w:ascii="Arial" w:hAnsi="Arial" w:cs="Arial"/>
                <w:b/>
                <w:sz w:val="22"/>
                <w:szCs w:val="22"/>
              </w:rPr>
            </w:pPr>
            <w:r>
              <w:rPr>
                <w:rFonts w:ascii="Arial" w:hAnsi="Arial" w:cs="Arial"/>
                <w:b/>
                <w:sz w:val="22"/>
                <w:szCs w:val="22"/>
              </w:rPr>
              <w:t xml:space="preserve">Τεχνολόγοι Γεωπόνοι             </w:t>
            </w:r>
            <w:r>
              <w:rPr>
                <w:rFonts w:ascii="Arial" w:hAnsi="Arial" w:cs="Arial"/>
                <w:b/>
                <w:bCs/>
                <w:sz w:val="22"/>
                <w:szCs w:val="22"/>
              </w:rPr>
              <w:t xml:space="preserve"> (</w:t>
            </w:r>
            <w:r>
              <w:rPr>
                <w:rFonts w:ascii="Arial" w:hAnsi="Arial" w:cs="Arial"/>
                <w:b/>
                <w:sz w:val="22"/>
                <w:szCs w:val="22"/>
              </w:rPr>
              <w:t>Φυτικής</w:t>
            </w:r>
          </w:p>
          <w:p w14:paraId="289C1E7E" w14:textId="77777777" w:rsidR="002E31D8" w:rsidRDefault="002E31D8" w:rsidP="002E31D8">
            <w:pPr>
              <w:autoSpaceDE w:val="0"/>
              <w:autoSpaceDN w:val="0"/>
              <w:adjustRightInd w:val="0"/>
              <w:jc w:val="center"/>
              <w:rPr>
                <w:rFonts w:ascii="Arial" w:hAnsi="Arial" w:cs="Arial"/>
                <w:b/>
                <w:sz w:val="22"/>
                <w:szCs w:val="22"/>
              </w:rPr>
            </w:pPr>
            <w:r>
              <w:rPr>
                <w:rFonts w:ascii="Arial" w:hAnsi="Arial" w:cs="Arial"/>
                <w:b/>
                <w:sz w:val="22"/>
                <w:szCs w:val="22"/>
              </w:rPr>
              <w:t>Παραγωγής)</w:t>
            </w:r>
          </w:p>
          <w:p w14:paraId="084A9780" w14:textId="77777777" w:rsidR="002E31D8" w:rsidRDefault="002E31D8" w:rsidP="002E31D8">
            <w:pPr>
              <w:autoSpaceDE w:val="0"/>
              <w:autoSpaceDN w:val="0"/>
              <w:adjustRightInd w:val="0"/>
              <w:jc w:val="center"/>
              <w:rPr>
                <w:rFonts w:ascii="Arial" w:hAnsi="Arial" w:cs="Arial"/>
                <w:b/>
                <w:sz w:val="22"/>
                <w:szCs w:val="22"/>
                <w:u w:val="single"/>
              </w:rPr>
            </w:pPr>
            <w:r>
              <w:rPr>
                <w:rFonts w:ascii="Arial" w:hAnsi="Arial" w:cs="Arial"/>
                <w:b/>
                <w:sz w:val="22"/>
                <w:szCs w:val="22"/>
                <w:u w:val="single"/>
              </w:rPr>
              <w:t>ή εν ελλείψει</w:t>
            </w:r>
          </w:p>
          <w:p w14:paraId="30A2C72B" w14:textId="546E5493" w:rsidR="002E31D8" w:rsidRDefault="002E31D8" w:rsidP="002E31D8">
            <w:pPr>
              <w:autoSpaceDE w:val="0"/>
              <w:autoSpaceDN w:val="0"/>
              <w:adjustRightInd w:val="0"/>
              <w:jc w:val="center"/>
              <w:rPr>
                <w:rFonts w:ascii="Arial" w:hAnsi="Arial" w:cs="Arial"/>
                <w:b/>
                <w:sz w:val="22"/>
                <w:szCs w:val="22"/>
              </w:rPr>
            </w:pPr>
            <w:proofErr w:type="spellStart"/>
            <w:r>
              <w:rPr>
                <w:rFonts w:ascii="Arial" w:hAnsi="Arial" w:cs="Arial"/>
                <w:b/>
                <w:sz w:val="22"/>
                <w:szCs w:val="22"/>
              </w:rPr>
              <w:t>Θερμοκηπιακών</w:t>
            </w:r>
            <w:proofErr w:type="spellEnd"/>
            <w:r>
              <w:rPr>
                <w:rFonts w:ascii="Arial" w:hAnsi="Arial" w:cs="Arial"/>
                <w:b/>
                <w:sz w:val="22"/>
                <w:szCs w:val="22"/>
              </w:rPr>
              <w:t xml:space="preserve"> Καλλιεργειών</w:t>
            </w:r>
          </w:p>
          <w:p w14:paraId="6FBF82E7" w14:textId="77777777" w:rsidR="002E31D8" w:rsidRDefault="002E31D8" w:rsidP="002E31D8">
            <w:pPr>
              <w:autoSpaceDE w:val="0"/>
              <w:autoSpaceDN w:val="0"/>
              <w:adjustRightInd w:val="0"/>
              <w:jc w:val="center"/>
              <w:rPr>
                <w:rFonts w:ascii="Arial" w:hAnsi="Arial" w:cs="Arial"/>
                <w:b/>
                <w:sz w:val="22"/>
                <w:szCs w:val="22"/>
                <w:u w:val="single"/>
              </w:rPr>
            </w:pPr>
            <w:r>
              <w:rPr>
                <w:rFonts w:ascii="Arial" w:hAnsi="Arial" w:cs="Arial"/>
                <w:b/>
                <w:sz w:val="22"/>
                <w:szCs w:val="22"/>
                <w:u w:val="single"/>
              </w:rPr>
              <w:t>ή</w:t>
            </w:r>
          </w:p>
          <w:p w14:paraId="210DC04C" w14:textId="77777777" w:rsidR="002E31D8" w:rsidRDefault="002E31D8" w:rsidP="002E31D8">
            <w:pPr>
              <w:autoSpaceDE w:val="0"/>
              <w:autoSpaceDN w:val="0"/>
              <w:adjustRightInd w:val="0"/>
              <w:jc w:val="center"/>
              <w:rPr>
                <w:rFonts w:ascii="Arial" w:hAnsi="Arial" w:cs="Arial"/>
                <w:b/>
                <w:sz w:val="22"/>
                <w:szCs w:val="22"/>
              </w:rPr>
            </w:pPr>
            <w:r>
              <w:rPr>
                <w:rFonts w:ascii="Arial" w:hAnsi="Arial" w:cs="Arial"/>
                <w:b/>
                <w:sz w:val="22"/>
                <w:szCs w:val="22"/>
              </w:rPr>
              <w:t xml:space="preserve">Ανθοκομίας </w:t>
            </w:r>
          </w:p>
          <w:p w14:paraId="2796D823" w14:textId="77777777" w:rsidR="002E31D8" w:rsidRDefault="002E31D8" w:rsidP="002E31D8">
            <w:pPr>
              <w:autoSpaceDE w:val="0"/>
              <w:autoSpaceDN w:val="0"/>
              <w:adjustRightInd w:val="0"/>
              <w:jc w:val="center"/>
              <w:rPr>
                <w:rFonts w:ascii="Arial" w:hAnsi="Arial" w:cs="Arial"/>
                <w:b/>
                <w:sz w:val="22"/>
                <w:szCs w:val="22"/>
                <w:u w:val="single"/>
              </w:rPr>
            </w:pPr>
            <w:r>
              <w:rPr>
                <w:rFonts w:ascii="Arial" w:hAnsi="Arial" w:cs="Arial"/>
                <w:b/>
                <w:sz w:val="22"/>
                <w:szCs w:val="22"/>
                <w:u w:val="single"/>
              </w:rPr>
              <w:t xml:space="preserve">ή </w:t>
            </w:r>
          </w:p>
          <w:p w14:paraId="60EE76DA" w14:textId="77777777" w:rsidR="002E31D8" w:rsidRDefault="002E31D8" w:rsidP="002E31D8">
            <w:pPr>
              <w:autoSpaceDE w:val="0"/>
              <w:autoSpaceDN w:val="0"/>
              <w:adjustRightInd w:val="0"/>
              <w:jc w:val="center"/>
              <w:rPr>
                <w:rFonts w:ascii="Arial" w:hAnsi="Arial" w:cs="Arial"/>
                <w:b/>
                <w:sz w:val="22"/>
                <w:szCs w:val="22"/>
              </w:rPr>
            </w:pPr>
            <w:r>
              <w:rPr>
                <w:rFonts w:ascii="Arial" w:hAnsi="Arial" w:cs="Arial"/>
                <w:b/>
                <w:sz w:val="22"/>
                <w:szCs w:val="22"/>
              </w:rPr>
              <w:t>Διοίκησης Γεωργικών Εκμεταλλεύσεων</w:t>
            </w:r>
          </w:p>
          <w:p w14:paraId="483D6DAA" w14:textId="0326EC5F" w:rsidR="00E84188" w:rsidRPr="0084298B" w:rsidRDefault="00E84188" w:rsidP="00B601B5">
            <w:pPr>
              <w:autoSpaceDE w:val="0"/>
              <w:autoSpaceDN w:val="0"/>
              <w:adjustRightInd w:val="0"/>
              <w:jc w:val="center"/>
              <w:rPr>
                <w:rFonts w:ascii="Arial" w:hAnsi="Arial" w:cs="Arial"/>
                <w:b/>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7A4EC98" w14:textId="666F6B8E" w:rsidR="00E84188" w:rsidRPr="0084298B" w:rsidRDefault="00E84188" w:rsidP="00A25B0C">
            <w:pPr>
              <w:tabs>
                <w:tab w:val="left" w:pos="567"/>
              </w:tabs>
              <w:spacing w:line="280" w:lineRule="exact"/>
              <w:jc w:val="center"/>
              <w:rPr>
                <w:rFonts w:ascii="Arial" w:hAnsi="Arial" w:cs="Arial"/>
                <w:b/>
                <w:sz w:val="22"/>
                <w:szCs w:val="22"/>
              </w:rPr>
            </w:pPr>
            <w:r>
              <w:rPr>
                <w:rFonts w:ascii="Arial" w:hAnsi="Arial" w:cs="Arial"/>
                <w:b/>
                <w:sz w:val="22"/>
                <w:szCs w:val="22"/>
              </w:rPr>
              <w:t xml:space="preserve">Από την ημερομηνία </w:t>
            </w:r>
            <w:r w:rsidR="00A25B0C">
              <w:rPr>
                <w:rFonts w:ascii="Arial" w:hAnsi="Arial" w:cs="Arial"/>
                <w:b/>
                <w:sz w:val="22"/>
                <w:szCs w:val="22"/>
              </w:rPr>
              <w:t xml:space="preserve">υπογραφής της σύμβασης για διάρκεια απασχόλησης 6,5 μηνών και όχι πέραν της </w:t>
            </w:r>
            <w:r>
              <w:rPr>
                <w:rFonts w:ascii="Arial" w:hAnsi="Arial" w:cs="Arial"/>
                <w:b/>
                <w:sz w:val="22"/>
                <w:szCs w:val="22"/>
              </w:rPr>
              <w:t xml:space="preserve"> 30-11-202</w:t>
            </w:r>
            <w:r w:rsidR="00001CE1">
              <w:rPr>
                <w:rFonts w:ascii="Arial" w:hAnsi="Arial" w:cs="Arial"/>
                <w:b/>
                <w:sz w:val="22"/>
                <w:szCs w:val="22"/>
              </w:rPr>
              <w:t>2</w:t>
            </w:r>
            <w:r w:rsidRPr="0047745F">
              <w:rPr>
                <w:rFonts w:ascii="Arial" w:hAnsi="Arial" w:cs="Arial"/>
                <w:b/>
                <w:sz w:val="22"/>
                <w:szCs w:val="22"/>
              </w:rPr>
              <w:t>.</w:t>
            </w:r>
            <w:r w:rsidRPr="0047745F">
              <w:rPr>
                <w:rFonts w:ascii="Arial" w:hAnsi="Arial" w:cs="Arial"/>
                <w:b/>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D157B42" w14:textId="1C3F2301" w:rsidR="00E84188" w:rsidRPr="0084298B" w:rsidRDefault="00200D8E" w:rsidP="00B601B5">
            <w:pPr>
              <w:tabs>
                <w:tab w:val="left" w:pos="567"/>
              </w:tabs>
              <w:jc w:val="center"/>
              <w:rPr>
                <w:rFonts w:ascii="Arial" w:hAnsi="Arial" w:cs="Arial"/>
                <w:b/>
                <w:sz w:val="22"/>
                <w:szCs w:val="22"/>
              </w:rPr>
            </w:pPr>
            <w:r>
              <w:rPr>
                <w:rFonts w:ascii="Arial" w:hAnsi="Arial" w:cs="Arial"/>
                <w:b/>
                <w:sz w:val="22"/>
                <w:szCs w:val="22"/>
              </w:rPr>
              <w:t>4</w:t>
            </w:r>
          </w:p>
        </w:tc>
      </w:tr>
    </w:tbl>
    <w:p w14:paraId="335E2255" w14:textId="77777777" w:rsidR="00E84188" w:rsidRDefault="00E84188" w:rsidP="00E84188">
      <w:pPr>
        <w:tabs>
          <w:tab w:val="left" w:pos="0"/>
          <w:tab w:val="left" w:pos="567"/>
        </w:tabs>
        <w:jc w:val="both"/>
        <w:rPr>
          <w:rFonts w:ascii="Arial" w:hAnsi="Arial" w:cs="Arial"/>
          <w:b/>
          <w:spacing w:val="-4"/>
          <w:szCs w:val="24"/>
        </w:rPr>
      </w:pPr>
    </w:p>
    <w:p w14:paraId="1912DBBB" w14:textId="77777777" w:rsidR="00A25B0C" w:rsidRDefault="00A25B0C" w:rsidP="00E84188">
      <w:pPr>
        <w:tabs>
          <w:tab w:val="left" w:pos="0"/>
          <w:tab w:val="left" w:pos="567"/>
        </w:tabs>
        <w:jc w:val="both"/>
        <w:rPr>
          <w:rFonts w:ascii="Arial" w:hAnsi="Arial" w:cs="Arial"/>
          <w:b/>
          <w:spacing w:val="-4"/>
          <w:szCs w:val="24"/>
        </w:rPr>
      </w:pPr>
    </w:p>
    <w:p w14:paraId="03846689" w14:textId="77777777" w:rsidR="00A25B0C" w:rsidRDefault="00A25B0C" w:rsidP="00E84188">
      <w:pPr>
        <w:tabs>
          <w:tab w:val="left" w:pos="0"/>
          <w:tab w:val="left" w:pos="567"/>
        </w:tabs>
        <w:jc w:val="both"/>
        <w:rPr>
          <w:rFonts w:ascii="Arial" w:hAnsi="Arial" w:cs="Arial"/>
          <w:b/>
          <w:spacing w:val="-4"/>
          <w:szCs w:val="24"/>
        </w:rPr>
      </w:pPr>
    </w:p>
    <w:p w14:paraId="095E41D5" w14:textId="77777777" w:rsidR="00A25B0C" w:rsidRDefault="00A25B0C" w:rsidP="00E84188">
      <w:pPr>
        <w:tabs>
          <w:tab w:val="left" w:pos="0"/>
          <w:tab w:val="left" w:pos="567"/>
        </w:tabs>
        <w:jc w:val="both"/>
        <w:rPr>
          <w:rFonts w:ascii="Arial" w:hAnsi="Arial" w:cs="Arial"/>
          <w:b/>
          <w:spacing w:val="-4"/>
          <w:szCs w:val="24"/>
        </w:rPr>
      </w:pPr>
    </w:p>
    <w:p w14:paraId="0010345E" w14:textId="77777777" w:rsidR="00A25B0C" w:rsidRDefault="00A25B0C" w:rsidP="00E84188">
      <w:pPr>
        <w:tabs>
          <w:tab w:val="left" w:pos="0"/>
          <w:tab w:val="left" w:pos="567"/>
        </w:tabs>
        <w:jc w:val="both"/>
        <w:rPr>
          <w:rFonts w:ascii="Arial" w:hAnsi="Arial" w:cs="Arial"/>
          <w:b/>
          <w:spacing w:val="-4"/>
          <w:szCs w:val="24"/>
        </w:rPr>
      </w:pPr>
    </w:p>
    <w:p w14:paraId="08B59F2B" w14:textId="77777777" w:rsidR="00A25B0C" w:rsidRDefault="00A25B0C" w:rsidP="00E84188">
      <w:pPr>
        <w:tabs>
          <w:tab w:val="left" w:pos="0"/>
          <w:tab w:val="left" w:pos="567"/>
        </w:tabs>
        <w:jc w:val="both"/>
        <w:rPr>
          <w:rFonts w:ascii="Arial" w:hAnsi="Arial" w:cs="Arial"/>
          <w:b/>
          <w:spacing w:val="-4"/>
          <w:szCs w:val="24"/>
        </w:rPr>
      </w:pPr>
    </w:p>
    <w:tbl>
      <w:tblPr>
        <w:tblW w:w="10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764"/>
        <w:gridCol w:w="9134"/>
      </w:tblGrid>
      <w:tr w:rsidR="00E84188" w14:paraId="6E61FB0D" w14:textId="77777777" w:rsidTr="00B601B5">
        <w:trPr>
          <w:trHeight w:val="284"/>
          <w:tblHeader/>
          <w:jc w:val="center"/>
        </w:trPr>
        <w:tc>
          <w:tcPr>
            <w:tcW w:w="10898" w:type="dxa"/>
            <w:gridSpan w:val="2"/>
            <w:tcBorders>
              <w:top w:val="single" w:sz="4" w:space="0" w:color="auto"/>
              <w:left w:val="single" w:sz="4" w:space="0" w:color="auto"/>
              <w:bottom w:val="single" w:sz="4" w:space="0" w:color="auto"/>
              <w:right w:val="single" w:sz="4" w:space="0" w:color="auto"/>
            </w:tcBorders>
            <w:shd w:val="clear" w:color="auto" w:fill="E5FFFF"/>
            <w:vAlign w:val="center"/>
          </w:tcPr>
          <w:p w14:paraId="3D57DA64" w14:textId="77777777" w:rsidR="00E84188" w:rsidRDefault="00E84188" w:rsidP="00B601B5">
            <w:pPr>
              <w:tabs>
                <w:tab w:val="left" w:pos="567"/>
              </w:tabs>
              <w:jc w:val="center"/>
              <w:rPr>
                <w:rFonts w:ascii="Arial" w:hAnsi="Arial" w:cs="Arial"/>
                <w:b/>
                <w:sz w:val="22"/>
                <w:szCs w:val="22"/>
              </w:rPr>
            </w:pPr>
            <w:r>
              <w:rPr>
                <w:rFonts w:ascii="Arial" w:hAnsi="Arial" w:cs="Arial"/>
                <w:b/>
                <w:sz w:val="22"/>
                <w:szCs w:val="22"/>
              </w:rPr>
              <w:t xml:space="preserve">ΠΙΝΑΚΑΣ Β: ΑΠΑΙΤΟΥΜΕΝΑ ΠΡΟΣΟΝΤΑ </w:t>
            </w:r>
          </w:p>
        </w:tc>
      </w:tr>
      <w:tr w:rsidR="00E84188" w14:paraId="09C16C22" w14:textId="77777777" w:rsidTr="007562A3">
        <w:trPr>
          <w:trHeight w:val="561"/>
          <w:tblHeader/>
          <w:jc w:val="center"/>
        </w:trPr>
        <w:tc>
          <w:tcPr>
            <w:tcW w:w="1764" w:type="dxa"/>
            <w:tcBorders>
              <w:top w:val="single" w:sz="4" w:space="0" w:color="auto"/>
              <w:left w:val="single" w:sz="4" w:space="0" w:color="auto"/>
              <w:bottom w:val="single" w:sz="4" w:space="0" w:color="auto"/>
              <w:right w:val="single" w:sz="4" w:space="0" w:color="auto"/>
            </w:tcBorders>
            <w:vAlign w:val="center"/>
          </w:tcPr>
          <w:p w14:paraId="3FE921ED" w14:textId="77777777" w:rsidR="00E84188" w:rsidRDefault="00E84188" w:rsidP="00B601B5">
            <w:pPr>
              <w:tabs>
                <w:tab w:val="left" w:pos="567"/>
              </w:tabs>
              <w:jc w:val="center"/>
              <w:rPr>
                <w:rFonts w:ascii="Arial" w:hAnsi="Arial" w:cs="Arial"/>
                <w:b/>
                <w:sz w:val="22"/>
                <w:szCs w:val="22"/>
              </w:rPr>
            </w:pPr>
            <w:r>
              <w:rPr>
                <w:rFonts w:ascii="Arial" w:hAnsi="Arial" w:cs="Arial"/>
                <w:b/>
                <w:sz w:val="22"/>
                <w:szCs w:val="22"/>
              </w:rPr>
              <w:t>Κωδικός θέσης</w:t>
            </w:r>
          </w:p>
        </w:tc>
        <w:tc>
          <w:tcPr>
            <w:tcW w:w="9134" w:type="dxa"/>
            <w:tcBorders>
              <w:top w:val="single" w:sz="4" w:space="0" w:color="auto"/>
              <w:left w:val="single" w:sz="4" w:space="0" w:color="auto"/>
              <w:bottom w:val="single" w:sz="4" w:space="0" w:color="auto"/>
              <w:right w:val="single" w:sz="4" w:space="0" w:color="auto"/>
            </w:tcBorders>
            <w:vAlign w:val="center"/>
          </w:tcPr>
          <w:p w14:paraId="6DC752D8" w14:textId="77777777" w:rsidR="00E84188" w:rsidRDefault="00E84188" w:rsidP="00B601B5">
            <w:pPr>
              <w:tabs>
                <w:tab w:val="left" w:pos="567"/>
              </w:tabs>
              <w:jc w:val="center"/>
              <w:rPr>
                <w:rFonts w:ascii="Arial" w:hAnsi="Arial" w:cs="Arial"/>
                <w:b/>
                <w:sz w:val="22"/>
                <w:szCs w:val="22"/>
              </w:rPr>
            </w:pPr>
            <w:r>
              <w:rPr>
                <w:rFonts w:ascii="Arial" w:hAnsi="Arial" w:cs="Arial"/>
                <w:b/>
                <w:sz w:val="22"/>
                <w:szCs w:val="22"/>
              </w:rPr>
              <w:t xml:space="preserve">Τίτλος σπουδών </w:t>
            </w:r>
          </w:p>
          <w:p w14:paraId="12C208D4" w14:textId="77777777" w:rsidR="00E84188" w:rsidRDefault="00E84188" w:rsidP="00B601B5">
            <w:pPr>
              <w:tabs>
                <w:tab w:val="left" w:pos="567"/>
              </w:tabs>
              <w:jc w:val="center"/>
              <w:rPr>
                <w:rFonts w:ascii="Arial" w:hAnsi="Arial" w:cs="Arial"/>
                <w:b/>
                <w:sz w:val="22"/>
                <w:szCs w:val="22"/>
              </w:rPr>
            </w:pPr>
            <w:r>
              <w:rPr>
                <w:rFonts w:ascii="Arial" w:hAnsi="Arial" w:cs="Arial"/>
                <w:b/>
                <w:sz w:val="22"/>
                <w:szCs w:val="22"/>
              </w:rPr>
              <w:t xml:space="preserve">και </w:t>
            </w:r>
          </w:p>
          <w:p w14:paraId="38D97745" w14:textId="77777777" w:rsidR="00E84188" w:rsidRDefault="00E84188" w:rsidP="00B601B5">
            <w:pPr>
              <w:tabs>
                <w:tab w:val="left" w:pos="567"/>
              </w:tabs>
              <w:jc w:val="center"/>
              <w:rPr>
                <w:rFonts w:ascii="Arial" w:hAnsi="Arial" w:cs="Arial"/>
                <w:b/>
                <w:sz w:val="22"/>
                <w:szCs w:val="22"/>
              </w:rPr>
            </w:pPr>
            <w:r>
              <w:rPr>
                <w:rFonts w:ascii="Arial" w:hAnsi="Arial" w:cs="Arial"/>
                <w:b/>
                <w:sz w:val="22"/>
                <w:szCs w:val="22"/>
              </w:rPr>
              <w:t>λοιπά απαιτούμενα (τυπικά &amp; τυχόν πρόσθετα) προσόντα</w:t>
            </w:r>
          </w:p>
        </w:tc>
      </w:tr>
      <w:tr w:rsidR="00361C3C" w14:paraId="30C5584B" w14:textId="77777777" w:rsidTr="007562A3">
        <w:trPr>
          <w:trHeight w:val="7903"/>
          <w:jc w:val="center"/>
        </w:trPr>
        <w:tc>
          <w:tcPr>
            <w:tcW w:w="1764" w:type="dxa"/>
            <w:tcBorders>
              <w:top w:val="single" w:sz="4" w:space="0" w:color="auto"/>
              <w:left w:val="single" w:sz="4" w:space="0" w:color="auto"/>
              <w:bottom w:val="single" w:sz="4" w:space="0" w:color="auto"/>
              <w:right w:val="single" w:sz="4" w:space="0" w:color="auto"/>
            </w:tcBorders>
            <w:vAlign w:val="center"/>
          </w:tcPr>
          <w:p w14:paraId="5C5E1490" w14:textId="004F512A" w:rsidR="00361C3C" w:rsidRPr="008E3B7F" w:rsidRDefault="008E3B7F" w:rsidP="007562A3">
            <w:pPr>
              <w:tabs>
                <w:tab w:val="left" w:pos="567"/>
              </w:tabs>
              <w:rPr>
                <w:rFonts w:ascii="Arial" w:hAnsi="Arial" w:cs="Arial"/>
                <w:b/>
                <w:szCs w:val="24"/>
              </w:rPr>
            </w:pPr>
            <w:r w:rsidRPr="008E3B7F">
              <w:rPr>
                <w:rFonts w:ascii="Arial" w:hAnsi="Arial" w:cs="Arial"/>
                <w:b/>
                <w:szCs w:val="24"/>
              </w:rPr>
              <w:t xml:space="preserve">     153</w:t>
            </w:r>
          </w:p>
        </w:tc>
        <w:tc>
          <w:tcPr>
            <w:tcW w:w="9134" w:type="dxa"/>
            <w:tcBorders>
              <w:top w:val="single" w:sz="4" w:space="0" w:color="auto"/>
              <w:left w:val="single" w:sz="4" w:space="0" w:color="auto"/>
              <w:bottom w:val="single" w:sz="4" w:space="0" w:color="auto"/>
              <w:right w:val="single" w:sz="4" w:space="0" w:color="auto"/>
            </w:tcBorders>
          </w:tcPr>
          <w:p w14:paraId="6609B327" w14:textId="77777777" w:rsidR="00361C3C" w:rsidRDefault="00361C3C">
            <w:pPr>
              <w:jc w:val="both"/>
              <w:rPr>
                <w:rFonts w:ascii="Arial" w:hAnsi="Arial" w:cs="Arial"/>
                <w:b/>
                <w:bCs/>
                <w:szCs w:val="24"/>
                <w:u w:val="single"/>
              </w:rPr>
            </w:pPr>
            <w:r>
              <w:rPr>
                <w:rFonts w:ascii="Arial" w:hAnsi="Arial" w:cs="Arial"/>
                <w:b/>
                <w:bCs/>
                <w:szCs w:val="24"/>
                <w:u w:val="single"/>
              </w:rPr>
              <w:t>Κύρια Προσόντα:</w:t>
            </w:r>
          </w:p>
          <w:p w14:paraId="1D2ABB8F" w14:textId="77777777" w:rsidR="00361C3C" w:rsidRDefault="00361C3C">
            <w:pPr>
              <w:jc w:val="both"/>
              <w:rPr>
                <w:rFonts w:ascii="Arial" w:hAnsi="Arial" w:cs="Arial"/>
                <w:szCs w:val="24"/>
              </w:rPr>
            </w:pPr>
            <w:r>
              <w:rPr>
                <w:rFonts w:ascii="Arial" w:hAnsi="Arial" w:cs="Arial"/>
                <w:b/>
                <w:bCs/>
                <w:szCs w:val="24"/>
              </w:rPr>
              <w:t xml:space="preserve">α) </w:t>
            </w:r>
            <w:r>
              <w:rPr>
                <w:rFonts w:ascii="Arial" w:hAnsi="Arial" w:cs="Arial"/>
                <w:szCs w:val="24"/>
              </w:rPr>
              <w:t>Πτυχίο ή δίπλωμα Γεωπόνου Τμήματος: Αγροτικής Ανάπτυξης</w:t>
            </w:r>
            <w:r>
              <w:rPr>
                <w:rFonts w:ascii="Arial" w:hAnsi="Arial" w:cs="Arial"/>
                <w:b/>
                <w:bCs/>
                <w:szCs w:val="24"/>
              </w:rPr>
              <w:t xml:space="preserve"> ή </w:t>
            </w:r>
            <w:r>
              <w:rPr>
                <w:rFonts w:ascii="Arial" w:hAnsi="Arial" w:cs="Arial"/>
                <w:szCs w:val="24"/>
              </w:rPr>
              <w:t xml:space="preserve">Αγροτικής Οικονομίας και Ανάπτυξης </w:t>
            </w:r>
            <w:r>
              <w:rPr>
                <w:rFonts w:ascii="Arial" w:hAnsi="Arial" w:cs="Arial"/>
                <w:b/>
                <w:bCs/>
                <w:szCs w:val="24"/>
              </w:rPr>
              <w:t xml:space="preserve">ή </w:t>
            </w:r>
            <w:r>
              <w:rPr>
                <w:rFonts w:ascii="Arial" w:hAnsi="Arial" w:cs="Arial"/>
                <w:szCs w:val="24"/>
              </w:rPr>
              <w:t xml:space="preserve">Αξιοποίησης Φυσικών Πόρων και Γεωργικής Μηχανικής </w:t>
            </w:r>
            <w:r>
              <w:rPr>
                <w:rFonts w:ascii="Arial" w:hAnsi="Arial" w:cs="Arial"/>
                <w:b/>
                <w:bCs/>
                <w:szCs w:val="24"/>
              </w:rPr>
              <w:t>ή</w:t>
            </w:r>
            <w:r>
              <w:rPr>
                <w:rFonts w:ascii="Arial" w:hAnsi="Arial" w:cs="Arial"/>
                <w:szCs w:val="24"/>
              </w:rPr>
              <w:t xml:space="preserve"> Βιοτεχνολογίας</w:t>
            </w:r>
            <w:r>
              <w:rPr>
                <w:rFonts w:ascii="Arial" w:hAnsi="Arial" w:cs="Arial"/>
                <w:b/>
                <w:bCs/>
                <w:szCs w:val="24"/>
              </w:rPr>
              <w:t xml:space="preserve"> ή</w:t>
            </w:r>
            <w:r>
              <w:rPr>
                <w:rFonts w:ascii="Arial" w:hAnsi="Arial" w:cs="Arial"/>
                <w:szCs w:val="24"/>
              </w:rPr>
              <w:t xml:space="preserve"> Γεωπονίας </w:t>
            </w:r>
            <w:r>
              <w:rPr>
                <w:rFonts w:ascii="Arial" w:hAnsi="Arial" w:cs="Arial"/>
                <w:b/>
                <w:bCs/>
                <w:szCs w:val="24"/>
              </w:rPr>
              <w:t>ή</w:t>
            </w:r>
            <w:r>
              <w:rPr>
                <w:rFonts w:ascii="Arial" w:hAnsi="Arial" w:cs="Arial"/>
                <w:szCs w:val="24"/>
              </w:rPr>
              <w:t xml:space="preserve"> Γεωπονίας Φυτικής και Ζωικής  Παραγωγής</w:t>
            </w:r>
            <w:r>
              <w:rPr>
                <w:rFonts w:ascii="Arial" w:hAnsi="Arial" w:cs="Arial"/>
                <w:b/>
                <w:bCs/>
                <w:szCs w:val="24"/>
              </w:rPr>
              <w:t xml:space="preserve"> ή</w:t>
            </w:r>
            <w:r>
              <w:rPr>
                <w:rFonts w:ascii="Arial" w:hAnsi="Arial" w:cs="Arial"/>
                <w:szCs w:val="24"/>
              </w:rPr>
              <w:t xml:space="preserve"> Γεωπονίας Φυτικής Παραγωγής και Αγροτικού Περιβάλλοντος </w:t>
            </w:r>
            <w:r>
              <w:rPr>
                <w:rFonts w:ascii="Arial" w:hAnsi="Arial" w:cs="Arial"/>
                <w:b/>
                <w:bCs/>
                <w:szCs w:val="24"/>
              </w:rPr>
              <w:t>ή</w:t>
            </w:r>
            <w:r>
              <w:rPr>
                <w:rFonts w:ascii="Arial" w:hAnsi="Arial" w:cs="Arial"/>
                <w:szCs w:val="24"/>
              </w:rPr>
              <w:t xml:space="preserve"> Γεωπονικής Βιοτεχνολογίας </w:t>
            </w:r>
            <w:r>
              <w:rPr>
                <w:rFonts w:ascii="Arial" w:hAnsi="Arial" w:cs="Arial"/>
                <w:b/>
                <w:bCs/>
                <w:szCs w:val="24"/>
              </w:rPr>
              <w:t xml:space="preserve">ή </w:t>
            </w:r>
            <w:r>
              <w:rPr>
                <w:rFonts w:ascii="Arial" w:hAnsi="Arial" w:cs="Arial"/>
                <w:szCs w:val="24"/>
              </w:rPr>
              <w:t>Γεωργικής Βιολογίας και Βιοτεχνολογίας</w:t>
            </w:r>
            <w:r>
              <w:rPr>
                <w:rFonts w:ascii="Arial" w:hAnsi="Arial" w:cs="Arial"/>
                <w:b/>
                <w:bCs/>
                <w:szCs w:val="24"/>
              </w:rPr>
              <w:t xml:space="preserve"> ή</w:t>
            </w:r>
            <w:r>
              <w:rPr>
                <w:rFonts w:ascii="Arial" w:hAnsi="Arial" w:cs="Arial"/>
                <w:szCs w:val="24"/>
              </w:rPr>
              <w:t xml:space="preserve"> Γεωργικής Οικονομίας</w:t>
            </w:r>
            <w:r>
              <w:rPr>
                <w:rFonts w:ascii="Arial" w:hAnsi="Arial" w:cs="Arial"/>
                <w:b/>
                <w:bCs/>
                <w:szCs w:val="24"/>
              </w:rPr>
              <w:t xml:space="preserve"> ή</w:t>
            </w:r>
            <w:r>
              <w:rPr>
                <w:rFonts w:ascii="Arial" w:hAnsi="Arial" w:cs="Arial"/>
                <w:szCs w:val="24"/>
              </w:rPr>
              <w:t xml:space="preserve"> Γεωργικών Βιομηχανιών </w:t>
            </w:r>
            <w:r>
              <w:rPr>
                <w:rFonts w:ascii="Arial" w:hAnsi="Arial" w:cs="Arial"/>
                <w:b/>
                <w:bCs/>
                <w:szCs w:val="24"/>
              </w:rPr>
              <w:t xml:space="preserve">ή </w:t>
            </w:r>
            <w:r>
              <w:rPr>
                <w:rFonts w:ascii="Arial" w:hAnsi="Arial" w:cs="Arial"/>
                <w:szCs w:val="24"/>
              </w:rPr>
              <w:t>Εγγείων Βελτιώσεων και Γεωργικής Μηχανικής</w:t>
            </w:r>
            <w:r>
              <w:rPr>
                <w:rFonts w:ascii="Arial" w:hAnsi="Arial" w:cs="Arial"/>
                <w:b/>
                <w:bCs/>
                <w:szCs w:val="24"/>
              </w:rPr>
              <w:t xml:space="preserve"> ή</w:t>
            </w:r>
            <w:r>
              <w:rPr>
                <w:rFonts w:ascii="Arial" w:hAnsi="Arial" w:cs="Arial"/>
                <w:szCs w:val="24"/>
              </w:rPr>
              <w:t xml:space="preserve"> Επιστήμης Ζωικής Παραγωγής </w:t>
            </w:r>
            <w:r>
              <w:rPr>
                <w:rFonts w:ascii="Arial" w:hAnsi="Arial" w:cs="Arial"/>
                <w:b/>
                <w:bCs/>
                <w:szCs w:val="24"/>
              </w:rPr>
              <w:t>ή</w:t>
            </w:r>
            <w:r>
              <w:rPr>
                <w:rFonts w:ascii="Arial" w:hAnsi="Arial" w:cs="Arial"/>
                <w:szCs w:val="24"/>
              </w:rPr>
              <w:t xml:space="preserve"> Επιστήμης Ζωικής Παραγωγής και Υδατοκαλλιεργειών</w:t>
            </w:r>
            <w:r>
              <w:rPr>
                <w:rFonts w:ascii="Arial" w:hAnsi="Arial" w:cs="Arial"/>
                <w:b/>
                <w:bCs/>
                <w:szCs w:val="24"/>
              </w:rPr>
              <w:t xml:space="preserve"> ή</w:t>
            </w:r>
            <w:r>
              <w:rPr>
                <w:rFonts w:ascii="Arial" w:hAnsi="Arial" w:cs="Arial"/>
                <w:szCs w:val="24"/>
              </w:rPr>
              <w:t xml:space="preserve"> Επιστήμης και Τεχνολογίας Τροφίμων </w:t>
            </w:r>
            <w:r>
              <w:rPr>
                <w:rFonts w:ascii="Arial" w:hAnsi="Arial" w:cs="Arial"/>
                <w:b/>
                <w:bCs/>
                <w:szCs w:val="24"/>
              </w:rPr>
              <w:t>ή</w:t>
            </w:r>
            <w:r>
              <w:rPr>
                <w:rFonts w:ascii="Arial" w:hAnsi="Arial" w:cs="Arial"/>
                <w:szCs w:val="24"/>
              </w:rPr>
              <w:t xml:space="preserve"> Επιστήμης Τροφίμων και Διατροφής του Ανθρώπου</w:t>
            </w:r>
            <w:r>
              <w:rPr>
                <w:rFonts w:ascii="Arial" w:hAnsi="Arial" w:cs="Arial"/>
                <w:b/>
                <w:bCs/>
                <w:szCs w:val="24"/>
              </w:rPr>
              <w:t xml:space="preserve"> ή</w:t>
            </w:r>
            <w:r>
              <w:rPr>
                <w:rFonts w:ascii="Arial" w:hAnsi="Arial" w:cs="Arial"/>
                <w:szCs w:val="24"/>
              </w:rPr>
              <w:t xml:space="preserve"> Επιστήμης Φυτικής Παραγωγής </w:t>
            </w:r>
            <w:r>
              <w:rPr>
                <w:rFonts w:ascii="Arial" w:hAnsi="Arial" w:cs="Arial"/>
                <w:b/>
                <w:bCs/>
                <w:szCs w:val="24"/>
              </w:rPr>
              <w:t>ή</w:t>
            </w:r>
            <w:r>
              <w:rPr>
                <w:rFonts w:ascii="Arial" w:hAnsi="Arial" w:cs="Arial"/>
                <w:szCs w:val="24"/>
              </w:rPr>
              <w:t xml:space="preserve"> Ζωικής Παραγωγής</w:t>
            </w:r>
            <w:r>
              <w:rPr>
                <w:rFonts w:ascii="Arial" w:hAnsi="Arial" w:cs="Arial"/>
                <w:b/>
                <w:bCs/>
                <w:szCs w:val="24"/>
              </w:rPr>
              <w:t xml:space="preserve"> ή</w:t>
            </w:r>
            <w:r>
              <w:rPr>
                <w:rFonts w:ascii="Arial" w:hAnsi="Arial" w:cs="Arial"/>
                <w:szCs w:val="24"/>
              </w:rPr>
              <w:t xml:space="preserve"> Φυτικής Παραγωγής ΑΕΙ ή το ομώνυμο πτυχίο ή δίπλωμα Ελληνικού Ανοικτού Πανεπιστημίου  (Ε.Α.Π.) ΑΕΙ ή Προγραμμάτων Σπουδών Επιλογής (Π.Σ.Ε.) ΑΕΙ ή </w:t>
            </w:r>
            <w:r>
              <w:rPr>
                <w:rFonts w:ascii="Arial" w:hAnsi="Arial" w:cs="Arial"/>
                <w:b/>
                <w:bCs/>
                <w:szCs w:val="24"/>
              </w:rPr>
              <w:t>ταυτόσημο κατά περιεχόμενο ειδικότητας</w:t>
            </w:r>
            <w:r>
              <w:rPr>
                <w:rFonts w:ascii="Arial" w:hAnsi="Arial" w:cs="Arial"/>
                <w:szCs w:val="24"/>
              </w:rPr>
              <w:t xml:space="preserve"> πτυχίο ή δίπλωμα ΑΕΙ ή Ελληνικού Ανοικτού Πανεπιστημίου  (Ε.Α.Π.) ΑΕΙ ή Προγραμμάτων Σπουδών Επιλογής (Π.Σ.Ε.) ΑΕΙ της ημεδαπής ή ισότιμος τίτλος σχολών της αλλοδαπής, αντίστοιχης ειδικότητας,</w:t>
            </w:r>
          </w:p>
          <w:p w14:paraId="0B6A0F01" w14:textId="77777777" w:rsidR="00361C3C" w:rsidRDefault="00361C3C">
            <w:pPr>
              <w:tabs>
                <w:tab w:val="left" w:pos="284"/>
              </w:tabs>
              <w:jc w:val="both"/>
              <w:rPr>
                <w:rFonts w:ascii="Arial" w:hAnsi="Arial" w:cs="Arial"/>
                <w:b/>
                <w:bCs/>
                <w:szCs w:val="24"/>
              </w:rPr>
            </w:pPr>
            <w:r>
              <w:rPr>
                <w:rFonts w:ascii="Arial" w:hAnsi="Arial" w:cs="Arial"/>
                <w:b/>
                <w:bCs/>
                <w:szCs w:val="24"/>
              </w:rPr>
              <w:t>β)</w:t>
            </w:r>
            <w:r>
              <w:rPr>
                <w:rFonts w:ascii="Arial" w:hAnsi="Arial" w:cs="Arial"/>
                <w:szCs w:val="24"/>
              </w:rPr>
              <w:t xml:space="preserve"> Βεβαίωση Συνδρομής </w:t>
            </w:r>
            <w:proofErr w:type="spellStart"/>
            <w:r>
              <w:rPr>
                <w:rFonts w:ascii="Arial" w:hAnsi="Arial" w:cs="Arial"/>
                <w:szCs w:val="24"/>
              </w:rPr>
              <w:t>Νομίμων</w:t>
            </w:r>
            <w:proofErr w:type="spellEnd"/>
            <w:r>
              <w:rPr>
                <w:rFonts w:ascii="Arial" w:hAnsi="Arial" w:cs="Arial"/>
                <w:szCs w:val="24"/>
              </w:rPr>
              <w:t xml:space="preserve"> Προϋποθέσεων Έναρξης Άσκησης του Γεωτεχνικού Επαγγέλματος ειδικότητας Γεωπόνου ή Βεβαίωση Άσκησης Γεωτεχνικού Επαγγέλματος ειδικότητας Γεωπόνου.</w:t>
            </w:r>
          </w:p>
          <w:p w14:paraId="7ECE59B9" w14:textId="77777777" w:rsidR="00361C3C" w:rsidRDefault="00361C3C">
            <w:pPr>
              <w:tabs>
                <w:tab w:val="left" w:pos="284"/>
              </w:tabs>
              <w:spacing w:line="276" w:lineRule="auto"/>
              <w:jc w:val="both"/>
              <w:rPr>
                <w:rFonts w:ascii="Arial" w:hAnsi="Arial" w:cs="Arial"/>
                <w:b/>
                <w:szCs w:val="24"/>
                <w:u w:val="single"/>
                <w:lang w:eastAsia="en-US"/>
              </w:rPr>
            </w:pPr>
          </w:p>
          <w:p w14:paraId="4D550F88" w14:textId="77777777" w:rsidR="00361C3C" w:rsidRDefault="00361C3C">
            <w:pPr>
              <w:tabs>
                <w:tab w:val="left" w:pos="284"/>
              </w:tabs>
              <w:spacing w:line="276" w:lineRule="auto"/>
              <w:jc w:val="both"/>
              <w:rPr>
                <w:rFonts w:ascii="Arial" w:hAnsi="Arial" w:cs="Arial"/>
                <w:b/>
                <w:szCs w:val="24"/>
                <w:u w:val="single"/>
                <w:lang w:eastAsia="en-US"/>
              </w:rPr>
            </w:pPr>
            <w:r>
              <w:rPr>
                <w:rFonts w:ascii="Arial" w:hAnsi="Arial" w:cs="Arial"/>
                <w:b/>
                <w:szCs w:val="24"/>
                <w:u w:val="single"/>
                <w:lang w:eastAsia="en-US"/>
              </w:rPr>
              <w:t>ΠΡΟΣΟΝΤΑ  Α΄ ΕΠΙΚΟΥΡΙΑΣ:</w:t>
            </w:r>
          </w:p>
          <w:p w14:paraId="5341C207" w14:textId="122C75C1" w:rsidR="00361C3C" w:rsidRDefault="00361C3C">
            <w:pPr>
              <w:tabs>
                <w:tab w:val="left" w:pos="284"/>
              </w:tabs>
              <w:spacing w:line="276" w:lineRule="auto"/>
              <w:jc w:val="both"/>
              <w:rPr>
                <w:rFonts w:ascii="Arial" w:hAnsi="Arial" w:cs="Arial"/>
                <w:b/>
                <w:szCs w:val="24"/>
                <w:lang w:eastAsia="en-US"/>
              </w:rPr>
            </w:pPr>
            <w:r>
              <w:rPr>
                <w:rFonts w:ascii="Arial" w:hAnsi="Arial" w:cs="Arial"/>
                <w:b/>
                <w:szCs w:val="24"/>
                <w:lang w:eastAsia="en-US"/>
              </w:rPr>
              <w:t>(Εφόσον οι θέσεις  δεν καλυφθούν από υποψηφίους</w:t>
            </w:r>
            <w:r w:rsidR="002435D9">
              <w:rPr>
                <w:rFonts w:ascii="Arial" w:hAnsi="Arial" w:cs="Arial"/>
                <w:b/>
                <w:szCs w:val="24"/>
                <w:lang w:eastAsia="en-US"/>
              </w:rPr>
              <w:t>/</w:t>
            </w:r>
            <w:proofErr w:type="spellStart"/>
            <w:r w:rsidR="002435D9">
              <w:rPr>
                <w:rFonts w:ascii="Arial" w:hAnsi="Arial" w:cs="Arial"/>
                <w:b/>
                <w:szCs w:val="24"/>
                <w:lang w:eastAsia="en-US"/>
              </w:rPr>
              <w:t>ες</w:t>
            </w:r>
            <w:proofErr w:type="spellEnd"/>
            <w:r>
              <w:rPr>
                <w:rFonts w:ascii="Arial" w:hAnsi="Arial" w:cs="Arial"/>
                <w:b/>
                <w:szCs w:val="24"/>
                <w:lang w:eastAsia="en-US"/>
              </w:rPr>
              <w:t xml:space="preserve"> με τα ανωτέρω προσόντα)</w:t>
            </w:r>
          </w:p>
          <w:p w14:paraId="1CBD566B" w14:textId="77777777" w:rsidR="00361C3C" w:rsidRDefault="00361C3C">
            <w:pPr>
              <w:tabs>
                <w:tab w:val="left" w:pos="284"/>
              </w:tabs>
              <w:jc w:val="both"/>
              <w:rPr>
                <w:rFonts w:ascii="Arial" w:hAnsi="Arial" w:cs="Arial"/>
                <w:b/>
                <w:bCs/>
                <w:szCs w:val="24"/>
              </w:rPr>
            </w:pPr>
            <w:r>
              <w:rPr>
                <w:rFonts w:ascii="Arial" w:hAnsi="Arial" w:cs="Arial"/>
                <w:b/>
                <w:szCs w:val="24"/>
              </w:rPr>
              <w:t>Πτυχίο ή δίπλωμα</w:t>
            </w:r>
            <w:r>
              <w:rPr>
                <w:rFonts w:ascii="Arial" w:hAnsi="Arial" w:cs="Arial"/>
                <w:szCs w:val="24"/>
              </w:rPr>
              <w:t xml:space="preserve"> Τεχνολόγων Γεωπόνων με κατεύθυνση προχωρημένου εξαμήνου Φυτικής Παραγωγής </w:t>
            </w:r>
            <w:r>
              <w:rPr>
                <w:rFonts w:ascii="Arial" w:hAnsi="Arial" w:cs="Arial"/>
                <w:b/>
                <w:bCs/>
                <w:szCs w:val="24"/>
              </w:rPr>
              <w:t>ή</w:t>
            </w:r>
            <w:r>
              <w:rPr>
                <w:rFonts w:ascii="Arial" w:hAnsi="Arial" w:cs="Arial"/>
                <w:szCs w:val="24"/>
              </w:rPr>
              <w:t xml:space="preserve"> Φυτικής Παραγωγής TEI ή το ομώνυμο πτυχίο ή δίπλωμα Προγραμμάτων Σπουδών Επιλογής (Π.Σ.Ε.) ΤΕΙ  ή αντίστοιχο κατά ειδικότητα  πτυχίο ή δίπλωμα ΤΕΙ ή Προγραμμάτων  Σπουδών Επιλογής (Π.Σ.Ε.) ΤΕΙ της ημεδαπής ή ισότιμος τίτλος σχολών της ημεδαπής ή αλλοδαπής, αντίστοιχης ειδικότητας ή το ομώνυμο ή αντίστοιχο κατά ειδικότητα πτυχίο ΚΑΤΕΕ ή ισότιμος τίτλος της ημεδαπής ή αλλοδαπής, αντίστοιχης ειδικότητας.</w:t>
            </w:r>
          </w:p>
          <w:p w14:paraId="26A9127A" w14:textId="77777777" w:rsidR="00361C3C" w:rsidRDefault="00361C3C">
            <w:pPr>
              <w:tabs>
                <w:tab w:val="left" w:pos="284"/>
              </w:tabs>
              <w:spacing w:line="276" w:lineRule="auto"/>
              <w:jc w:val="both"/>
              <w:rPr>
                <w:rFonts w:ascii="Arial" w:hAnsi="Arial" w:cs="Arial"/>
                <w:b/>
                <w:szCs w:val="24"/>
                <w:u w:val="single"/>
                <w:lang w:eastAsia="en-US"/>
              </w:rPr>
            </w:pPr>
          </w:p>
          <w:p w14:paraId="3F36905C" w14:textId="77777777" w:rsidR="00361C3C" w:rsidRDefault="00361C3C">
            <w:pPr>
              <w:tabs>
                <w:tab w:val="left" w:pos="284"/>
              </w:tabs>
              <w:spacing w:line="276" w:lineRule="auto"/>
              <w:jc w:val="both"/>
              <w:rPr>
                <w:rFonts w:ascii="Arial" w:hAnsi="Arial" w:cs="Arial"/>
                <w:b/>
                <w:szCs w:val="24"/>
                <w:u w:val="single"/>
                <w:lang w:eastAsia="en-US"/>
              </w:rPr>
            </w:pPr>
            <w:r>
              <w:rPr>
                <w:rFonts w:ascii="Arial" w:hAnsi="Arial" w:cs="Arial"/>
                <w:b/>
                <w:szCs w:val="24"/>
                <w:u w:val="single"/>
                <w:lang w:eastAsia="en-US"/>
              </w:rPr>
              <w:t>ΠΡΟΣΟΝΤΑ  Β΄ ΕΠΙΚΟΥΡΙΑΣ:</w:t>
            </w:r>
          </w:p>
          <w:p w14:paraId="2B4D028C" w14:textId="58DA0253" w:rsidR="00361C3C" w:rsidRDefault="00361C3C">
            <w:pPr>
              <w:tabs>
                <w:tab w:val="left" w:pos="284"/>
              </w:tabs>
              <w:spacing w:line="276" w:lineRule="auto"/>
              <w:jc w:val="both"/>
              <w:rPr>
                <w:rFonts w:ascii="Arial" w:hAnsi="Arial" w:cs="Arial"/>
                <w:b/>
                <w:szCs w:val="24"/>
                <w:lang w:eastAsia="en-US"/>
              </w:rPr>
            </w:pPr>
            <w:r>
              <w:rPr>
                <w:rFonts w:ascii="Arial" w:hAnsi="Arial" w:cs="Arial"/>
                <w:b/>
                <w:szCs w:val="24"/>
                <w:lang w:eastAsia="en-US"/>
              </w:rPr>
              <w:t>(Εφόσον οι θέσεις δεν καλυφθούν από υποψηφίους</w:t>
            </w:r>
            <w:r w:rsidR="002435D9">
              <w:rPr>
                <w:rFonts w:ascii="Arial" w:hAnsi="Arial" w:cs="Arial"/>
                <w:b/>
                <w:szCs w:val="24"/>
                <w:lang w:eastAsia="en-US"/>
              </w:rPr>
              <w:t>/</w:t>
            </w:r>
            <w:proofErr w:type="spellStart"/>
            <w:r w:rsidR="002435D9">
              <w:rPr>
                <w:rFonts w:ascii="Arial" w:hAnsi="Arial" w:cs="Arial"/>
                <w:b/>
                <w:szCs w:val="24"/>
                <w:lang w:eastAsia="en-US"/>
              </w:rPr>
              <w:t>ες</w:t>
            </w:r>
            <w:proofErr w:type="spellEnd"/>
            <w:r>
              <w:rPr>
                <w:rFonts w:ascii="Arial" w:hAnsi="Arial" w:cs="Arial"/>
                <w:b/>
                <w:szCs w:val="24"/>
                <w:lang w:eastAsia="en-US"/>
              </w:rPr>
              <w:t xml:space="preserve"> </w:t>
            </w:r>
            <w:r w:rsidR="00AC373E">
              <w:rPr>
                <w:rFonts w:ascii="Arial" w:hAnsi="Arial" w:cs="Arial"/>
                <w:b/>
                <w:szCs w:val="24"/>
                <w:lang w:eastAsia="en-US"/>
              </w:rPr>
              <w:t xml:space="preserve"> με </w:t>
            </w:r>
            <w:r>
              <w:rPr>
                <w:rFonts w:ascii="Arial" w:hAnsi="Arial" w:cs="Arial"/>
                <w:b/>
                <w:szCs w:val="24"/>
                <w:lang w:eastAsia="en-US"/>
              </w:rPr>
              <w:t>τα ανωτέρω προσόντα)</w:t>
            </w:r>
          </w:p>
          <w:p w14:paraId="668C55D2" w14:textId="446788A1" w:rsidR="00361C3C" w:rsidRDefault="00361C3C" w:rsidP="007562A3">
            <w:pPr>
              <w:jc w:val="both"/>
              <w:rPr>
                <w:rFonts w:ascii="Arial" w:hAnsi="Arial" w:cs="Arial"/>
                <w:szCs w:val="24"/>
              </w:rPr>
            </w:pPr>
            <w:r>
              <w:rPr>
                <w:rFonts w:ascii="Arial" w:hAnsi="Arial" w:cs="Arial"/>
                <w:b/>
                <w:szCs w:val="24"/>
              </w:rPr>
              <w:t>Πτυχίο ή δίπλωμα</w:t>
            </w:r>
            <w:r>
              <w:rPr>
                <w:rFonts w:ascii="Arial" w:hAnsi="Arial" w:cs="Arial"/>
                <w:szCs w:val="24"/>
              </w:rPr>
              <w:t xml:space="preserve"> Αγροτικής Ανάπτυξης και Διοίκησης Αγροτικών Επιχειρήσεων </w:t>
            </w:r>
            <w:r>
              <w:rPr>
                <w:rFonts w:ascii="Arial" w:hAnsi="Arial" w:cs="Arial"/>
                <w:b/>
                <w:bCs/>
                <w:szCs w:val="24"/>
              </w:rPr>
              <w:t>ή</w:t>
            </w:r>
            <w:r>
              <w:rPr>
                <w:rFonts w:ascii="Arial" w:hAnsi="Arial" w:cs="Arial"/>
                <w:szCs w:val="24"/>
              </w:rPr>
              <w:t xml:space="preserve"> Βιολογικής Γεωργίας</w:t>
            </w:r>
            <w:r>
              <w:rPr>
                <w:rFonts w:ascii="Arial" w:hAnsi="Arial" w:cs="Arial"/>
                <w:b/>
                <w:bCs/>
                <w:szCs w:val="24"/>
              </w:rPr>
              <w:t xml:space="preserve"> ή</w:t>
            </w:r>
            <w:r>
              <w:rPr>
                <w:rFonts w:ascii="Arial" w:hAnsi="Arial" w:cs="Arial"/>
                <w:szCs w:val="24"/>
              </w:rPr>
              <w:t xml:space="preserve"> Βιολογικών </w:t>
            </w:r>
            <w:proofErr w:type="spellStart"/>
            <w:r>
              <w:rPr>
                <w:rFonts w:ascii="Arial" w:hAnsi="Arial" w:cs="Arial"/>
                <w:szCs w:val="24"/>
              </w:rPr>
              <w:t>Θερμοκηπιακών</w:t>
            </w:r>
            <w:proofErr w:type="spellEnd"/>
            <w:r>
              <w:rPr>
                <w:rFonts w:ascii="Arial" w:hAnsi="Arial" w:cs="Arial"/>
                <w:szCs w:val="24"/>
              </w:rPr>
              <w:t xml:space="preserve"> Καλλιεργειών και Ανθοκομίας </w:t>
            </w:r>
            <w:r>
              <w:rPr>
                <w:rFonts w:ascii="Arial" w:hAnsi="Arial" w:cs="Arial"/>
                <w:b/>
                <w:bCs/>
                <w:szCs w:val="24"/>
              </w:rPr>
              <w:t>ή</w:t>
            </w:r>
            <w:r>
              <w:rPr>
                <w:rFonts w:ascii="Arial" w:hAnsi="Arial" w:cs="Arial"/>
                <w:szCs w:val="24"/>
              </w:rPr>
              <w:t xml:space="preserve"> Διοίκησης Γεωργικών Εκμεταλλεύσεων</w:t>
            </w:r>
            <w:r>
              <w:rPr>
                <w:rFonts w:ascii="Arial" w:hAnsi="Arial" w:cs="Arial"/>
                <w:b/>
                <w:bCs/>
                <w:szCs w:val="24"/>
              </w:rPr>
              <w:t xml:space="preserve"> ή</w:t>
            </w:r>
            <w:r>
              <w:rPr>
                <w:rFonts w:ascii="Arial" w:hAnsi="Arial" w:cs="Arial"/>
                <w:szCs w:val="24"/>
              </w:rPr>
              <w:t xml:space="preserve"> </w:t>
            </w:r>
            <w:proofErr w:type="spellStart"/>
            <w:r>
              <w:rPr>
                <w:rFonts w:ascii="Arial" w:hAnsi="Arial" w:cs="Arial"/>
                <w:szCs w:val="24"/>
              </w:rPr>
              <w:t>Θερμοκηπιακών</w:t>
            </w:r>
            <w:proofErr w:type="spellEnd"/>
            <w:r>
              <w:rPr>
                <w:rFonts w:ascii="Arial" w:hAnsi="Arial" w:cs="Arial"/>
                <w:szCs w:val="24"/>
              </w:rPr>
              <w:t xml:space="preserve"> Καλλιεργειών και Ανθοκομίας </w:t>
            </w:r>
            <w:r>
              <w:rPr>
                <w:rFonts w:ascii="Arial" w:hAnsi="Arial" w:cs="Arial"/>
                <w:b/>
                <w:bCs/>
                <w:szCs w:val="24"/>
              </w:rPr>
              <w:t>ή</w:t>
            </w:r>
            <w:r>
              <w:rPr>
                <w:rFonts w:ascii="Arial" w:hAnsi="Arial" w:cs="Arial"/>
                <w:szCs w:val="24"/>
              </w:rPr>
              <w:t xml:space="preserve"> Τεχνολογίας Βιολογικής Γεωργίας και Τροφίμων</w:t>
            </w:r>
            <w:r>
              <w:rPr>
                <w:rFonts w:ascii="Arial" w:hAnsi="Arial" w:cs="Arial"/>
                <w:b/>
                <w:bCs/>
                <w:szCs w:val="24"/>
              </w:rPr>
              <w:t xml:space="preserve"> ή </w:t>
            </w:r>
            <w:r>
              <w:rPr>
                <w:rFonts w:ascii="Arial" w:hAnsi="Arial" w:cs="Arial"/>
                <w:szCs w:val="24"/>
              </w:rPr>
              <w:t>Τεχνολογίας Ολοκληρωμένης Γεωργίας</w:t>
            </w:r>
            <w:r>
              <w:rPr>
                <w:rFonts w:ascii="Arial" w:hAnsi="Arial" w:cs="Arial"/>
                <w:b/>
                <w:bCs/>
                <w:szCs w:val="24"/>
              </w:rPr>
              <w:t xml:space="preserve"> ή</w:t>
            </w:r>
            <w:r>
              <w:rPr>
                <w:rFonts w:ascii="Arial" w:hAnsi="Arial" w:cs="Arial"/>
                <w:szCs w:val="24"/>
              </w:rPr>
              <w:t xml:space="preserve"> Τεχνολόγων Γεωπόνων με κατεύθυνση προχωρημένου εξαμήνου: α) </w:t>
            </w:r>
            <w:proofErr w:type="spellStart"/>
            <w:r>
              <w:rPr>
                <w:rFonts w:ascii="Arial" w:hAnsi="Arial" w:cs="Arial"/>
                <w:szCs w:val="24"/>
              </w:rPr>
              <w:t>Θερμοκηπιακών</w:t>
            </w:r>
            <w:proofErr w:type="spellEnd"/>
            <w:r>
              <w:rPr>
                <w:rFonts w:ascii="Arial" w:hAnsi="Arial" w:cs="Arial"/>
                <w:szCs w:val="24"/>
              </w:rPr>
              <w:t xml:space="preserve"> Καλλιεργειών και Ανθοκομίας είτε β)  Αγροτικής Οικονομίας</w:t>
            </w:r>
            <w:r>
              <w:rPr>
                <w:rFonts w:ascii="Arial" w:hAnsi="Arial" w:cs="Arial"/>
                <w:b/>
                <w:bCs/>
                <w:szCs w:val="24"/>
              </w:rPr>
              <w:t xml:space="preserve"> </w:t>
            </w:r>
            <w:r>
              <w:rPr>
                <w:rFonts w:ascii="Arial" w:hAnsi="Arial" w:cs="Arial"/>
                <w:szCs w:val="24"/>
              </w:rPr>
              <w:t>TEI ή το ομώνυμο πτυχίο ή δίπλωμα Προγραμμάτων Σπουδών Επιλογής (Π.Σ.Ε.) ΤΕΙ  ή αντίστοιχο κατά ειδικότητα  πτυχίο ή δίπλωμα ΤΕΙ ή Προγραμμάτων  Σπουδών Επιλογής (Π.Σ.Ε.) ΤΕΙ της ημεδαπής ή ισότιμος τίτλος σχολών της ημεδαπής ή αλλοδαπής, αντίστοιχης ειδικότητας ή το ομώνυμο ή αντίστοιχο κατά ειδικότητα πτυχίο ΚΑΤΕΕ ή ισότιμος τίτλος της ημεδαπής ή αλλοδαπής, αντίστοιχης ειδικότητας.</w:t>
            </w:r>
          </w:p>
        </w:tc>
      </w:tr>
    </w:tbl>
    <w:p w14:paraId="0E26A795" w14:textId="77777777" w:rsidR="00E84188" w:rsidRDefault="00E84188" w:rsidP="00200D8E">
      <w:pPr>
        <w:tabs>
          <w:tab w:val="left" w:pos="0"/>
          <w:tab w:val="left" w:pos="284"/>
        </w:tabs>
        <w:spacing w:before="120" w:after="240" w:line="300" w:lineRule="exact"/>
        <w:ind w:right="-285"/>
        <w:jc w:val="both"/>
        <w:rPr>
          <w:rFonts w:ascii="Arial" w:hAnsi="Arial" w:cs="Arial"/>
          <w:b/>
          <w:szCs w:val="24"/>
        </w:rPr>
      </w:pPr>
    </w:p>
    <w:p w14:paraId="1D04D245" w14:textId="77777777" w:rsidR="00F7387E" w:rsidRDefault="00F7387E" w:rsidP="00F7387E">
      <w:pPr>
        <w:tabs>
          <w:tab w:val="left" w:pos="0"/>
          <w:tab w:val="left" w:pos="567"/>
        </w:tabs>
        <w:rPr>
          <w:rFonts w:ascii="Arial" w:hAnsi="Arial" w:cs="Arial"/>
          <w:b/>
          <w:sz w:val="16"/>
          <w:szCs w:val="16"/>
        </w:rPr>
      </w:pPr>
    </w:p>
    <w:p w14:paraId="5D035823" w14:textId="77777777" w:rsidR="006C0C93" w:rsidRPr="00091F20" w:rsidRDefault="006C0C93" w:rsidP="00F7387E">
      <w:pPr>
        <w:tabs>
          <w:tab w:val="left" w:pos="0"/>
          <w:tab w:val="left" w:pos="567"/>
        </w:tabs>
        <w:rPr>
          <w:rFonts w:ascii="Arial" w:hAnsi="Arial" w:cs="Arial"/>
          <w:b/>
          <w:sz w:val="16"/>
          <w:szCs w:val="16"/>
        </w:rPr>
      </w:pPr>
    </w:p>
    <w:p w14:paraId="645923F5" w14:textId="77777777" w:rsidR="00F7387E" w:rsidRPr="00B36F72" w:rsidRDefault="00F7387E" w:rsidP="00B36F72">
      <w:pPr>
        <w:pBdr>
          <w:top w:val="single" w:sz="4" w:space="1" w:color="auto"/>
          <w:left w:val="single" w:sz="4" w:space="1" w:color="auto"/>
          <w:bottom w:val="single" w:sz="4" w:space="1" w:color="auto"/>
          <w:right w:val="single" w:sz="4" w:space="4" w:color="auto"/>
        </w:pBdr>
        <w:spacing w:before="120"/>
        <w:ind w:left="142" w:firstLine="142"/>
        <w:jc w:val="both"/>
        <w:rPr>
          <w:rFonts w:ascii="Arial" w:hAnsi="Arial" w:cs="Arial"/>
          <w:bCs/>
          <w:sz w:val="22"/>
          <w:szCs w:val="22"/>
        </w:rPr>
      </w:pPr>
      <w:r>
        <w:rPr>
          <w:rFonts w:ascii="Arial" w:hAnsi="Arial" w:cs="Arial"/>
          <w:szCs w:val="24"/>
        </w:rPr>
        <w:t xml:space="preserve">                   </w:t>
      </w:r>
      <w:r w:rsidRPr="00AB4B1F">
        <w:rPr>
          <w:rFonts w:ascii="Arial" w:hAnsi="Arial" w:cs="Arial"/>
          <w:szCs w:val="24"/>
        </w:rPr>
        <w:t>Οι υποψήφιοι</w:t>
      </w:r>
      <w:r w:rsidR="00637A1E">
        <w:rPr>
          <w:rFonts w:ascii="Arial" w:hAnsi="Arial" w:cs="Arial"/>
          <w:szCs w:val="24"/>
        </w:rPr>
        <w:t>/</w:t>
      </w:r>
      <w:proofErr w:type="spellStart"/>
      <w:r w:rsidR="00637A1E">
        <w:rPr>
          <w:rFonts w:ascii="Arial" w:hAnsi="Arial" w:cs="Arial"/>
          <w:szCs w:val="24"/>
        </w:rPr>
        <w:t>ες</w:t>
      </w:r>
      <w:proofErr w:type="spellEnd"/>
      <w:r w:rsidR="002240AC">
        <w:rPr>
          <w:rFonts w:ascii="Arial" w:hAnsi="Arial" w:cs="Arial"/>
          <w:szCs w:val="24"/>
        </w:rPr>
        <w:t xml:space="preserve"> </w:t>
      </w:r>
      <w:r w:rsidRPr="00AB4B1F">
        <w:rPr>
          <w:rFonts w:ascii="Arial" w:hAnsi="Arial" w:cs="Arial"/>
          <w:szCs w:val="24"/>
        </w:rPr>
        <w:t xml:space="preserve">πρέπει να είναι </w:t>
      </w:r>
      <w:r w:rsidRPr="0089597C">
        <w:rPr>
          <w:rFonts w:ascii="Arial" w:hAnsi="Arial" w:cs="Arial"/>
          <w:szCs w:val="24"/>
        </w:rPr>
        <w:t>ηλικίας</w:t>
      </w:r>
      <w:r w:rsidRPr="00AB4B1F">
        <w:rPr>
          <w:rFonts w:ascii="Arial" w:hAnsi="Arial" w:cs="Arial"/>
          <w:szCs w:val="24"/>
        </w:rPr>
        <w:t xml:space="preserve"> από</w:t>
      </w:r>
      <w:r>
        <w:rPr>
          <w:rFonts w:ascii="Arial" w:hAnsi="Arial" w:cs="Arial"/>
          <w:szCs w:val="24"/>
        </w:rPr>
        <w:t xml:space="preserve"> </w:t>
      </w:r>
      <w:r w:rsidRPr="00581CDC">
        <w:rPr>
          <w:rFonts w:ascii="Arial" w:hAnsi="Arial" w:cs="Arial"/>
          <w:b/>
          <w:szCs w:val="24"/>
        </w:rPr>
        <w:t>18</w:t>
      </w:r>
      <w:r w:rsidRPr="004828EC">
        <w:rPr>
          <w:rFonts w:ascii="Arial" w:hAnsi="Arial" w:cs="Arial"/>
          <w:szCs w:val="24"/>
        </w:rPr>
        <w:t xml:space="preserve"> </w:t>
      </w:r>
      <w:r>
        <w:rPr>
          <w:rFonts w:ascii="Arial" w:hAnsi="Arial" w:cs="Arial"/>
          <w:szCs w:val="24"/>
        </w:rPr>
        <w:t xml:space="preserve">έως </w:t>
      </w:r>
      <w:r w:rsidRPr="00581CDC">
        <w:rPr>
          <w:rFonts w:ascii="Arial" w:hAnsi="Arial" w:cs="Arial"/>
          <w:b/>
          <w:szCs w:val="24"/>
        </w:rPr>
        <w:t>65</w:t>
      </w:r>
      <w:r>
        <w:rPr>
          <w:rFonts w:ascii="Arial" w:hAnsi="Arial" w:cs="Arial"/>
          <w:szCs w:val="24"/>
        </w:rPr>
        <w:t xml:space="preserve"> ετών.</w:t>
      </w:r>
    </w:p>
    <w:p w14:paraId="4AC567C3" w14:textId="77777777" w:rsidR="005C3DA2" w:rsidRDefault="005C3DA2" w:rsidP="00F7387E">
      <w:pPr>
        <w:tabs>
          <w:tab w:val="left" w:pos="0"/>
          <w:tab w:val="left" w:pos="567"/>
        </w:tabs>
        <w:spacing w:before="120"/>
        <w:rPr>
          <w:rFonts w:ascii="Arial" w:hAnsi="Arial" w:cs="Arial"/>
          <w:b/>
          <w:u w:val="single"/>
        </w:rPr>
      </w:pPr>
    </w:p>
    <w:p w14:paraId="122A840D" w14:textId="77777777" w:rsidR="005C3DA2" w:rsidRDefault="00F7387E" w:rsidP="00F7387E">
      <w:pPr>
        <w:tabs>
          <w:tab w:val="left" w:pos="0"/>
          <w:tab w:val="left" w:pos="567"/>
        </w:tabs>
        <w:spacing w:before="120"/>
        <w:rPr>
          <w:rFonts w:ascii="Arial" w:hAnsi="Arial" w:cs="Arial"/>
          <w:b/>
          <w:u w:val="single"/>
        </w:rPr>
      </w:pPr>
      <w:r w:rsidRPr="00EC53C7">
        <w:rPr>
          <w:rFonts w:ascii="Arial" w:hAnsi="Arial" w:cs="Arial"/>
          <w:b/>
          <w:u w:val="single"/>
        </w:rPr>
        <w:t>ΒΑΘΜΟΛΟΓΗΣΗ ΚΡΙΤΗΡΙΩΝ</w:t>
      </w:r>
    </w:p>
    <w:p w14:paraId="0418A2E5" w14:textId="77777777" w:rsidR="005C3DA2" w:rsidRDefault="005C3DA2" w:rsidP="00F7387E">
      <w:pPr>
        <w:tabs>
          <w:tab w:val="left" w:pos="0"/>
          <w:tab w:val="left" w:pos="567"/>
        </w:tabs>
        <w:spacing w:before="120"/>
        <w:rPr>
          <w:rFonts w:ascii="Arial" w:hAnsi="Arial" w:cs="Arial"/>
          <w:b/>
          <w:u w:val="single"/>
        </w:rPr>
      </w:pPr>
      <w:r w:rsidRPr="008646ED">
        <w:rPr>
          <w:rFonts w:ascii="Arial" w:hAnsi="Arial" w:cs="Arial"/>
        </w:rPr>
        <w:t xml:space="preserve">Η </w:t>
      </w:r>
      <w:r>
        <w:rPr>
          <w:rFonts w:ascii="Arial" w:hAnsi="Arial" w:cs="Arial"/>
        </w:rPr>
        <w:t xml:space="preserve">σειρά κατάταξης </w:t>
      </w:r>
      <w:r w:rsidRPr="00297748">
        <w:rPr>
          <w:rFonts w:ascii="Arial" w:hAnsi="Arial" w:cs="Arial"/>
        </w:rPr>
        <w:t>μεταξύ των υποψηφίων καθορίζεται με βάση</w:t>
      </w:r>
      <w:r>
        <w:rPr>
          <w:rFonts w:ascii="Arial" w:hAnsi="Arial" w:cs="Arial"/>
        </w:rPr>
        <w:t xml:space="preserve"> τα ακόλουθα κριτήρια:</w:t>
      </w:r>
    </w:p>
    <w:p w14:paraId="402DD933" w14:textId="77777777" w:rsidR="00D34432" w:rsidRPr="00D34432" w:rsidRDefault="00D34432" w:rsidP="00D34432">
      <w:pPr>
        <w:suppressAutoHyphens/>
        <w:rPr>
          <w:rFonts w:ascii="Arial" w:hAnsi="Arial" w:cs="Arial"/>
          <w:b/>
          <w:szCs w:val="24"/>
          <w:u w:val="single"/>
          <w:lang w:eastAsia="ar-SA"/>
        </w:rPr>
      </w:pP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8"/>
      </w:tblGrid>
      <w:tr w:rsidR="00D34432" w:rsidRPr="00D34432" w14:paraId="24F109B7" w14:textId="77777777" w:rsidTr="00CE5C70">
        <w:trPr>
          <w:jc w:val="center"/>
        </w:trPr>
        <w:tc>
          <w:tcPr>
            <w:tcW w:w="10598" w:type="dxa"/>
            <w:tcBorders>
              <w:top w:val="single" w:sz="4" w:space="0" w:color="auto"/>
              <w:left w:val="single" w:sz="4" w:space="0" w:color="auto"/>
              <w:bottom w:val="single" w:sz="4" w:space="0" w:color="auto"/>
              <w:right w:val="single" w:sz="4" w:space="0" w:color="auto"/>
            </w:tcBorders>
          </w:tcPr>
          <w:p w14:paraId="39F2413C" w14:textId="77777777" w:rsidR="00D34432" w:rsidRPr="00D34432" w:rsidRDefault="00D34432" w:rsidP="00D34432">
            <w:pPr>
              <w:numPr>
                <w:ilvl w:val="0"/>
                <w:numId w:val="7"/>
              </w:numPr>
              <w:tabs>
                <w:tab w:val="left" w:pos="284"/>
              </w:tabs>
              <w:ind w:left="284" w:hanging="284"/>
              <w:rPr>
                <w:rFonts w:ascii="Arial" w:hAnsi="Arial" w:cs="Arial"/>
                <w:b/>
                <w:spacing w:val="-2"/>
                <w:sz w:val="14"/>
                <w:szCs w:val="14"/>
              </w:rPr>
            </w:pPr>
            <w:r w:rsidRPr="00D34432">
              <w:rPr>
                <w:rFonts w:ascii="Arial" w:hAnsi="Arial" w:cs="Arial"/>
                <w:b/>
                <w:spacing w:val="-2"/>
                <w:sz w:val="14"/>
                <w:szCs w:val="14"/>
              </w:rPr>
              <w:t xml:space="preserve">ΧΡΟΝΟΣ ΑΝΕΡΓΙΑΣ </w:t>
            </w:r>
          </w:p>
          <w:p w14:paraId="1DBD6E1F" w14:textId="77777777" w:rsidR="00D34432" w:rsidRPr="00D34432" w:rsidRDefault="00D34432" w:rsidP="00D34432">
            <w:pPr>
              <w:tabs>
                <w:tab w:val="left" w:pos="284"/>
              </w:tabs>
              <w:ind w:left="276" w:hanging="6"/>
              <w:rPr>
                <w:rFonts w:ascii="Arial" w:hAnsi="Arial" w:cs="Arial"/>
                <w:b/>
                <w:spacing w:val="-2"/>
                <w:sz w:val="14"/>
                <w:szCs w:val="14"/>
              </w:rPr>
            </w:pPr>
            <w:r w:rsidRPr="00D34432">
              <w:rPr>
                <w:rFonts w:ascii="Arial" w:hAnsi="Arial" w:cs="Arial"/>
                <w:b/>
                <w:spacing w:val="-2"/>
                <w:sz w:val="14"/>
                <w:szCs w:val="14"/>
              </w:rPr>
              <w:t>1α.  ΧΡΟΝΟΣ ΣΥΝΕΧΟΜΕΝΗΣ ΑΝΕΡΓΙΑΣ (200 μονάδες για 4 μήνες ανεργίας και 60 μονάδες ανά μήνα ανεργίας άνω των 4 μηνών, με ανώτατο όριο τους 18  μήνες)</w:t>
            </w:r>
          </w:p>
          <w:tbl>
            <w:tblPr>
              <w:tblW w:w="9732" w:type="dxa"/>
              <w:tblInd w:w="288" w:type="dxa"/>
              <w:tblLayout w:type="fixed"/>
              <w:tblLook w:val="04A0" w:firstRow="1" w:lastRow="0" w:firstColumn="1" w:lastColumn="0" w:noHBand="0" w:noVBand="1"/>
            </w:tblPr>
            <w:tblGrid>
              <w:gridCol w:w="988"/>
              <w:gridCol w:w="485"/>
              <w:gridCol w:w="485"/>
              <w:gridCol w:w="485"/>
              <w:gridCol w:w="752"/>
              <w:gridCol w:w="752"/>
              <w:gridCol w:w="752"/>
              <w:gridCol w:w="752"/>
              <w:gridCol w:w="752"/>
              <w:gridCol w:w="752"/>
              <w:gridCol w:w="752"/>
              <w:gridCol w:w="752"/>
              <w:gridCol w:w="1273"/>
            </w:tblGrid>
            <w:tr w:rsidR="00D34432" w:rsidRPr="00D34432" w14:paraId="69A463EC" w14:textId="77777777" w:rsidTr="00CE5C70">
              <w:trPr>
                <w:trHeight w:hRule="exact" w:val="227"/>
              </w:trPr>
              <w:tc>
                <w:tcPr>
                  <w:tcW w:w="988" w:type="dxa"/>
                  <w:noWrap/>
                  <w:vAlign w:val="center"/>
                  <w:hideMark/>
                </w:tcPr>
                <w:p w14:paraId="07364E24" w14:textId="77777777" w:rsidR="00D34432" w:rsidRPr="00D34432" w:rsidRDefault="00D34432" w:rsidP="00D34432">
                  <w:pPr>
                    <w:tabs>
                      <w:tab w:val="left" w:pos="0"/>
                      <w:tab w:val="left" w:pos="284"/>
                    </w:tabs>
                    <w:spacing w:line="180" w:lineRule="exact"/>
                    <w:ind w:hanging="6"/>
                    <w:rPr>
                      <w:rFonts w:ascii="Arial" w:hAnsi="Arial" w:cs="Arial"/>
                      <w:bCs/>
                      <w:sz w:val="14"/>
                      <w:szCs w:val="14"/>
                      <w:lang w:eastAsia="en-US"/>
                    </w:rPr>
                  </w:pPr>
                  <w:r w:rsidRPr="00D34432">
                    <w:rPr>
                      <w:rFonts w:ascii="Arial" w:hAnsi="Arial" w:cs="Arial"/>
                      <w:bCs/>
                      <w:sz w:val="14"/>
                      <w:szCs w:val="14"/>
                      <w:lang w:eastAsia="en-US"/>
                    </w:rPr>
                    <w:t>μήνες</w:t>
                  </w:r>
                </w:p>
              </w:tc>
              <w:tc>
                <w:tcPr>
                  <w:tcW w:w="485" w:type="dxa"/>
                  <w:noWrap/>
                  <w:vAlign w:val="center"/>
                  <w:hideMark/>
                </w:tcPr>
                <w:p w14:paraId="49607B5E" w14:textId="77777777" w:rsidR="00D34432" w:rsidRPr="00D34432" w:rsidRDefault="00D34432" w:rsidP="00D34432">
                  <w:pPr>
                    <w:tabs>
                      <w:tab w:val="left" w:pos="284"/>
                    </w:tabs>
                    <w:spacing w:line="180" w:lineRule="exact"/>
                    <w:ind w:left="180" w:hanging="6"/>
                    <w:jc w:val="center"/>
                    <w:rPr>
                      <w:rFonts w:ascii="Arial" w:hAnsi="Arial" w:cs="Arial"/>
                      <w:sz w:val="14"/>
                      <w:szCs w:val="14"/>
                      <w:lang w:eastAsia="en-US"/>
                    </w:rPr>
                  </w:pPr>
                  <w:r w:rsidRPr="00D34432">
                    <w:rPr>
                      <w:rFonts w:ascii="Arial" w:hAnsi="Arial" w:cs="Arial"/>
                      <w:sz w:val="14"/>
                      <w:szCs w:val="14"/>
                      <w:lang w:eastAsia="en-US"/>
                    </w:rPr>
                    <w:t>1</w:t>
                  </w:r>
                </w:p>
              </w:tc>
              <w:tc>
                <w:tcPr>
                  <w:tcW w:w="485" w:type="dxa"/>
                  <w:noWrap/>
                  <w:vAlign w:val="center"/>
                  <w:hideMark/>
                </w:tcPr>
                <w:p w14:paraId="15699925" w14:textId="77777777" w:rsidR="00D34432" w:rsidRPr="00D34432" w:rsidRDefault="00D34432" w:rsidP="00D34432">
                  <w:pPr>
                    <w:tabs>
                      <w:tab w:val="left" w:pos="284"/>
                    </w:tabs>
                    <w:spacing w:line="180" w:lineRule="exact"/>
                    <w:ind w:left="180" w:hanging="6"/>
                    <w:jc w:val="center"/>
                    <w:rPr>
                      <w:rFonts w:ascii="Arial" w:hAnsi="Arial" w:cs="Arial"/>
                      <w:sz w:val="14"/>
                      <w:szCs w:val="14"/>
                      <w:lang w:eastAsia="en-US"/>
                    </w:rPr>
                  </w:pPr>
                  <w:r w:rsidRPr="00D34432">
                    <w:rPr>
                      <w:rFonts w:ascii="Arial" w:hAnsi="Arial" w:cs="Arial"/>
                      <w:sz w:val="14"/>
                      <w:szCs w:val="14"/>
                      <w:lang w:eastAsia="en-US"/>
                    </w:rPr>
                    <w:t>2</w:t>
                  </w:r>
                </w:p>
              </w:tc>
              <w:tc>
                <w:tcPr>
                  <w:tcW w:w="485" w:type="dxa"/>
                  <w:noWrap/>
                  <w:vAlign w:val="center"/>
                  <w:hideMark/>
                </w:tcPr>
                <w:p w14:paraId="0F24EBAC" w14:textId="77777777" w:rsidR="00D34432" w:rsidRPr="00D34432" w:rsidRDefault="00D34432" w:rsidP="00D34432">
                  <w:pPr>
                    <w:tabs>
                      <w:tab w:val="left" w:pos="284"/>
                    </w:tabs>
                    <w:spacing w:line="180" w:lineRule="exact"/>
                    <w:ind w:left="180" w:hanging="6"/>
                    <w:jc w:val="center"/>
                    <w:rPr>
                      <w:rFonts w:ascii="Arial" w:hAnsi="Arial" w:cs="Arial"/>
                      <w:sz w:val="14"/>
                      <w:szCs w:val="14"/>
                      <w:lang w:eastAsia="en-US"/>
                    </w:rPr>
                  </w:pPr>
                  <w:r w:rsidRPr="00D34432">
                    <w:rPr>
                      <w:rFonts w:ascii="Arial" w:hAnsi="Arial" w:cs="Arial"/>
                      <w:sz w:val="14"/>
                      <w:szCs w:val="14"/>
                      <w:lang w:eastAsia="en-US"/>
                    </w:rPr>
                    <w:t>3</w:t>
                  </w:r>
                </w:p>
              </w:tc>
              <w:tc>
                <w:tcPr>
                  <w:tcW w:w="752" w:type="dxa"/>
                  <w:noWrap/>
                  <w:vAlign w:val="center"/>
                  <w:hideMark/>
                </w:tcPr>
                <w:p w14:paraId="1671E70D" w14:textId="77777777" w:rsidR="00D34432" w:rsidRPr="00D34432" w:rsidRDefault="00D34432" w:rsidP="00D34432">
                  <w:pPr>
                    <w:tabs>
                      <w:tab w:val="left" w:pos="284"/>
                    </w:tabs>
                    <w:spacing w:line="180" w:lineRule="exact"/>
                    <w:ind w:left="180" w:hanging="6"/>
                    <w:jc w:val="center"/>
                    <w:rPr>
                      <w:rFonts w:ascii="Arial" w:hAnsi="Arial" w:cs="Arial"/>
                      <w:sz w:val="14"/>
                      <w:szCs w:val="14"/>
                      <w:lang w:eastAsia="en-US"/>
                    </w:rPr>
                  </w:pPr>
                  <w:r w:rsidRPr="00D34432">
                    <w:rPr>
                      <w:rFonts w:ascii="Arial" w:hAnsi="Arial" w:cs="Arial"/>
                      <w:sz w:val="14"/>
                      <w:szCs w:val="14"/>
                      <w:lang w:eastAsia="en-US"/>
                    </w:rPr>
                    <w:t>4</w:t>
                  </w:r>
                </w:p>
              </w:tc>
              <w:tc>
                <w:tcPr>
                  <w:tcW w:w="752" w:type="dxa"/>
                  <w:noWrap/>
                  <w:vAlign w:val="center"/>
                  <w:hideMark/>
                </w:tcPr>
                <w:p w14:paraId="2AB98EBA" w14:textId="77777777" w:rsidR="00D34432" w:rsidRPr="00D34432" w:rsidRDefault="00D34432" w:rsidP="00D34432">
                  <w:pPr>
                    <w:tabs>
                      <w:tab w:val="left" w:pos="284"/>
                    </w:tabs>
                    <w:spacing w:line="180" w:lineRule="exact"/>
                    <w:ind w:left="180" w:hanging="6"/>
                    <w:jc w:val="center"/>
                    <w:rPr>
                      <w:rFonts w:ascii="Arial" w:hAnsi="Arial" w:cs="Arial"/>
                      <w:sz w:val="14"/>
                      <w:szCs w:val="14"/>
                      <w:lang w:eastAsia="en-US"/>
                    </w:rPr>
                  </w:pPr>
                  <w:r w:rsidRPr="00D34432">
                    <w:rPr>
                      <w:rFonts w:ascii="Arial" w:hAnsi="Arial" w:cs="Arial"/>
                      <w:sz w:val="14"/>
                      <w:szCs w:val="14"/>
                      <w:lang w:eastAsia="en-US"/>
                    </w:rPr>
                    <w:t>5</w:t>
                  </w:r>
                </w:p>
              </w:tc>
              <w:tc>
                <w:tcPr>
                  <w:tcW w:w="752" w:type="dxa"/>
                  <w:noWrap/>
                  <w:vAlign w:val="center"/>
                  <w:hideMark/>
                </w:tcPr>
                <w:p w14:paraId="2BA54778" w14:textId="77777777" w:rsidR="00D34432" w:rsidRPr="00D34432" w:rsidRDefault="00D34432" w:rsidP="00D34432">
                  <w:pPr>
                    <w:tabs>
                      <w:tab w:val="left" w:pos="284"/>
                    </w:tabs>
                    <w:spacing w:line="180" w:lineRule="exact"/>
                    <w:ind w:left="180" w:hanging="6"/>
                    <w:jc w:val="center"/>
                    <w:rPr>
                      <w:rFonts w:ascii="Arial" w:hAnsi="Arial" w:cs="Arial"/>
                      <w:sz w:val="14"/>
                      <w:szCs w:val="14"/>
                      <w:lang w:eastAsia="en-US"/>
                    </w:rPr>
                  </w:pPr>
                  <w:r w:rsidRPr="00D34432">
                    <w:rPr>
                      <w:rFonts w:ascii="Arial" w:hAnsi="Arial" w:cs="Arial"/>
                      <w:sz w:val="14"/>
                      <w:szCs w:val="14"/>
                      <w:lang w:eastAsia="en-US"/>
                    </w:rPr>
                    <w:t>6</w:t>
                  </w:r>
                </w:p>
              </w:tc>
              <w:tc>
                <w:tcPr>
                  <w:tcW w:w="752" w:type="dxa"/>
                  <w:noWrap/>
                  <w:vAlign w:val="center"/>
                  <w:hideMark/>
                </w:tcPr>
                <w:p w14:paraId="7EB38E85" w14:textId="77777777" w:rsidR="00D34432" w:rsidRPr="00D34432" w:rsidRDefault="00D34432" w:rsidP="00D34432">
                  <w:pPr>
                    <w:tabs>
                      <w:tab w:val="left" w:pos="284"/>
                    </w:tabs>
                    <w:spacing w:line="180" w:lineRule="exact"/>
                    <w:ind w:left="180" w:hanging="6"/>
                    <w:jc w:val="center"/>
                    <w:rPr>
                      <w:rFonts w:ascii="Arial" w:hAnsi="Arial" w:cs="Arial"/>
                      <w:sz w:val="14"/>
                      <w:szCs w:val="14"/>
                      <w:lang w:eastAsia="en-US"/>
                    </w:rPr>
                  </w:pPr>
                  <w:r w:rsidRPr="00D34432">
                    <w:rPr>
                      <w:rFonts w:ascii="Arial" w:hAnsi="Arial" w:cs="Arial"/>
                      <w:sz w:val="14"/>
                      <w:szCs w:val="14"/>
                      <w:lang w:eastAsia="en-US"/>
                    </w:rPr>
                    <w:t>7</w:t>
                  </w:r>
                </w:p>
              </w:tc>
              <w:tc>
                <w:tcPr>
                  <w:tcW w:w="752" w:type="dxa"/>
                  <w:noWrap/>
                  <w:vAlign w:val="center"/>
                  <w:hideMark/>
                </w:tcPr>
                <w:p w14:paraId="496F92E8" w14:textId="77777777" w:rsidR="00D34432" w:rsidRPr="00D34432" w:rsidRDefault="00D34432" w:rsidP="00D34432">
                  <w:pPr>
                    <w:tabs>
                      <w:tab w:val="left" w:pos="284"/>
                    </w:tabs>
                    <w:spacing w:line="180" w:lineRule="exact"/>
                    <w:ind w:left="180" w:hanging="6"/>
                    <w:jc w:val="center"/>
                    <w:rPr>
                      <w:rFonts w:ascii="Arial" w:hAnsi="Arial" w:cs="Arial"/>
                      <w:sz w:val="14"/>
                      <w:szCs w:val="14"/>
                      <w:lang w:eastAsia="en-US"/>
                    </w:rPr>
                  </w:pPr>
                  <w:r w:rsidRPr="00D34432">
                    <w:rPr>
                      <w:rFonts w:ascii="Arial" w:hAnsi="Arial" w:cs="Arial"/>
                      <w:sz w:val="14"/>
                      <w:szCs w:val="14"/>
                      <w:lang w:eastAsia="en-US"/>
                    </w:rPr>
                    <w:t>8</w:t>
                  </w:r>
                </w:p>
              </w:tc>
              <w:tc>
                <w:tcPr>
                  <w:tcW w:w="752" w:type="dxa"/>
                  <w:noWrap/>
                  <w:vAlign w:val="center"/>
                  <w:hideMark/>
                </w:tcPr>
                <w:p w14:paraId="58639B3B" w14:textId="77777777" w:rsidR="00D34432" w:rsidRPr="00D34432" w:rsidRDefault="00D34432" w:rsidP="00D34432">
                  <w:pPr>
                    <w:tabs>
                      <w:tab w:val="left" w:pos="284"/>
                    </w:tabs>
                    <w:spacing w:line="180" w:lineRule="exact"/>
                    <w:ind w:left="180" w:hanging="6"/>
                    <w:jc w:val="center"/>
                    <w:rPr>
                      <w:rFonts w:ascii="Arial" w:hAnsi="Arial" w:cs="Arial"/>
                      <w:sz w:val="14"/>
                      <w:szCs w:val="14"/>
                      <w:lang w:eastAsia="en-US"/>
                    </w:rPr>
                  </w:pPr>
                  <w:r w:rsidRPr="00D34432">
                    <w:rPr>
                      <w:rFonts w:ascii="Arial" w:hAnsi="Arial" w:cs="Arial"/>
                      <w:sz w:val="14"/>
                      <w:szCs w:val="14"/>
                      <w:lang w:eastAsia="en-US"/>
                    </w:rPr>
                    <w:t>9</w:t>
                  </w:r>
                </w:p>
              </w:tc>
              <w:tc>
                <w:tcPr>
                  <w:tcW w:w="752" w:type="dxa"/>
                  <w:noWrap/>
                  <w:vAlign w:val="center"/>
                  <w:hideMark/>
                </w:tcPr>
                <w:p w14:paraId="0047152F" w14:textId="77777777" w:rsidR="00D34432" w:rsidRPr="00D34432" w:rsidRDefault="00D34432" w:rsidP="00D34432">
                  <w:pPr>
                    <w:tabs>
                      <w:tab w:val="left" w:pos="284"/>
                    </w:tabs>
                    <w:spacing w:line="180" w:lineRule="exact"/>
                    <w:ind w:left="180" w:hanging="6"/>
                    <w:jc w:val="center"/>
                    <w:rPr>
                      <w:rFonts w:ascii="Arial" w:hAnsi="Arial" w:cs="Arial"/>
                      <w:sz w:val="14"/>
                      <w:szCs w:val="14"/>
                      <w:lang w:eastAsia="en-US"/>
                    </w:rPr>
                  </w:pPr>
                  <w:r w:rsidRPr="00D34432">
                    <w:rPr>
                      <w:rFonts w:ascii="Arial" w:hAnsi="Arial" w:cs="Arial"/>
                      <w:sz w:val="14"/>
                      <w:szCs w:val="14"/>
                      <w:lang w:eastAsia="en-US"/>
                    </w:rPr>
                    <w:t>10</w:t>
                  </w:r>
                </w:p>
              </w:tc>
              <w:tc>
                <w:tcPr>
                  <w:tcW w:w="752" w:type="dxa"/>
                  <w:noWrap/>
                  <w:vAlign w:val="center"/>
                  <w:hideMark/>
                </w:tcPr>
                <w:p w14:paraId="42044B05" w14:textId="77777777" w:rsidR="00D34432" w:rsidRPr="00D34432" w:rsidRDefault="00D34432" w:rsidP="00D34432">
                  <w:pPr>
                    <w:tabs>
                      <w:tab w:val="left" w:pos="284"/>
                    </w:tabs>
                    <w:spacing w:line="180" w:lineRule="exact"/>
                    <w:ind w:left="180" w:hanging="6"/>
                    <w:jc w:val="center"/>
                    <w:rPr>
                      <w:rFonts w:ascii="Arial" w:hAnsi="Arial" w:cs="Arial"/>
                      <w:sz w:val="14"/>
                      <w:szCs w:val="14"/>
                      <w:lang w:eastAsia="en-US"/>
                    </w:rPr>
                  </w:pPr>
                  <w:r w:rsidRPr="00D34432">
                    <w:rPr>
                      <w:rFonts w:ascii="Arial" w:hAnsi="Arial" w:cs="Arial"/>
                      <w:sz w:val="14"/>
                      <w:szCs w:val="14"/>
                      <w:lang w:eastAsia="en-US"/>
                    </w:rPr>
                    <w:t>11</w:t>
                  </w:r>
                </w:p>
              </w:tc>
              <w:tc>
                <w:tcPr>
                  <w:tcW w:w="1273" w:type="dxa"/>
                  <w:noWrap/>
                  <w:vAlign w:val="center"/>
                  <w:hideMark/>
                </w:tcPr>
                <w:p w14:paraId="39BED955" w14:textId="77777777" w:rsidR="00D34432" w:rsidRPr="00D34432" w:rsidRDefault="00D34432" w:rsidP="00D34432">
                  <w:pPr>
                    <w:tabs>
                      <w:tab w:val="left" w:pos="284"/>
                    </w:tabs>
                    <w:spacing w:line="180" w:lineRule="exact"/>
                    <w:ind w:left="180" w:hanging="6"/>
                    <w:jc w:val="center"/>
                    <w:rPr>
                      <w:rFonts w:ascii="Arial" w:hAnsi="Arial" w:cs="Arial"/>
                      <w:sz w:val="14"/>
                      <w:szCs w:val="14"/>
                      <w:lang w:eastAsia="en-US"/>
                    </w:rPr>
                  </w:pPr>
                  <w:r w:rsidRPr="00D34432">
                    <w:rPr>
                      <w:rFonts w:ascii="Arial" w:hAnsi="Arial" w:cs="Arial"/>
                      <w:sz w:val="14"/>
                      <w:szCs w:val="14"/>
                      <w:lang w:eastAsia="en-US"/>
                    </w:rPr>
                    <w:t>18 και άνω</w:t>
                  </w:r>
                </w:p>
              </w:tc>
            </w:tr>
            <w:tr w:rsidR="00D34432" w:rsidRPr="00D34432" w14:paraId="48FDAD2E" w14:textId="77777777" w:rsidTr="00CE5C70">
              <w:trPr>
                <w:trHeight w:hRule="exact" w:val="227"/>
              </w:trPr>
              <w:tc>
                <w:tcPr>
                  <w:tcW w:w="988" w:type="dxa"/>
                  <w:noWrap/>
                  <w:vAlign w:val="center"/>
                  <w:hideMark/>
                </w:tcPr>
                <w:p w14:paraId="629A50F7" w14:textId="77777777" w:rsidR="00D34432" w:rsidRPr="00D34432" w:rsidRDefault="00D34432" w:rsidP="00D34432">
                  <w:pPr>
                    <w:tabs>
                      <w:tab w:val="left" w:pos="72"/>
                      <w:tab w:val="left" w:pos="284"/>
                    </w:tabs>
                    <w:spacing w:line="180" w:lineRule="exact"/>
                    <w:ind w:hanging="6"/>
                    <w:rPr>
                      <w:rFonts w:ascii="Arial" w:hAnsi="Arial" w:cs="Arial"/>
                      <w:bCs/>
                      <w:sz w:val="14"/>
                      <w:szCs w:val="14"/>
                      <w:lang w:eastAsia="en-US"/>
                    </w:rPr>
                  </w:pPr>
                  <w:r w:rsidRPr="00D34432">
                    <w:rPr>
                      <w:rFonts w:ascii="Arial" w:hAnsi="Arial" w:cs="Arial"/>
                      <w:bCs/>
                      <w:sz w:val="14"/>
                      <w:szCs w:val="14"/>
                      <w:lang w:eastAsia="en-US"/>
                    </w:rPr>
                    <w:t>μονάδες</w:t>
                  </w:r>
                </w:p>
              </w:tc>
              <w:tc>
                <w:tcPr>
                  <w:tcW w:w="485" w:type="dxa"/>
                  <w:noWrap/>
                  <w:vAlign w:val="center"/>
                  <w:hideMark/>
                </w:tcPr>
                <w:p w14:paraId="5520F3B6" w14:textId="77777777" w:rsidR="00D34432" w:rsidRPr="00D34432" w:rsidRDefault="00D34432" w:rsidP="00D34432">
                  <w:pPr>
                    <w:tabs>
                      <w:tab w:val="left" w:pos="284"/>
                    </w:tabs>
                    <w:spacing w:line="180" w:lineRule="exact"/>
                    <w:ind w:left="180" w:hanging="6"/>
                    <w:jc w:val="center"/>
                    <w:rPr>
                      <w:rFonts w:ascii="Arial" w:hAnsi="Arial" w:cs="Arial"/>
                      <w:bCs/>
                      <w:sz w:val="14"/>
                      <w:szCs w:val="14"/>
                      <w:lang w:eastAsia="en-US"/>
                    </w:rPr>
                  </w:pPr>
                  <w:r w:rsidRPr="00D34432">
                    <w:rPr>
                      <w:rFonts w:ascii="Arial" w:hAnsi="Arial" w:cs="Arial"/>
                      <w:bCs/>
                      <w:sz w:val="14"/>
                      <w:szCs w:val="14"/>
                      <w:lang w:eastAsia="en-US"/>
                    </w:rPr>
                    <w:t>0</w:t>
                  </w:r>
                </w:p>
              </w:tc>
              <w:tc>
                <w:tcPr>
                  <w:tcW w:w="485" w:type="dxa"/>
                  <w:noWrap/>
                  <w:vAlign w:val="center"/>
                  <w:hideMark/>
                </w:tcPr>
                <w:p w14:paraId="6C32811B" w14:textId="77777777" w:rsidR="00D34432" w:rsidRPr="00D34432" w:rsidRDefault="00D34432" w:rsidP="00D34432">
                  <w:pPr>
                    <w:tabs>
                      <w:tab w:val="left" w:pos="284"/>
                    </w:tabs>
                    <w:spacing w:line="180" w:lineRule="exact"/>
                    <w:ind w:left="180" w:hanging="6"/>
                    <w:jc w:val="center"/>
                    <w:rPr>
                      <w:rFonts w:ascii="Arial" w:hAnsi="Arial" w:cs="Arial"/>
                      <w:bCs/>
                      <w:sz w:val="14"/>
                      <w:szCs w:val="14"/>
                      <w:lang w:eastAsia="en-US"/>
                    </w:rPr>
                  </w:pPr>
                  <w:r w:rsidRPr="00D34432">
                    <w:rPr>
                      <w:rFonts w:ascii="Arial" w:hAnsi="Arial" w:cs="Arial"/>
                      <w:bCs/>
                      <w:sz w:val="14"/>
                      <w:szCs w:val="14"/>
                      <w:lang w:eastAsia="en-US"/>
                    </w:rPr>
                    <w:t>0</w:t>
                  </w:r>
                </w:p>
              </w:tc>
              <w:tc>
                <w:tcPr>
                  <w:tcW w:w="485" w:type="dxa"/>
                  <w:noWrap/>
                  <w:vAlign w:val="center"/>
                  <w:hideMark/>
                </w:tcPr>
                <w:p w14:paraId="688FC98A" w14:textId="77777777" w:rsidR="00D34432" w:rsidRPr="00D34432" w:rsidRDefault="00D34432" w:rsidP="00D34432">
                  <w:pPr>
                    <w:tabs>
                      <w:tab w:val="left" w:pos="284"/>
                    </w:tabs>
                    <w:spacing w:line="180" w:lineRule="exact"/>
                    <w:ind w:left="180" w:hanging="6"/>
                    <w:jc w:val="center"/>
                    <w:rPr>
                      <w:rFonts w:ascii="Arial" w:hAnsi="Arial" w:cs="Arial"/>
                      <w:bCs/>
                      <w:sz w:val="14"/>
                      <w:szCs w:val="14"/>
                      <w:lang w:eastAsia="en-US"/>
                    </w:rPr>
                  </w:pPr>
                  <w:r w:rsidRPr="00D34432">
                    <w:rPr>
                      <w:rFonts w:ascii="Arial" w:hAnsi="Arial" w:cs="Arial"/>
                      <w:bCs/>
                      <w:sz w:val="14"/>
                      <w:szCs w:val="14"/>
                      <w:lang w:eastAsia="en-US"/>
                    </w:rPr>
                    <w:t>0</w:t>
                  </w:r>
                </w:p>
              </w:tc>
              <w:tc>
                <w:tcPr>
                  <w:tcW w:w="752" w:type="dxa"/>
                  <w:noWrap/>
                  <w:vAlign w:val="center"/>
                  <w:hideMark/>
                </w:tcPr>
                <w:p w14:paraId="6F33A027" w14:textId="77777777" w:rsidR="00D34432" w:rsidRPr="00D34432" w:rsidRDefault="00D34432" w:rsidP="00D34432">
                  <w:pPr>
                    <w:tabs>
                      <w:tab w:val="left" w:pos="284"/>
                    </w:tabs>
                    <w:spacing w:line="180" w:lineRule="exact"/>
                    <w:ind w:left="180" w:hanging="6"/>
                    <w:jc w:val="center"/>
                    <w:rPr>
                      <w:rFonts w:ascii="Arial" w:hAnsi="Arial" w:cs="Arial"/>
                      <w:bCs/>
                      <w:sz w:val="14"/>
                      <w:szCs w:val="14"/>
                      <w:lang w:eastAsia="en-US"/>
                    </w:rPr>
                  </w:pPr>
                  <w:r w:rsidRPr="00D34432">
                    <w:rPr>
                      <w:rFonts w:ascii="Arial" w:hAnsi="Arial" w:cs="Arial"/>
                      <w:bCs/>
                      <w:sz w:val="14"/>
                      <w:szCs w:val="14"/>
                      <w:lang w:eastAsia="en-US"/>
                    </w:rPr>
                    <w:t>200</w:t>
                  </w:r>
                </w:p>
              </w:tc>
              <w:tc>
                <w:tcPr>
                  <w:tcW w:w="752" w:type="dxa"/>
                  <w:noWrap/>
                  <w:vAlign w:val="center"/>
                  <w:hideMark/>
                </w:tcPr>
                <w:p w14:paraId="2A93DD06" w14:textId="77777777" w:rsidR="00D34432" w:rsidRPr="00D34432" w:rsidRDefault="00D34432" w:rsidP="00D34432">
                  <w:pPr>
                    <w:tabs>
                      <w:tab w:val="left" w:pos="284"/>
                    </w:tabs>
                    <w:spacing w:line="180" w:lineRule="exact"/>
                    <w:ind w:left="180" w:hanging="6"/>
                    <w:jc w:val="center"/>
                    <w:rPr>
                      <w:rFonts w:ascii="Arial" w:hAnsi="Arial" w:cs="Arial"/>
                      <w:bCs/>
                      <w:sz w:val="14"/>
                      <w:szCs w:val="14"/>
                      <w:lang w:eastAsia="en-US"/>
                    </w:rPr>
                  </w:pPr>
                  <w:r w:rsidRPr="00D34432">
                    <w:rPr>
                      <w:rFonts w:ascii="Arial" w:hAnsi="Arial" w:cs="Arial"/>
                      <w:bCs/>
                      <w:sz w:val="14"/>
                      <w:szCs w:val="14"/>
                      <w:lang w:eastAsia="en-US"/>
                    </w:rPr>
                    <w:t>260</w:t>
                  </w:r>
                </w:p>
              </w:tc>
              <w:tc>
                <w:tcPr>
                  <w:tcW w:w="752" w:type="dxa"/>
                  <w:noWrap/>
                  <w:vAlign w:val="center"/>
                  <w:hideMark/>
                </w:tcPr>
                <w:p w14:paraId="0592F58B" w14:textId="77777777" w:rsidR="00D34432" w:rsidRPr="00D34432" w:rsidRDefault="00D34432" w:rsidP="00D34432">
                  <w:pPr>
                    <w:tabs>
                      <w:tab w:val="left" w:pos="284"/>
                    </w:tabs>
                    <w:spacing w:line="180" w:lineRule="exact"/>
                    <w:ind w:left="180" w:hanging="6"/>
                    <w:jc w:val="center"/>
                    <w:rPr>
                      <w:rFonts w:ascii="Arial" w:hAnsi="Arial" w:cs="Arial"/>
                      <w:bCs/>
                      <w:sz w:val="14"/>
                      <w:szCs w:val="14"/>
                      <w:lang w:eastAsia="en-US"/>
                    </w:rPr>
                  </w:pPr>
                  <w:r w:rsidRPr="00D34432">
                    <w:rPr>
                      <w:rFonts w:ascii="Arial" w:hAnsi="Arial" w:cs="Arial"/>
                      <w:bCs/>
                      <w:sz w:val="14"/>
                      <w:szCs w:val="14"/>
                      <w:lang w:eastAsia="en-US"/>
                    </w:rPr>
                    <w:t>320</w:t>
                  </w:r>
                </w:p>
              </w:tc>
              <w:tc>
                <w:tcPr>
                  <w:tcW w:w="752" w:type="dxa"/>
                  <w:noWrap/>
                  <w:vAlign w:val="center"/>
                  <w:hideMark/>
                </w:tcPr>
                <w:p w14:paraId="71E2781C" w14:textId="77777777" w:rsidR="00D34432" w:rsidRPr="00D34432" w:rsidRDefault="00D34432" w:rsidP="00D34432">
                  <w:pPr>
                    <w:tabs>
                      <w:tab w:val="left" w:pos="284"/>
                    </w:tabs>
                    <w:spacing w:line="180" w:lineRule="exact"/>
                    <w:ind w:left="180" w:hanging="6"/>
                    <w:jc w:val="center"/>
                    <w:rPr>
                      <w:rFonts w:ascii="Arial" w:hAnsi="Arial" w:cs="Arial"/>
                      <w:bCs/>
                      <w:sz w:val="14"/>
                      <w:szCs w:val="14"/>
                      <w:lang w:eastAsia="en-US"/>
                    </w:rPr>
                  </w:pPr>
                  <w:r w:rsidRPr="00D34432">
                    <w:rPr>
                      <w:rFonts w:ascii="Arial" w:hAnsi="Arial" w:cs="Arial"/>
                      <w:bCs/>
                      <w:sz w:val="14"/>
                      <w:szCs w:val="14"/>
                      <w:lang w:eastAsia="en-US"/>
                    </w:rPr>
                    <w:t>380</w:t>
                  </w:r>
                </w:p>
              </w:tc>
              <w:tc>
                <w:tcPr>
                  <w:tcW w:w="752" w:type="dxa"/>
                  <w:noWrap/>
                  <w:vAlign w:val="center"/>
                  <w:hideMark/>
                </w:tcPr>
                <w:p w14:paraId="1826C73B" w14:textId="77777777" w:rsidR="00D34432" w:rsidRPr="00D34432" w:rsidRDefault="00D34432" w:rsidP="00D34432">
                  <w:pPr>
                    <w:tabs>
                      <w:tab w:val="left" w:pos="284"/>
                    </w:tabs>
                    <w:spacing w:line="180" w:lineRule="exact"/>
                    <w:ind w:left="180" w:hanging="6"/>
                    <w:jc w:val="center"/>
                    <w:rPr>
                      <w:rFonts w:ascii="Arial" w:hAnsi="Arial" w:cs="Arial"/>
                      <w:bCs/>
                      <w:sz w:val="14"/>
                      <w:szCs w:val="14"/>
                      <w:lang w:eastAsia="en-US"/>
                    </w:rPr>
                  </w:pPr>
                  <w:r w:rsidRPr="00D34432">
                    <w:rPr>
                      <w:rFonts w:ascii="Arial" w:hAnsi="Arial" w:cs="Arial"/>
                      <w:bCs/>
                      <w:sz w:val="14"/>
                      <w:szCs w:val="14"/>
                      <w:lang w:eastAsia="en-US"/>
                    </w:rPr>
                    <w:t>440</w:t>
                  </w:r>
                </w:p>
              </w:tc>
              <w:tc>
                <w:tcPr>
                  <w:tcW w:w="752" w:type="dxa"/>
                  <w:noWrap/>
                  <w:vAlign w:val="center"/>
                  <w:hideMark/>
                </w:tcPr>
                <w:p w14:paraId="22B5DC0E" w14:textId="77777777" w:rsidR="00D34432" w:rsidRPr="00D34432" w:rsidRDefault="00D34432" w:rsidP="00D34432">
                  <w:pPr>
                    <w:tabs>
                      <w:tab w:val="left" w:pos="284"/>
                    </w:tabs>
                    <w:spacing w:line="180" w:lineRule="exact"/>
                    <w:ind w:left="180" w:hanging="6"/>
                    <w:jc w:val="center"/>
                    <w:rPr>
                      <w:rFonts w:ascii="Arial" w:hAnsi="Arial" w:cs="Arial"/>
                      <w:bCs/>
                      <w:sz w:val="14"/>
                      <w:szCs w:val="14"/>
                      <w:lang w:eastAsia="en-US"/>
                    </w:rPr>
                  </w:pPr>
                  <w:r w:rsidRPr="00D34432">
                    <w:rPr>
                      <w:rFonts w:ascii="Arial" w:hAnsi="Arial" w:cs="Arial"/>
                      <w:bCs/>
                      <w:sz w:val="14"/>
                      <w:szCs w:val="14"/>
                      <w:lang w:eastAsia="en-US"/>
                    </w:rPr>
                    <w:t>500</w:t>
                  </w:r>
                </w:p>
              </w:tc>
              <w:tc>
                <w:tcPr>
                  <w:tcW w:w="752" w:type="dxa"/>
                  <w:noWrap/>
                  <w:vAlign w:val="center"/>
                  <w:hideMark/>
                </w:tcPr>
                <w:p w14:paraId="35C7D2B6" w14:textId="77777777" w:rsidR="00D34432" w:rsidRPr="00D34432" w:rsidRDefault="00D34432" w:rsidP="00D34432">
                  <w:pPr>
                    <w:tabs>
                      <w:tab w:val="left" w:pos="284"/>
                    </w:tabs>
                    <w:spacing w:line="180" w:lineRule="exact"/>
                    <w:ind w:left="180" w:hanging="6"/>
                    <w:jc w:val="center"/>
                    <w:rPr>
                      <w:rFonts w:ascii="Arial" w:hAnsi="Arial" w:cs="Arial"/>
                      <w:bCs/>
                      <w:sz w:val="14"/>
                      <w:szCs w:val="14"/>
                      <w:lang w:eastAsia="en-US"/>
                    </w:rPr>
                  </w:pPr>
                  <w:r w:rsidRPr="00D34432">
                    <w:rPr>
                      <w:rFonts w:ascii="Arial" w:hAnsi="Arial" w:cs="Arial"/>
                      <w:bCs/>
                      <w:sz w:val="14"/>
                      <w:szCs w:val="14"/>
                      <w:lang w:eastAsia="en-US"/>
                    </w:rPr>
                    <w:t>560</w:t>
                  </w:r>
                </w:p>
              </w:tc>
              <w:tc>
                <w:tcPr>
                  <w:tcW w:w="752" w:type="dxa"/>
                  <w:noWrap/>
                  <w:vAlign w:val="center"/>
                  <w:hideMark/>
                </w:tcPr>
                <w:p w14:paraId="4DEB70D9" w14:textId="77777777" w:rsidR="00D34432" w:rsidRPr="00D34432" w:rsidRDefault="00D34432" w:rsidP="00D34432">
                  <w:pPr>
                    <w:tabs>
                      <w:tab w:val="left" w:pos="284"/>
                    </w:tabs>
                    <w:spacing w:line="180" w:lineRule="exact"/>
                    <w:ind w:left="180" w:hanging="6"/>
                    <w:jc w:val="center"/>
                    <w:rPr>
                      <w:rFonts w:ascii="Arial" w:hAnsi="Arial" w:cs="Arial"/>
                      <w:bCs/>
                      <w:sz w:val="14"/>
                      <w:szCs w:val="14"/>
                      <w:lang w:eastAsia="en-US"/>
                    </w:rPr>
                  </w:pPr>
                  <w:r w:rsidRPr="00D34432">
                    <w:rPr>
                      <w:rFonts w:ascii="Arial" w:hAnsi="Arial" w:cs="Arial"/>
                      <w:bCs/>
                      <w:sz w:val="14"/>
                      <w:szCs w:val="14"/>
                      <w:lang w:eastAsia="en-US"/>
                    </w:rPr>
                    <w:t>620</w:t>
                  </w:r>
                </w:p>
              </w:tc>
              <w:tc>
                <w:tcPr>
                  <w:tcW w:w="1273" w:type="dxa"/>
                  <w:noWrap/>
                  <w:vAlign w:val="center"/>
                  <w:hideMark/>
                </w:tcPr>
                <w:p w14:paraId="5C5521C7" w14:textId="77777777" w:rsidR="00D34432" w:rsidRPr="00D34432" w:rsidRDefault="00D34432" w:rsidP="00D34432">
                  <w:pPr>
                    <w:tabs>
                      <w:tab w:val="left" w:pos="284"/>
                    </w:tabs>
                    <w:spacing w:line="180" w:lineRule="exact"/>
                    <w:ind w:left="180" w:hanging="6"/>
                    <w:jc w:val="center"/>
                    <w:rPr>
                      <w:rFonts w:ascii="Arial" w:hAnsi="Arial" w:cs="Arial"/>
                      <w:bCs/>
                      <w:sz w:val="14"/>
                      <w:szCs w:val="14"/>
                      <w:lang w:eastAsia="en-US"/>
                    </w:rPr>
                  </w:pPr>
                  <w:r w:rsidRPr="00D34432">
                    <w:rPr>
                      <w:rFonts w:ascii="Arial" w:hAnsi="Arial" w:cs="Arial"/>
                      <w:bCs/>
                      <w:sz w:val="14"/>
                      <w:szCs w:val="14"/>
                      <w:lang w:eastAsia="en-US"/>
                    </w:rPr>
                    <w:t>1040</w:t>
                  </w:r>
                </w:p>
              </w:tc>
            </w:tr>
          </w:tbl>
          <w:p w14:paraId="46E9880A" w14:textId="77777777" w:rsidR="00D34432" w:rsidRPr="00D34432" w:rsidRDefault="00D34432" w:rsidP="00D34432">
            <w:pPr>
              <w:tabs>
                <w:tab w:val="left" w:pos="284"/>
              </w:tabs>
              <w:ind w:hanging="6"/>
              <w:rPr>
                <w:rFonts w:ascii="Arial" w:hAnsi="Arial" w:cs="Arial"/>
                <w:sz w:val="8"/>
                <w:szCs w:val="8"/>
              </w:rPr>
            </w:pPr>
          </w:p>
          <w:p w14:paraId="0814C8AB" w14:textId="77777777" w:rsidR="00D34432" w:rsidRPr="00D34432" w:rsidRDefault="00D34432" w:rsidP="00D34432">
            <w:pPr>
              <w:tabs>
                <w:tab w:val="left" w:pos="284"/>
              </w:tabs>
              <w:ind w:left="276" w:hanging="6"/>
              <w:rPr>
                <w:rFonts w:ascii="Arial" w:hAnsi="Arial" w:cs="Arial"/>
                <w:b/>
                <w:spacing w:val="-2"/>
                <w:sz w:val="14"/>
                <w:szCs w:val="14"/>
              </w:rPr>
            </w:pPr>
            <w:r w:rsidRPr="00D34432">
              <w:rPr>
                <w:rFonts w:ascii="Arial" w:hAnsi="Arial" w:cs="Arial"/>
                <w:b/>
                <w:spacing w:val="-2"/>
                <w:sz w:val="14"/>
                <w:szCs w:val="14"/>
              </w:rPr>
              <w:t>1β.  ΧΡΟΝΟΣ  ΜΗ ΣΥΝΕΧΟΜΕΝΗΣ ΑΝΕΡΓΙΑΣ ΤΟΥΣ ΤΕΛΕΥΤΑΙΟΥΣ18 ΜΗΝΕΣ (40 μονάδες ανά μήνα ανεργίας , με ανώτατο όριο τους 9 μήνες)</w:t>
            </w:r>
          </w:p>
          <w:tbl>
            <w:tblPr>
              <w:tblW w:w="18570" w:type="dxa"/>
              <w:tblInd w:w="288" w:type="dxa"/>
              <w:tblLayout w:type="fixed"/>
              <w:tblLook w:val="04A0" w:firstRow="1" w:lastRow="0" w:firstColumn="1" w:lastColumn="0" w:noHBand="0" w:noVBand="1"/>
            </w:tblPr>
            <w:tblGrid>
              <w:gridCol w:w="988"/>
              <w:gridCol w:w="551"/>
              <w:gridCol w:w="552"/>
              <w:gridCol w:w="630"/>
              <w:gridCol w:w="752"/>
              <w:gridCol w:w="752"/>
              <w:gridCol w:w="752"/>
              <w:gridCol w:w="752"/>
              <w:gridCol w:w="755"/>
              <w:gridCol w:w="5618"/>
              <w:gridCol w:w="5480"/>
              <w:gridCol w:w="752"/>
              <w:gridCol w:w="236"/>
            </w:tblGrid>
            <w:tr w:rsidR="00D34432" w:rsidRPr="00D34432" w14:paraId="7BBA80F9" w14:textId="77777777" w:rsidTr="00CE5C70">
              <w:trPr>
                <w:trHeight w:hRule="exact" w:val="227"/>
              </w:trPr>
              <w:tc>
                <w:tcPr>
                  <w:tcW w:w="987" w:type="dxa"/>
                  <w:noWrap/>
                  <w:vAlign w:val="center"/>
                  <w:hideMark/>
                </w:tcPr>
                <w:p w14:paraId="20630437" w14:textId="77777777" w:rsidR="00D34432" w:rsidRPr="00D34432" w:rsidRDefault="00D34432" w:rsidP="00D34432">
                  <w:pPr>
                    <w:tabs>
                      <w:tab w:val="left" w:pos="0"/>
                      <w:tab w:val="left" w:pos="284"/>
                    </w:tabs>
                    <w:spacing w:line="180" w:lineRule="exact"/>
                    <w:ind w:hanging="6"/>
                    <w:rPr>
                      <w:rFonts w:ascii="Arial" w:hAnsi="Arial" w:cs="Arial"/>
                      <w:bCs/>
                      <w:sz w:val="14"/>
                      <w:szCs w:val="14"/>
                      <w:lang w:eastAsia="en-US"/>
                    </w:rPr>
                  </w:pPr>
                  <w:r w:rsidRPr="00D34432">
                    <w:rPr>
                      <w:rFonts w:ascii="Arial" w:hAnsi="Arial" w:cs="Arial"/>
                      <w:bCs/>
                      <w:sz w:val="14"/>
                      <w:szCs w:val="14"/>
                      <w:lang w:eastAsia="en-US"/>
                    </w:rPr>
                    <w:t>μήνες</w:t>
                  </w:r>
                </w:p>
              </w:tc>
              <w:tc>
                <w:tcPr>
                  <w:tcW w:w="551" w:type="dxa"/>
                  <w:noWrap/>
                  <w:vAlign w:val="center"/>
                  <w:hideMark/>
                </w:tcPr>
                <w:p w14:paraId="11A57F62" w14:textId="77777777" w:rsidR="00D34432" w:rsidRPr="00D34432" w:rsidRDefault="00D34432" w:rsidP="00D34432">
                  <w:pPr>
                    <w:tabs>
                      <w:tab w:val="left" w:pos="284"/>
                    </w:tabs>
                    <w:spacing w:line="180" w:lineRule="exact"/>
                    <w:ind w:left="180" w:hanging="6"/>
                    <w:jc w:val="center"/>
                    <w:rPr>
                      <w:rFonts w:ascii="Arial" w:hAnsi="Arial" w:cs="Arial"/>
                      <w:sz w:val="14"/>
                      <w:szCs w:val="14"/>
                      <w:lang w:eastAsia="en-US"/>
                    </w:rPr>
                  </w:pPr>
                  <w:r w:rsidRPr="00D34432">
                    <w:rPr>
                      <w:rFonts w:ascii="Arial" w:hAnsi="Arial" w:cs="Arial"/>
                      <w:sz w:val="14"/>
                      <w:szCs w:val="14"/>
                      <w:lang w:eastAsia="en-US"/>
                    </w:rPr>
                    <w:t>1</w:t>
                  </w:r>
                </w:p>
              </w:tc>
              <w:tc>
                <w:tcPr>
                  <w:tcW w:w="552" w:type="dxa"/>
                  <w:noWrap/>
                  <w:vAlign w:val="center"/>
                  <w:hideMark/>
                </w:tcPr>
                <w:p w14:paraId="15149E6F" w14:textId="77777777" w:rsidR="00D34432" w:rsidRPr="00D34432" w:rsidRDefault="00D34432" w:rsidP="00D34432">
                  <w:pPr>
                    <w:tabs>
                      <w:tab w:val="left" w:pos="284"/>
                    </w:tabs>
                    <w:spacing w:line="180" w:lineRule="exact"/>
                    <w:ind w:left="180" w:hanging="6"/>
                    <w:jc w:val="center"/>
                    <w:rPr>
                      <w:rFonts w:ascii="Arial" w:hAnsi="Arial" w:cs="Arial"/>
                      <w:sz w:val="14"/>
                      <w:szCs w:val="14"/>
                      <w:lang w:eastAsia="en-US"/>
                    </w:rPr>
                  </w:pPr>
                  <w:r w:rsidRPr="00D34432">
                    <w:rPr>
                      <w:rFonts w:ascii="Arial" w:hAnsi="Arial" w:cs="Arial"/>
                      <w:sz w:val="14"/>
                      <w:szCs w:val="14"/>
                      <w:lang w:eastAsia="en-US"/>
                    </w:rPr>
                    <w:t>2</w:t>
                  </w:r>
                </w:p>
              </w:tc>
              <w:tc>
                <w:tcPr>
                  <w:tcW w:w="630" w:type="dxa"/>
                  <w:noWrap/>
                  <w:vAlign w:val="center"/>
                  <w:hideMark/>
                </w:tcPr>
                <w:p w14:paraId="530EB4E8" w14:textId="77777777" w:rsidR="00D34432" w:rsidRPr="00D34432" w:rsidRDefault="00D34432" w:rsidP="00D34432">
                  <w:pPr>
                    <w:tabs>
                      <w:tab w:val="left" w:pos="284"/>
                    </w:tabs>
                    <w:spacing w:line="180" w:lineRule="exact"/>
                    <w:ind w:left="180" w:hanging="6"/>
                    <w:jc w:val="center"/>
                    <w:rPr>
                      <w:rFonts w:ascii="Arial" w:hAnsi="Arial" w:cs="Arial"/>
                      <w:sz w:val="14"/>
                      <w:szCs w:val="14"/>
                      <w:lang w:eastAsia="en-US"/>
                    </w:rPr>
                  </w:pPr>
                  <w:r w:rsidRPr="00D34432">
                    <w:rPr>
                      <w:rFonts w:ascii="Arial" w:hAnsi="Arial" w:cs="Arial"/>
                      <w:sz w:val="14"/>
                      <w:szCs w:val="14"/>
                      <w:lang w:eastAsia="en-US"/>
                    </w:rPr>
                    <w:t>3</w:t>
                  </w:r>
                </w:p>
              </w:tc>
              <w:tc>
                <w:tcPr>
                  <w:tcW w:w="752" w:type="dxa"/>
                  <w:noWrap/>
                  <w:vAlign w:val="center"/>
                  <w:hideMark/>
                </w:tcPr>
                <w:p w14:paraId="763F050A" w14:textId="77777777" w:rsidR="00D34432" w:rsidRPr="00D34432" w:rsidRDefault="00D34432" w:rsidP="00D34432">
                  <w:pPr>
                    <w:tabs>
                      <w:tab w:val="left" w:pos="284"/>
                    </w:tabs>
                    <w:spacing w:line="180" w:lineRule="exact"/>
                    <w:ind w:left="180" w:hanging="6"/>
                    <w:jc w:val="center"/>
                    <w:rPr>
                      <w:rFonts w:ascii="Arial" w:hAnsi="Arial" w:cs="Arial"/>
                      <w:sz w:val="14"/>
                      <w:szCs w:val="14"/>
                      <w:lang w:eastAsia="en-US"/>
                    </w:rPr>
                  </w:pPr>
                  <w:r w:rsidRPr="00D34432">
                    <w:rPr>
                      <w:rFonts w:ascii="Arial" w:hAnsi="Arial" w:cs="Arial"/>
                      <w:sz w:val="14"/>
                      <w:szCs w:val="14"/>
                      <w:lang w:eastAsia="en-US"/>
                    </w:rPr>
                    <w:t>4</w:t>
                  </w:r>
                </w:p>
              </w:tc>
              <w:tc>
                <w:tcPr>
                  <w:tcW w:w="752" w:type="dxa"/>
                  <w:noWrap/>
                  <w:vAlign w:val="center"/>
                  <w:hideMark/>
                </w:tcPr>
                <w:p w14:paraId="6AB14BE3" w14:textId="77777777" w:rsidR="00D34432" w:rsidRPr="00D34432" w:rsidRDefault="00D34432" w:rsidP="00D34432">
                  <w:pPr>
                    <w:tabs>
                      <w:tab w:val="left" w:pos="284"/>
                    </w:tabs>
                    <w:spacing w:line="180" w:lineRule="exact"/>
                    <w:ind w:left="180" w:hanging="6"/>
                    <w:jc w:val="center"/>
                    <w:rPr>
                      <w:rFonts w:ascii="Arial" w:hAnsi="Arial" w:cs="Arial"/>
                      <w:sz w:val="14"/>
                      <w:szCs w:val="14"/>
                      <w:lang w:eastAsia="en-US"/>
                    </w:rPr>
                  </w:pPr>
                  <w:r w:rsidRPr="00D34432">
                    <w:rPr>
                      <w:rFonts w:ascii="Arial" w:hAnsi="Arial" w:cs="Arial"/>
                      <w:sz w:val="14"/>
                      <w:szCs w:val="14"/>
                      <w:lang w:eastAsia="en-US"/>
                    </w:rPr>
                    <w:t>5</w:t>
                  </w:r>
                </w:p>
              </w:tc>
              <w:tc>
                <w:tcPr>
                  <w:tcW w:w="752" w:type="dxa"/>
                  <w:noWrap/>
                  <w:vAlign w:val="center"/>
                  <w:hideMark/>
                </w:tcPr>
                <w:p w14:paraId="2EB93C07" w14:textId="77777777" w:rsidR="00D34432" w:rsidRPr="00D34432" w:rsidRDefault="00D34432" w:rsidP="00D34432">
                  <w:pPr>
                    <w:tabs>
                      <w:tab w:val="left" w:pos="284"/>
                    </w:tabs>
                    <w:spacing w:line="180" w:lineRule="exact"/>
                    <w:ind w:left="180" w:hanging="6"/>
                    <w:jc w:val="center"/>
                    <w:rPr>
                      <w:rFonts w:ascii="Arial" w:hAnsi="Arial" w:cs="Arial"/>
                      <w:sz w:val="14"/>
                      <w:szCs w:val="14"/>
                      <w:lang w:eastAsia="en-US"/>
                    </w:rPr>
                  </w:pPr>
                  <w:r w:rsidRPr="00D34432">
                    <w:rPr>
                      <w:rFonts w:ascii="Arial" w:hAnsi="Arial" w:cs="Arial"/>
                      <w:sz w:val="14"/>
                      <w:szCs w:val="14"/>
                      <w:lang w:eastAsia="en-US"/>
                    </w:rPr>
                    <w:t>6</w:t>
                  </w:r>
                </w:p>
              </w:tc>
              <w:tc>
                <w:tcPr>
                  <w:tcW w:w="752" w:type="dxa"/>
                  <w:noWrap/>
                  <w:vAlign w:val="center"/>
                  <w:hideMark/>
                </w:tcPr>
                <w:p w14:paraId="134095FD" w14:textId="77777777" w:rsidR="00D34432" w:rsidRPr="00D34432" w:rsidRDefault="00D34432" w:rsidP="00D34432">
                  <w:pPr>
                    <w:tabs>
                      <w:tab w:val="left" w:pos="284"/>
                    </w:tabs>
                    <w:spacing w:line="180" w:lineRule="exact"/>
                    <w:ind w:left="180" w:hanging="6"/>
                    <w:jc w:val="center"/>
                    <w:rPr>
                      <w:rFonts w:ascii="Arial" w:hAnsi="Arial" w:cs="Arial"/>
                      <w:sz w:val="14"/>
                      <w:szCs w:val="14"/>
                      <w:lang w:eastAsia="en-US"/>
                    </w:rPr>
                  </w:pPr>
                  <w:r w:rsidRPr="00D34432">
                    <w:rPr>
                      <w:rFonts w:ascii="Arial" w:hAnsi="Arial" w:cs="Arial"/>
                      <w:sz w:val="14"/>
                      <w:szCs w:val="14"/>
                      <w:lang w:eastAsia="en-US"/>
                    </w:rPr>
                    <w:t>7</w:t>
                  </w:r>
                </w:p>
              </w:tc>
              <w:tc>
                <w:tcPr>
                  <w:tcW w:w="755" w:type="dxa"/>
                  <w:noWrap/>
                  <w:vAlign w:val="center"/>
                  <w:hideMark/>
                </w:tcPr>
                <w:p w14:paraId="2FC6BC4A" w14:textId="77777777" w:rsidR="00D34432" w:rsidRPr="00D34432" w:rsidRDefault="00D34432" w:rsidP="00D34432">
                  <w:pPr>
                    <w:tabs>
                      <w:tab w:val="left" w:pos="284"/>
                    </w:tabs>
                    <w:spacing w:line="180" w:lineRule="exact"/>
                    <w:ind w:left="180" w:hanging="6"/>
                    <w:jc w:val="center"/>
                    <w:rPr>
                      <w:rFonts w:ascii="Arial" w:hAnsi="Arial" w:cs="Arial"/>
                      <w:sz w:val="14"/>
                      <w:szCs w:val="14"/>
                      <w:lang w:eastAsia="en-US"/>
                    </w:rPr>
                  </w:pPr>
                  <w:r w:rsidRPr="00D34432">
                    <w:rPr>
                      <w:rFonts w:ascii="Arial" w:hAnsi="Arial" w:cs="Arial"/>
                      <w:sz w:val="14"/>
                      <w:szCs w:val="14"/>
                      <w:lang w:eastAsia="en-US"/>
                    </w:rPr>
                    <w:t>8</w:t>
                  </w:r>
                </w:p>
              </w:tc>
              <w:tc>
                <w:tcPr>
                  <w:tcW w:w="11096" w:type="dxa"/>
                  <w:gridSpan w:val="2"/>
                  <w:noWrap/>
                  <w:vAlign w:val="center"/>
                  <w:hideMark/>
                </w:tcPr>
                <w:tbl>
                  <w:tblPr>
                    <w:tblW w:w="10455" w:type="dxa"/>
                    <w:tblInd w:w="288" w:type="dxa"/>
                    <w:tblLayout w:type="fixed"/>
                    <w:tblLook w:val="04A0" w:firstRow="1" w:lastRow="0" w:firstColumn="1" w:lastColumn="0" w:noHBand="0" w:noVBand="1"/>
                  </w:tblPr>
                  <w:tblGrid>
                    <w:gridCol w:w="10455"/>
                  </w:tblGrid>
                  <w:tr w:rsidR="00D34432" w:rsidRPr="00D34432" w14:paraId="3D0C85EF" w14:textId="77777777" w:rsidTr="00CE5C70">
                    <w:trPr>
                      <w:trHeight w:val="227"/>
                    </w:trPr>
                    <w:tc>
                      <w:tcPr>
                        <w:tcW w:w="1789" w:type="dxa"/>
                        <w:noWrap/>
                        <w:vAlign w:val="center"/>
                        <w:hideMark/>
                      </w:tcPr>
                      <w:p w14:paraId="76323141" w14:textId="77777777" w:rsidR="00D34432" w:rsidRPr="00D34432" w:rsidRDefault="00D34432" w:rsidP="00D34432">
                        <w:pPr>
                          <w:tabs>
                            <w:tab w:val="left" w:pos="284"/>
                          </w:tabs>
                          <w:spacing w:line="180" w:lineRule="exact"/>
                          <w:ind w:left="180" w:hanging="6"/>
                          <w:rPr>
                            <w:rFonts w:ascii="Arial" w:hAnsi="Arial" w:cs="Arial"/>
                            <w:sz w:val="14"/>
                            <w:szCs w:val="14"/>
                            <w:lang w:eastAsia="en-US"/>
                          </w:rPr>
                        </w:pPr>
                        <w:r w:rsidRPr="00D34432">
                          <w:rPr>
                            <w:rFonts w:ascii="Arial" w:hAnsi="Arial" w:cs="Arial"/>
                            <w:sz w:val="14"/>
                            <w:szCs w:val="14"/>
                            <w:lang w:eastAsia="en-US"/>
                          </w:rPr>
                          <w:t>9 και άνω</w:t>
                        </w:r>
                      </w:p>
                      <w:p w14:paraId="7E988AAA" w14:textId="77777777" w:rsidR="00D34432" w:rsidRPr="00D34432" w:rsidRDefault="00D34432" w:rsidP="00D34432">
                        <w:pPr>
                          <w:tabs>
                            <w:tab w:val="left" w:pos="284"/>
                          </w:tabs>
                          <w:spacing w:line="180" w:lineRule="exact"/>
                          <w:ind w:left="180" w:hanging="6"/>
                          <w:rPr>
                            <w:rFonts w:ascii="Arial" w:hAnsi="Arial" w:cs="Arial"/>
                            <w:sz w:val="14"/>
                            <w:szCs w:val="14"/>
                            <w:lang w:eastAsia="en-US"/>
                          </w:rPr>
                        </w:pPr>
                        <w:r w:rsidRPr="00D34432">
                          <w:rPr>
                            <w:rFonts w:ascii="Arial" w:hAnsi="Arial" w:cs="Arial"/>
                            <w:sz w:val="14"/>
                            <w:szCs w:val="14"/>
                            <w:lang w:eastAsia="en-US"/>
                          </w:rPr>
                          <w:t>36036360</w:t>
                        </w:r>
                      </w:p>
                    </w:tc>
                  </w:tr>
                  <w:tr w:rsidR="00D34432" w:rsidRPr="00D34432" w14:paraId="198EE30A" w14:textId="77777777" w:rsidTr="00CE5C70">
                    <w:trPr>
                      <w:trHeight w:val="227"/>
                    </w:trPr>
                    <w:tc>
                      <w:tcPr>
                        <w:tcW w:w="1789" w:type="dxa"/>
                        <w:noWrap/>
                        <w:vAlign w:val="center"/>
                      </w:tcPr>
                      <w:p w14:paraId="247AE423" w14:textId="77777777" w:rsidR="00D34432" w:rsidRPr="00D34432" w:rsidRDefault="00D34432" w:rsidP="00D34432">
                        <w:pPr>
                          <w:tabs>
                            <w:tab w:val="left" w:pos="284"/>
                          </w:tabs>
                          <w:spacing w:line="180" w:lineRule="exact"/>
                          <w:ind w:left="180" w:hanging="6"/>
                          <w:rPr>
                            <w:rFonts w:ascii="Arial" w:hAnsi="Arial" w:cs="Arial"/>
                            <w:sz w:val="14"/>
                            <w:szCs w:val="14"/>
                            <w:lang w:eastAsia="en-US"/>
                          </w:rPr>
                        </w:pPr>
                      </w:p>
                    </w:tc>
                  </w:tr>
                  <w:tr w:rsidR="00D34432" w:rsidRPr="00D34432" w14:paraId="7AB49640" w14:textId="77777777" w:rsidTr="00CE5C70">
                    <w:trPr>
                      <w:trHeight w:val="227"/>
                    </w:trPr>
                    <w:tc>
                      <w:tcPr>
                        <w:tcW w:w="1789" w:type="dxa"/>
                        <w:noWrap/>
                        <w:vAlign w:val="center"/>
                      </w:tcPr>
                      <w:p w14:paraId="19A8C5AF" w14:textId="77777777" w:rsidR="00D34432" w:rsidRPr="00D34432" w:rsidRDefault="00D34432" w:rsidP="00D34432">
                        <w:pPr>
                          <w:tabs>
                            <w:tab w:val="left" w:pos="284"/>
                          </w:tabs>
                          <w:spacing w:line="180" w:lineRule="exact"/>
                          <w:ind w:left="180" w:hanging="6"/>
                          <w:rPr>
                            <w:rFonts w:ascii="Arial" w:hAnsi="Arial" w:cs="Arial"/>
                            <w:sz w:val="14"/>
                            <w:szCs w:val="14"/>
                            <w:lang w:eastAsia="en-US"/>
                          </w:rPr>
                        </w:pPr>
                      </w:p>
                    </w:tc>
                  </w:tr>
                  <w:tr w:rsidR="00D34432" w:rsidRPr="00D34432" w14:paraId="5E25B8D7" w14:textId="77777777" w:rsidTr="00CE5C70">
                    <w:trPr>
                      <w:trHeight w:val="227"/>
                    </w:trPr>
                    <w:tc>
                      <w:tcPr>
                        <w:tcW w:w="1789" w:type="dxa"/>
                        <w:noWrap/>
                        <w:vAlign w:val="center"/>
                        <w:hideMark/>
                      </w:tcPr>
                      <w:p w14:paraId="7CF5009E" w14:textId="77777777" w:rsidR="00D34432" w:rsidRPr="00D34432" w:rsidRDefault="00D34432" w:rsidP="00D34432">
                        <w:pPr>
                          <w:tabs>
                            <w:tab w:val="left" w:pos="284"/>
                          </w:tabs>
                          <w:spacing w:line="180" w:lineRule="exact"/>
                          <w:ind w:left="180" w:hanging="6"/>
                          <w:jc w:val="center"/>
                          <w:rPr>
                            <w:rFonts w:ascii="Arial" w:hAnsi="Arial" w:cs="Arial"/>
                            <w:bCs/>
                            <w:sz w:val="14"/>
                            <w:szCs w:val="14"/>
                            <w:lang w:eastAsia="en-US"/>
                          </w:rPr>
                        </w:pPr>
                        <w:r w:rsidRPr="00D34432">
                          <w:rPr>
                            <w:rFonts w:ascii="Arial" w:hAnsi="Arial" w:cs="Arial"/>
                            <w:bCs/>
                            <w:sz w:val="14"/>
                            <w:szCs w:val="14"/>
                            <w:lang w:eastAsia="en-US"/>
                          </w:rPr>
                          <w:t>1040</w:t>
                        </w:r>
                      </w:p>
                    </w:tc>
                  </w:tr>
                </w:tbl>
                <w:p w14:paraId="6830EB4B" w14:textId="77777777" w:rsidR="00D34432" w:rsidRPr="00D34432" w:rsidRDefault="00D34432" w:rsidP="00D34432">
                  <w:pPr>
                    <w:tabs>
                      <w:tab w:val="left" w:pos="284"/>
                    </w:tabs>
                    <w:spacing w:line="180" w:lineRule="exact"/>
                    <w:ind w:left="180" w:hanging="6"/>
                    <w:jc w:val="center"/>
                    <w:rPr>
                      <w:rFonts w:ascii="Arial" w:hAnsi="Arial" w:cs="Arial"/>
                      <w:sz w:val="14"/>
                      <w:szCs w:val="14"/>
                      <w:lang w:eastAsia="en-US"/>
                    </w:rPr>
                  </w:pPr>
                </w:p>
              </w:tc>
              <w:tc>
                <w:tcPr>
                  <w:tcW w:w="752" w:type="dxa"/>
                  <w:noWrap/>
                  <w:vAlign w:val="center"/>
                </w:tcPr>
                <w:p w14:paraId="37BF7842" w14:textId="77777777" w:rsidR="00D34432" w:rsidRPr="00D34432" w:rsidRDefault="00D34432" w:rsidP="00D34432">
                  <w:pPr>
                    <w:tabs>
                      <w:tab w:val="left" w:pos="284"/>
                    </w:tabs>
                    <w:spacing w:line="180" w:lineRule="exact"/>
                    <w:ind w:left="180" w:hanging="6"/>
                    <w:jc w:val="center"/>
                    <w:rPr>
                      <w:rFonts w:ascii="Arial" w:hAnsi="Arial" w:cs="Arial"/>
                      <w:sz w:val="14"/>
                      <w:szCs w:val="14"/>
                      <w:lang w:eastAsia="en-US"/>
                    </w:rPr>
                  </w:pPr>
                </w:p>
              </w:tc>
              <w:tc>
                <w:tcPr>
                  <w:tcW w:w="236" w:type="dxa"/>
                  <w:noWrap/>
                  <w:vAlign w:val="center"/>
                </w:tcPr>
                <w:p w14:paraId="477557EA" w14:textId="77777777" w:rsidR="00D34432" w:rsidRPr="00D34432" w:rsidRDefault="00D34432" w:rsidP="00D34432">
                  <w:pPr>
                    <w:tabs>
                      <w:tab w:val="left" w:pos="284"/>
                    </w:tabs>
                    <w:spacing w:line="180" w:lineRule="exact"/>
                    <w:ind w:hanging="6"/>
                    <w:rPr>
                      <w:rFonts w:ascii="Arial" w:hAnsi="Arial" w:cs="Arial"/>
                      <w:sz w:val="14"/>
                      <w:szCs w:val="14"/>
                      <w:lang w:eastAsia="en-US"/>
                    </w:rPr>
                  </w:pPr>
                </w:p>
              </w:tc>
            </w:tr>
            <w:tr w:rsidR="00D34432" w:rsidRPr="00D34432" w14:paraId="5F7DD903" w14:textId="77777777" w:rsidTr="00CE5C70">
              <w:trPr>
                <w:trHeight w:val="77"/>
              </w:trPr>
              <w:tc>
                <w:tcPr>
                  <w:tcW w:w="987" w:type="dxa"/>
                  <w:noWrap/>
                  <w:vAlign w:val="center"/>
                  <w:hideMark/>
                </w:tcPr>
                <w:p w14:paraId="3CF2CFE9" w14:textId="77777777" w:rsidR="00D34432" w:rsidRPr="00D34432" w:rsidRDefault="00D34432" w:rsidP="00D34432">
                  <w:pPr>
                    <w:tabs>
                      <w:tab w:val="left" w:pos="72"/>
                      <w:tab w:val="left" w:pos="284"/>
                    </w:tabs>
                    <w:spacing w:line="180" w:lineRule="exact"/>
                    <w:ind w:hanging="6"/>
                    <w:rPr>
                      <w:rFonts w:ascii="Arial" w:hAnsi="Arial" w:cs="Arial"/>
                      <w:bCs/>
                      <w:sz w:val="14"/>
                      <w:szCs w:val="14"/>
                      <w:lang w:eastAsia="en-US"/>
                    </w:rPr>
                  </w:pPr>
                  <w:r w:rsidRPr="00D34432">
                    <w:rPr>
                      <w:rFonts w:ascii="Arial" w:hAnsi="Arial" w:cs="Arial"/>
                      <w:bCs/>
                      <w:sz w:val="14"/>
                      <w:szCs w:val="14"/>
                      <w:lang w:eastAsia="en-US"/>
                    </w:rPr>
                    <w:t>μονάδες</w:t>
                  </w:r>
                </w:p>
              </w:tc>
              <w:tc>
                <w:tcPr>
                  <w:tcW w:w="551" w:type="dxa"/>
                  <w:noWrap/>
                  <w:vAlign w:val="center"/>
                  <w:hideMark/>
                </w:tcPr>
                <w:p w14:paraId="4A1EF66F" w14:textId="77777777" w:rsidR="00D34432" w:rsidRPr="00D34432" w:rsidRDefault="00D34432" w:rsidP="00D34432">
                  <w:pPr>
                    <w:tabs>
                      <w:tab w:val="left" w:pos="284"/>
                    </w:tabs>
                    <w:spacing w:line="180" w:lineRule="exact"/>
                    <w:ind w:left="180" w:hanging="6"/>
                    <w:jc w:val="center"/>
                    <w:rPr>
                      <w:rFonts w:ascii="Arial" w:hAnsi="Arial" w:cs="Arial"/>
                      <w:bCs/>
                      <w:sz w:val="14"/>
                      <w:szCs w:val="14"/>
                      <w:lang w:eastAsia="en-US"/>
                    </w:rPr>
                  </w:pPr>
                  <w:r w:rsidRPr="00D34432">
                    <w:rPr>
                      <w:rFonts w:ascii="Arial" w:hAnsi="Arial" w:cs="Arial"/>
                      <w:bCs/>
                      <w:sz w:val="14"/>
                      <w:szCs w:val="14"/>
                      <w:lang w:eastAsia="en-US"/>
                    </w:rPr>
                    <w:t>40</w:t>
                  </w:r>
                </w:p>
              </w:tc>
              <w:tc>
                <w:tcPr>
                  <w:tcW w:w="552" w:type="dxa"/>
                  <w:noWrap/>
                  <w:vAlign w:val="center"/>
                  <w:hideMark/>
                </w:tcPr>
                <w:p w14:paraId="20E0E388" w14:textId="77777777" w:rsidR="00D34432" w:rsidRPr="00D34432" w:rsidRDefault="00D34432" w:rsidP="00D34432">
                  <w:pPr>
                    <w:tabs>
                      <w:tab w:val="left" w:pos="284"/>
                    </w:tabs>
                    <w:spacing w:line="180" w:lineRule="exact"/>
                    <w:ind w:left="180" w:hanging="6"/>
                    <w:jc w:val="center"/>
                    <w:rPr>
                      <w:rFonts w:ascii="Arial" w:hAnsi="Arial" w:cs="Arial"/>
                      <w:bCs/>
                      <w:sz w:val="14"/>
                      <w:szCs w:val="14"/>
                      <w:lang w:eastAsia="en-US"/>
                    </w:rPr>
                  </w:pPr>
                  <w:r w:rsidRPr="00D34432">
                    <w:rPr>
                      <w:rFonts w:ascii="Arial" w:hAnsi="Arial" w:cs="Arial"/>
                      <w:bCs/>
                      <w:sz w:val="14"/>
                      <w:szCs w:val="14"/>
                      <w:lang w:eastAsia="en-US"/>
                    </w:rPr>
                    <w:t>80</w:t>
                  </w:r>
                </w:p>
              </w:tc>
              <w:tc>
                <w:tcPr>
                  <w:tcW w:w="630" w:type="dxa"/>
                  <w:noWrap/>
                  <w:vAlign w:val="center"/>
                  <w:hideMark/>
                </w:tcPr>
                <w:p w14:paraId="6E859EC3" w14:textId="77777777" w:rsidR="00D34432" w:rsidRPr="00D34432" w:rsidRDefault="00D34432" w:rsidP="00D34432">
                  <w:pPr>
                    <w:tabs>
                      <w:tab w:val="left" w:pos="284"/>
                    </w:tabs>
                    <w:spacing w:line="180" w:lineRule="exact"/>
                    <w:ind w:left="180" w:hanging="6"/>
                    <w:jc w:val="center"/>
                    <w:rPr>
                      <w:rFonts w:ascii="Arial" w:hAnsi="Arial" w:cs="Arial"/>
                      <w:bCs/>
                      <w:sz w:val="14"/>
                      <w:szCs w:val="14"/>
                      <w:lang w:eastAsia="en-US"/>
                    </w:rPr>
                  </w:pPr>
                  <w:r w:rsidRPr="00D34432">
                    <w:rPr>
                      <w:rFonts w:ascii="Arial" w:hAnsi="Arial" w:cs="Arial"/>
                      <w:bCs/>
                      <w:sz w:val="14"/>
                      <w:szCs w:val="14"/>
                      <w:lang w:eastAsia="en-US"/>
                    </w:rPr>
                    <w:t>120</w:t>
                  </w:r>
                </w:p>
              </w:tc>
              <w:tc>
                <w:tcPr>
                  <w:tcW w:w="752" w:type="dxa"/>
                  <w:noWrap/>
                  <w:vAlign w:val="center"/>
                  <w:hideMark/>
                </w:tcPr>
                <w:p w14:paraId="17288E30" w14:textId="77777777" w:rsidR="00D34432" w:rsidRPr="00D34432" w:rsidRDefault="00D34432" w:rsidP="00D34432">
                  <w:pPr>
                    <w:tabs>
                      <w:tab w:val="left" w:pos="284"/>
                    </w:tabs>
                    <w:spacing w:line="180" w:lineRule="exact"/>
                    <w:ind w:left="180" w:hanging="6"/>
                    <w:jc w:val="center"/>
                    <w:rPr>
                      <w:rFonts w:ascii="Arial" w:hAnsi="Arial" w:cs="Arial"/>
                      <w:bCs/>
                      <w:sz w:val="14"/>
                      <w:szCs w:val="14"/>
                      <w:lang w:eastAsia="en-US"/>
                    </w:rPr>
                  </w:pPr>
                  <w:r w:rsidRPr="00D34432">
                    <w:rPr>
                      <w:rFonts w:ascii="Arial" w:hAnsi="Arial" w:cs="Arial"/>
                      <w:bCs/>
                      <w:sz w:val="14"/>
                      <w:szCs w:val="14"/>
                      <w:lang w:eastAsia="en-US"/>
                    </w:rPr>
                    <w:t>160</w:t>
                  </w:r>
                </w:p>
              </w:tc>
              <w:tc>
                <w:tcPr>
                  <w:tcW w:w="752" w:type="dxa"/>
                  <w:noWrap/>
                  <w:vAlign w:val="center"/>
                  <w:hideMark/>
                </w:tcPr>
                <w:p w14:paraId="09E377EB" w14:textId="77777777" w:rsidR="00D34432" w:rsidRPr="00D34432" w:rsidRDefault="00D34432" w:rsidP="00D34432">
                  <w:pPr>
                    <w:tabs>
                      <w:tab w:val="left" w:pos="284"/>
                    </w:tabs>
                    <w:spacing w:line="180" w:lineRule="exact"/>
                    <w:ind w:left="180" w:hanging="6"/>
                    <w:jc w:val="center"/>
                    <w:rPr>
                      <w:rFonts w:ascii="Arial" w:hAnsi="Arial" w:cs="Arial"/>
                      <w:bCs/>
                      <w:sz w:val="14"/>
                      <w:szCs w:val="14"/>
                      <w:lang w:eastAsia="en-US"/>
                    </w:rPr>
                  </w:pPr>
                  <w:r w:rsidRPr="00D34432">
                    <w:rPr>
                      <w:rFonts w:ascii="Arial" w:hAnsi="Arial" w:cs="Arial"/>
                      <w:bCs/>
                      <w:sz w:val="14"/>
                      <w:szCs w:val="14"/>
                      <w:lang w:eastAsia="en-US"/>
                    </w:rPr>
                    <w:t>200</w:t>
                  </w:r>
                </w:p>
              </w:tc>
              <w:tc>
                <w:tcPr>
                  <w:tcW w:w="752" w:type="dxa"/>
                  <w:noWrap/>
                  <w:vAlign w:val="center"/>
                  <w:hideMark/>
                </w:tcPr>
                <w:p w14:paraId="767C39DA" w14:textId="77777777" w:rsidR="00D34432" w:rsidRPr="00D34432" w:rsidRDefault="00D34432" w:rsidP="00D34432">
                  <w:pPr>
                    <w:tabs>
                      <w:tab w:val="left" w:pos="284"/>
                    </w:tabs>
                    <w:spacing w:line="180" w:lineRule="exact"/>
                    <w:ind w:left="180" w:hanging="6"/>
                    <w:jc w:val="center"/>
                    <w:rPr>
                      <w:rFonts w:ascii="Arial" w:hAnsi="Arial" w:cs="Arial"/>
                      <w:bCs/>
                      <w:sz w:val="14"/>
                      <w:szCs w:val="14"/>
                      <w:lang w:eastAsia="en-US"/>
                    </w:rPr>
                  </w:pPr>
                  <w:r w:rsidRPr="00D34432">
                    <w:rPr>
                      <w:rFonts w:ascii="Arial" w:hAnsi="Arial" w:cs="Arial"/>
                      <w:bCs/>
                      <w:sz w:val="14"/>
                      <w:szCs w:val="14"/>
                      <w:lang w:eastAsia="en-US"/>
                    </w:rPr>
                    <w:t>240</w:t>
                  </w:r>
                </w:p>
              </w:tc>
              <w:tc>
                <w:tcPr>
                  <w:tcW w:w="752" w:type="dxa"/>
                  <w:noWrap/>
                  <w:vAlign w:val="center"/>
                  <w:hideMark/>
                </w:tcPr>
                <w:p w14:paraId="16C444FA" w14:textId="77777777" w:rsidR="00D34432" w:rsidRPr="00D34432" w:rsidRDefault="00D34432" w:rsidP="00D34432">
                  <w:pPr>
                    <w:tabs>
                      <w:tab w:val="left" w:pos="284"/>
                    </w:tabs>
                    <w:spacing w:line="180" w:lineRule="exact"/>
                    <w:ind w:left="180" w:hanging="6"/>
                    <w:jc w:val="center"/>
                    <w:rPr>
                      <w:rFonts w:ascii="Arial" w:hAnsi="Arial" w:cs="Arial"/>
                      <w:bCs/>
                      <w:sz w:val="14"/>
                      <w:szCs w:val="14"/>
                      <w:lang w:eastAsia="en-US"/>
                    </w:rPr>
                  </w:pPr>
                  <w:r w:rsidRPr="00D34432">
                    <w:rPr>
                      <w:rFonts w:ascii="Arial" w:hAnsi="Arial" w:cs="Arial"/>
                      <w:bCs/>
                      <w:sz w:val="14"/>
                      <w:szCs w:val="14"/>
                      <w:lang w:eastAsia="en-US"/>
                    </w:rPr>
                    <w:t>280</w:t>
                  </w:r>
                </w:p>
              </w:tc>
              <w:tc>
                <w:tcPr>
                  <w:tcW w:w="755" w:type="dxa"/>
                  <w:noWrap/>
                  <w:vAlign w:val="center"/>
                  <w:hideMark/>
                </w:tcPr>
                <w:p w14:paraId="0296EA24" w14:textId="77777777" w:rsidR="00D34432" w:rsidRPr="00D34432" w:rsidRDefault="00D34432" w:rsidP="00D34432">
                  <w:pPr>
                    <w:tabs>
                      <w:tab w:val="left" w:pos="284"/>
                    </w:tabs>
                    <w:spacing w:line="180" w:lineRule="exact"/>
                    <w:ind w:left="180" w:hanging="6"/>
                    <w:jc w:val="center"/>
                    <w:rPr>
                      <w:rFonts w:ascii="Arial" w:hAnsi="Arial" w:cs="Arial"/>
                      <w:bCs/>
                      <w:sz w:val="14"/>
                      <w:szCs w:val="14"/>
                      <w:lang w:eastAsia="en-US"/>
                    </w:rPr>
                  </w:pPr>
                  <w:r w:rsidRPr="00D34432">
                    <w:rPr>
                      <w:rFonts w:ascii="Arial" w:hAnsi="Arial" w:cs="Arial"/>
                      <w:bCs/>
                      <w:sz w:val="14"/>
                      <w:szCs w:val="14"/>
                      <w:lang w:eastAsia="en-US"/>
                    </w:rPr>
                    <w:t>320</w:t>
                  </w:r>
                </w:p>
              </w:tc>
              <w:tc>
                <w:tcPr>
                  <w:tcW w:w="5617" w:type="dxa"/>
                  <w:noWrap/>
                  <w:vAlign w:val="center"/>
                  <w:hideMark/>
                </w:tcPr>
                <w:p w14:paraId="72A106D8" w14:textId="77777777" w:rsidR="00D34432" w:rsidRPr="00D34432" w:rsidRDefault="00D34432" w:rsidP="00D34432">
                  <w:pPr>
                    <w:tabs>
                      <w:tab w:val="left" w:pos="284"/>
                    </w:tabs>
                    <w:spacing w:line="180" w:lineRule="exact"/>
                    <w:ind w:left="180" w:hanging="6"/>
                    <w:rPr>
                      <w:rFonts w:ascii="Arial" w:hAnsi="Arial" w:cs="Arial"/>
                      <w:bCs/>
                      <w:sz w:val="14"/>
                      <w:szCs w:val="14"/>
                      <w:lang w:eastAsia="en-US"/>
                    </w:rPr>
                  </w:pPr>
                  <w:r w:rsidRPr="00D34432">
                    <w:rPr>
                      <w:rFonts w:ascii="Arial" w:hAnsi="Arial" w:cs="Arial"/>
                      <w:bCs/>
                      <w:sz w:val="14"/>
                      <w:szCs w:val="14"/>
                      <w:lang w:eastAsia="en-US"/>
                    </w:rPr>
                    <w:t xml:space="preserve">            360</w:t>
                  </w:r>
                </w:p>
              </w:tc>
              <w:tc>
                <w:tcPr>
                  <w:tcW w:w="5479" w:type="dxa"/>
                  <w:vAlign w:val="center"/>
                </w:tcPr>
                <w:p w14:paraId="26908D46" w14:textId="77777777" w:rsidR="00D34432" w:rsidRPr="00D34432" w:rsidRDefault="00D34432" w:rsidP="00D34432">
                  <w:pPr>
                    <w:tabs>
                      <w:tab w:val="left" w:pos="284"/>
                    </w:tabs>
                    <w:spacing w:line="180" w:lineRule="exact"/>
                    <w:ind w:left="180" w:hanging="6"/>
                    <w:jc w:val="center"/>
                    <w:rPr>
                      <w:rFonts w:ascii="Arial" w:hAnsi="Arial" w:cs="Arial"/>
                      <w:bCs/>
                      <w:sz w:val="14"/>
                      <w:szCs w:val="14"/>
                      <w:lang w:eastAsia="en-US"/>
                    </w:rPr>
                  </w:pPr>
                </w:p>
              </w:tc>
              <w:tc>
                <w:tcPr>
                  <w:tcW w:w="752" w:type="dxa"/>
                  <w:noWrap/>
                  <w:vAlign w:val="center"/>
                </w:tcPr>
                <w:p w14:paraId="12888A21" w14:textId="77777777" w:rsidR="00D34432" w:rsidRPr="00D34432" w:rsidRDefault="00D34432" w:rsidP="00D34432">
                  <w:pPr>
                    <w:tabs>
                      <w:tab w:val="left" w:pos="284"/>
                    </w:tabs>
                    <w:spacing w:line="180" w:lineRule="exact"/>
                    <w:ind w:left="180" w:hanging="6"/>
                    <w:jc w:val="center"/>
                    <w:rPr>
                      <w:rFonts w:ascii="Arial" w:hAnsi="Arial" w:cs="Arial"/>
                      <w:bCs/>
                      <w:sz w:val="14"/>
                      <w:szCs w:val="14"/>
                      <w:lang w:eastAsia="en-US"/>
                    </w:rPr>
                  </w:pPr>
                </w:p>
              </w:tc>
              <w:tc>
                <w:tcPr>
                  <w:tcW w:w="236" w:type="dxa"/>
                  <w:noWrap/>
                  <w:vAlign w:val="center"/>
                </w:tcPr>
                <w:p w14:paraId="1B27C358" w14:textId="77777777" w:rsidR="00D34432" w:rsidRPr="00D34432" w:rsidRDefault="00D34432" w:rsidP="00D34432">
                  <w:pPr>
                    <w:tabs>
                      <w:tab w:val="left" w:pos="284"/>
                    </w:tabs>
                    <w:spacing w:line="180" w:lineRule="exact"/>
                    <w:ind w:left="180" w:hanging="6"/>
                    <w:jc w:val="center"/>
                    <w:rPr>
                      <w:rFonts w:ascii="Arial" w:hAnsi="Arial" w:cs="Arial"/>
                      <w:bCs/>
                      <w:sz w:val="14"/>
                      <w:szCs w:val="14"/>
                      <w:lang w:eastAsia="en-US"/>
                    </w:rPr>
                  </w:pPr>
                </w:p>
              </w:tc>
            </w:tr>
          </w:tbl>
          <w:p w14:paraId="79FB4451" w14:textId="77777777" w:rsidR="00D34432" w:rsidRPr="00D34432" w:rsidRDefault="00D34432" w:rsidP="00D34432">
            <w:pPr>
              <w:tabs>
                <w:tab w:val="left" w:pos="284"/>
              </w:tabs>
              <w:ind w:hanging="6"/>
              <w:rPr>
                <w:rFonts w:ascii="Arial" w:hAnsi="Arial" w:cs="Arial"/>
                <w:b/>
                <w:sz w:val="14"/>
                <w:szCs w:val="14"/>
              </w:rPr>
            </w:pPr>
            <w:r w:rsidRPr="00D34432">
              <w:rPr>
                <w:rFonts w:ascii="Arial" w:hAnsi="Arial" w:cs="Arial"/>
                <w:b/>
                <w:sz w:val="14"/>
                <w:szCs w:val="14"/>
              </w:rPr>
              <w:t xml:space="preserve"> </w:t>
            </w:r>
          </w:p>
          <w:p w14:paraId="3778DDC6" w14:textId="77777777" w:rsidR="00D34432" w:rsidRPr="00D34432" w:rsidRDefault="00D34432" w:rsidP="00D34432">
            <w:pPr>
              <w:tabs>
                <w:tab w:val="left" w:pos="284"/>
              </w:tabs>
              <w:ind w:hanging="6"/>
              <w:rPr>
                <w:rFonts w:ascii="Arial" w:hAnsi="Arial" w:cs="Arial"/>
                <w:b/>
                <w:sz w:val="14"/>
                <w:szCs w:val="14"/>
              </w:rPr>
            </w:pPr>
            <w:r w:rsidRPr="00D34432">
              <w:rPr>
                <w:rFonts w:ascii="Arial" w:hAnsi="Arial" w:cs="Arial"/>
                <w:b/>
                <w:sz w:val="14"/>
                <w:szCs w:val="14"/>
              </w:rPr>
              <w:t>2.   ΠΟΛΥΤΕΚΝΟΣ ΓΟΝΕΑΣ ΚΑΙ ΤΕΚΝΟ ΠΟΛΥΤΕΚΝΗΣ ΟΙΚΟΓΕΝΕΙΑΣ (300 μονάδες)</w:t>
            </w:r>
          </w:p>
          <w:tbl>
            <w:tblPr>
              <w:tblW w:w="0" w:type="auto"/>
              <w:tblInd w:w="288" w:type="dxa"/>
              <w:tblLayout w:type="fixed"/>
              <w:tblLook w:val="04A0" w:firstRow="1" w:lastRow="0" w:firstColumn="1" w:lastColumn="0" w:noHBand="0" w:noVBand="1"/>
            </w:tblPr>
            <w:tblGrid>
              <w:gridCol w:w="709"/>
              <w:gridCol w:w="710"/>
              <w:gridCol w:w="709"/>
              <w:gridCol w:w="710"/>
              <w:gridCol w:w="710"/>
              <w:gridCol w:w="709"/>
              <w:gridCol w:w="710"/>
              <w:gridCol w:w="709"/>
              <w:gridCol w:w="710"/>
              <w:gridCol w:w="710"/>
              <w:gridCol w:w="710"/>
              <w:gridCol w:w="540"/>
            </w:tblGrid>
            <w:tr w:rsidR="00D34432" w:rsidRPr="00D34432" w14:paraId="151D6FAA" w14:textId="77777777" w:rsidTr="00CE5C70">
              <w:trPr>
                <w:trHeight w:hRule="exact" w:val="52"/>
              </w:trPr>
              <w:tc>
                <w:tcPr>
                  <w:tcW w:w="709" w:type="dxa"/>
                  <w:noWrap/>
                  <w:vAlign w:val="center"/>
                </w:tcPr>
                <w:p w14:paraId="32E0C2A2" w14:textId="77777777" w:rsidR="00D34432" w:rsidRPr="00D34432" w:rsidRDefault="00D34432" w:rsidP="00D34432">
                  <w:pPr>
                    <w:tabs>
                      <w:tab w:val="left" w:pos="0"/>
                      <w:tab w:val="left" w:pos="284"/>
                    </w:tabs>
                    <w:spacing w:line="276" w:lineRule="auto"/>
                    <w:ind w:hanging="6"/>
                    <w:jc w:val="center"/>
                    <w:rPr>
                      <w:rFonts w:ascii="Arial" w:hAnsi="Arial" w:cs="Arial"/>
                      <w:b/>
                      <w:sz w:val="14"/>
                      <w:szCs w:val="14"/>
                      <w:lang w:eastAsia="en-US"/>
                    </w:rPr>
                  </w:pPr>
                </w:p>
              </w:tc>
              <w:tc>
                <w:tcPr>
                  <w:tcW w:w="710" w:type="dxa"/>
                  <w:noWrap/>
                  <w:vAlign w:val="center"/>
                </w:tcPr>
                <w:p w14:paraId="73978230" w14:textId="77777777" w:rsidR="00D34432" w:rsidRPr="00D34432" w:rsidRDefault="00D34432" w:rsidP="00D34432">
                  <w:pPr>
                    <w:tabs>
                      <w:tab w:val="left" w:pos="0"/>
                      <w:tab w:val="left" w:pos="284"/>
                    </w:tabs>
                    <w:spacing w:line="276" w:lineRule="auto"/>
                    <w:ind w:left="25" w:hanging="6"/>
                    <w:jc w:val="center"/>
                    <w:rPr>
                      <w:rFonts w:ascii="Arial" w:hAnsi="Arial" w:cs="Arial"/>
                      <w:sz w:val="14"/>
                      <w:szCs w:val="14"/>
                      <w:lang w:eastAsia="en-US"/>
                    </w:rPr>
                  </w:pPr>
                </w:p>
              </w:tc>
              <w:tc>
                <w:tcPr>
                  <w:tcW w:w="709" w:type="dxa"/>
                  <w:noWrap/>
                  <w:vAlign w:val="center"/>
                </w:tcPr>
                <w:p w14:paraId="166A5444" w14:textId="77777777" w:rsidR="00D34432" w:rsidRPr="00D34432" w:rsidRDefault="00D34432" w:rsidP="00D34432">
                  <w:pPr>
                    <w:tabs>
                      <w:tab w:val="left" w:pos="82"/>
                      <w:tab w:val="left" w:pos="284"/>
                    </w:tabs>
                    <w:spacing w:line="276" w:lineRule="auto"/>
                    <w:ind w:left="82" w:hanging="6"/>
                    <w:jc w:val="center"/>
                    <w:rPr>
                      <w:rFonts w:ascii="Arial" w:hAnsi="Arial" w:cs="Arial"/>
                      <w:sz w:val="14"/>
                      <w:szCs w:val="14"/>
                      <w:lang w:eastAsia="en-US"/>
                    </w:rPr>
                  </w:pPr>
                </w:p>
              </w:tc>
              <w:tc>
                <w:tcPr>
                  <w:tcW w:w="710" w:type="dxa"/>
                  <w:noWrap/>
                  <w:vAlign w:val="center"/>
                </w:tcPr>
                <w:p w14:paraId="082F6CAE" w14:textId="77777777" w:rsidR="00D34432" w:rsidRPr="00D34432" w:rsidRDefault="00D34432" w:rsidP="00D34432">
                  <w:pPr>
                    <w:tabs>
                      <w:tab w:val="left" w:pos="139"/>
                      <w:tab w:val="left" w:pos="284"/>
                    </w:tabs>
                    <w:spacing w:line="276" w:lineRule="auto"/>
                    <w:ind w:left="139" w:hanging="6"/>
                    <w:jc w:val="center"/>
                    <w:rPr>
                      <w:rFonts w:ascii="Arial" w:hAnsi="Arial" w:cs="Arial"/>
                      <w:sz w:val="14"/>
                      <w:szCs w:val="14"/>
                      <w:lang w:eastAsia="en-US"/>
                    </w:rPr>
                  </w:pPr>
                </w:p>
              </w:tc>
              <w:tc>
                <w:tcPr>
                  <w:tcW w:w="710" w:type="dxa"/>
                  <w:noWrap/>
                  <w:vAlign w:val="center"/>
                </w:tcPr>
                <w:p w14:paraId="1E68F6A0" w14:textId="77777777" w:rsidR="00D34432" w:rsidRPr="00D34432" w:rsidRDefault="00D34432" w:rsidP="00D34432">
                  <w:pPr>
                    <w:tabs>
                      <w:tab w:val="left" w:pos="16"/>
                      <w:tab w:val="left" w:pos="284"/>
                    </w:tabs>
                    <w:spacing w:line="276" w:lineRule="auto"/>
                    <w:ind w:left="16" w:hanging="6"/>
                    <w:jc w:val="center"/>
                    <w:rPr>
                      <w:rFonts w:ascii="Arial" w:hAnsi="Arial" w:cs="Arial"/>
                      <w:sz w:val="14"/>
                      <w:szCs w:val="14"/>
                      <w:lang w:eastAsia="en-US"/>
                    </w:rPr>
                  </w:pPr>
                </w:p>
              </w:tc>
              <w:tc>
                <w:tcPr>
                  <w:tcW w:w="709" w:type="dxa"/>
                  <w:noWrap/>
                  <w:vAlign w:val="center"/>
                </w:tcPr>
                <w:p w14:paraId="3BCA206E" w14:textId="77777777" w:rsidR="00D34432" w:rsidRPr="00D34432" w:rsidRDefault="00D34432" w:rsidP="00D34432">
                  <w:pPr>
                    <w:tabs>
                      <w:tab w:val="left" w:pos="73"/>
                      <w:tab w:val="left" w:pos="284"/>
                    </w:tabs>
                    <w:spacing w:line="276" w:lineRule="auto"/>
                    <w:ind w:left="73" w:hanging="6"/>
                    <w:jc w:val="center"/>
                    <w:rPr>
                      <w:rFonts w:ascii="Arial" w:hAnsi="Arial" w:cs="Arial"/>
                      <w:sz w:val="14"/>
                      <w:szCs w:val="14"/>
                      <w:lang w:eastAsia="en-US"/>
                    </w:rPr>
                  </w:pPr>
                </w:p>
              </w:tc>
              <w:tc>
                <w:tcPr>
                  <w:tcW w:w="710" w:type="dxa"/>
                  <w:noWrap/>
                  <w:vAlign w:val="center"/>
                </w:tcPr>
                <w:p w14:paraId="544B00AA" w14:textId="77777777" w:rsidR="00D34432" w:rsidRPr="00D34432" w:rsidRDefault="00D34432" w:rsidP="00D34432">
                  <w:pPr>
                    <w:tabs>
                      <w:tab w:val="left" w:pos="-50"/>
                      <w:tab w:val="left" w:pos="284"/>
                    </w:tabs>
                    <w:spacing w:line="276" w:lineRule="auto"/>
                    <w:ind w:left="130" w:hanging="6"/>
                    <w:jc w:val="center"/>
                    <w:rPr>
                      <w:rFonts w:ascii="Arial" w:hAnsi="Arial" w:cs="Arial"/>
                      <w:sz w:val="14"/>
                      <w:szCs w:val="14"/>
                      <w:lang w:eastAsia="en-US"/>
                    </w:rPr>
                  </w:pPr>
                </w:p>
              </w:tc>
              <w:tc>
                <w:tcPr>
                  <w:tcW w:w="709" w:type="dxa"/>
                  <w:noWrap/>
                  <w:vAlign w:val="center"/>
                </w:tcPr>
                <w:p w14:paraId="5C655864" w14:textId="77777777" w:rsidR="00D34432" w:rsidRPr="00D34432" w:rsidRDefault="00D34432" w:rsidP="00D34432">
                  <w:pPr>
                    <w:tabs>
                      <w:tab w:val="left" w:pos="7"/>
                      <w:tab w:val="left" w:pos="284"/>
                    </w:tabs>
                    <w:spacing w:line="276" w:lineRule="auto"/>
                    <w:ind w:hanging="6"/>
                    <w:jc w:val="center"/>
                    <w:rPr>
                      <w:rFonts w:ascii="Arial" w:hAnsi="Arial" w:cs="Arial"/>
                      <w:sz w:val="14"/>
                      <w:szCs w:val="14"/>
                      <w:lang w:eastAsia="en-US"/>
                    </w:rPr>
                  </w:pPr>
                </w:p>
              </w:tc>
              <w:tc>
                <w:tcPr>
                  <w:tcW w:w="710" w:type="dxa"/>
                </w:tcPr>
                <w:p w14:paraId="36FCDDFA" w14:textId="77777777" w:rsidR="00D34432" w:rsidRPr="00D34432" w:rsidRDefault="00D34432" w:rsidP="00D34432">
                  <w:pPr>
                    <w:tabs>
                      <w:tab w:val="left" w:pos="72"/>
                      <w:tab w:val="left" w:pos="284"/>
                    </w:tabs>
                    <w:spacing w:line="276" w:lineRule="auto"/>
                    <w:ind w:left="72" w:hanging="6"/>
                    <w:jc w:val="center"/>
                    <w:rPr>
                      <w:rFonts w:ascii="Arial" w:hAnsi="Arial" w:cs="Arial"/>
                      <w:sz w:val="14"/>
                      <w:szCs w:val="14"/>
                      <w:lang w:eastAsia="en-US"/>
                    </w:rPr>
                  </w:pPr>
                </w:p>
              </w:tc>
              <w:tc>
                <w:tcPr>
                  <w:tcW w:w="710" w:type="dxa"/>
                  <w:vAlign w:val="center"/>
                </w:tcPr>
                <w:p w14:paraId="1DDC9E02" w14:textId="77777777" w:rsidR="00D34432" w:rsidRPr="00D34432" w:rsidRDefault="00D34432" w:rsidP="00D34432">
                  <w:pPr>
                    <w:tabs>
                      <w:tab w:val="left" w:pos="72"/>
                      <w:tab w:val="left" w:pos="284"/>
                    </w:tabs>
                    <w:spacing w:line="276" w:lineRule="auto"/>
                    <w:ind w:left="72" w:hanging="6"/>
                    <w:jc w:val="center"/>
                    <w:rPr>
                      <w:rFonts w:ascii="Arial" w:hAnsi="Arial" w:cs="Arial"/>
                      <w:sz w:val="14"/>
                      <w:szCs w:val="14"/>
                      <w:lang w:eastAsia="en-US"/>
                    </w:rPr>
                  </w:pPr>
                </w:p>
              </w:tc>
              <w:tc>
                <w:tcPr>
                  <w:tcW w:w="710" w:type="dxa"/>
                  <w:vAlign w:val="center"/>
                </w:tcPr>
                <w:p w14:paraId="33A67291" w14:textId="77777777" w:rsidR="00D34432" w:rsidRPr="00D34432" w:rsidRDefault="00D34432" w:rsidP="00D34432">
                  <w:pPr>
                    <w:tabs>
                      <w:tab w:val="left" w:pos="72"/>
                      <w:tab w:val="left" w:pos="284"/>
                    </w:tabs>
                    <w:spacing w:line="276" w:lineRule="auto"/>
                    <w:ind w:left="72" w:hanging="6"/>
                    <w:jc w:val="center"/>
                    <w:rPr>
                      <w:rFonts w:ascii="Arial" w:hAnsi="Arial" w:cs="Arial"/>
                      <w:sz w:val="14"/>
                      <w:szCs w:val="14"/>
                      <w:lang w:eastAsia="en-US"/>
                    </w:rPr>
                  </w:pPr>
                </w:p>
              </w:tc>
              <w:tc>
                <w:tcPr>
                  <w:tcW w:w="540" w:type="dxa"/>
                </w:tcPr>
                <w:p w14:paraId="1385F53A" w14:textId="77777777" w:rsidR="00D34432" w:rsidRPr="00D34432" w:rsidRDefault="00D34432" w:rsidP="00D34432">
                  <w:pPr>
                    <w:tabs>
                      <w:tab w:val="left" w:pos="72"/>
                      <w:tab w:val="left" w:pos="284"/>
                    </w:tabs>
                    <w:spacing w:line="276" w:lineRule="auto"/>
                    <w:ind w:left="72" w:hanging="6"/>
                    <w:jc w:val="center"/>
                    <w:rPr>
                      <w:rFonts w:ascii="Arial" w:hAnsi="Arial" w:cs="Arial"/>
                      <w:sz w:val="14"/>
                      <w:szCs w:val="14"/>
                      <w:lang w:eastAsia="en-US"/>
                    </w:rPr>
                  </w:pPr>
                </w:p>
              </w:tc>
            </w:tr>
          </w:tbl>
          <w:p w14:paraId="25518C13" w14:textId="77777777" w:rsidR="00D34432" w:rsidRPr="00D34432" w:rsidRDefault="00D34432" w:rsidP="00D34432">
            <w:pPr>
              <w:tabs>
                <w:tab w:val="left" w:pos="284"/>
              </w:tabs>
              <w:rPr>
                <w:rFonts w:ascii="Arial" w:hAnsi="Arial" w:cs="Arial"/>
                <w:b/>
                <w:sz w:val="14"/>
                <w:szCs w:val="14"/>
              </w:rPr>
            </w:pPr>
          </w:p>
          <w:p w14:paraId="44777B09" w14:textId="77777777" w:rsidR="00D34432" w:rsidRPr="00D34432" w:rsidRDefault="00D34432" w:rsidP="00D34432">
            <w:pPr>
              <w:tabs>
                <w:tab w:val="left" w:pos="284"/>
              </w:tabs>
              <w:rPr>
                <w:rFonts w:ascii="Arial" w:hAnsi="Arial" w:cs="Arial"/>
                <w:b/>
                <w:sz w:val="14"/>
                <w:szCs w:val="14"/>
              </w:rPr>
            </w:pPr>
            <w:r w:rsidRPr="00D34432">
              <w:rPr>
                <w:rFonts w:ascii="Arial" w:hAnsi="Arial" w:cs="Arial"/>
                <w:b/>
                <w:sz w:val="14"/>
                <w:szCs w:val="14"/>
              </w:rPr>
              <w:t xml:space="preserve"> 3.   ΤΡΙΤΕΚΝΟΣ ΓΟΝΕΑΣ ΚΑΙ ΤΕΚΝΟ ΤΡΙΤΕΚΝΗΣ ΟΙΚΟΓΕΝΕΙΑΣ (200 μονάδες)</w:t>
            </w:r>
          </w:p>
          <w:p w14:paraId="36B7E2B5" w14:textId="77777777" w:rsidR="00D34432" w:rsidRPr="00D34432" w:rsidRDefault="00D34432" w:rsidP="00D34432">
            <w:pPr>
              <w:tabs>
                <w:tab w:val="left" w:pos="284"/>
              </w:tabs>
              <w:ind w:hanging="6"/>
              <w:rPr>
                <w:rFonts w:ascii="Arial" w:hAnsi="Arial" w:cs="Arial"/>
                <w:b/>
                <w:sz w:val="14"/>
                <w:szCs w:val="14"/>
              </w:rPr>
            </w:pPr>
          </w:p>
          <w:p w14:paraId="47811CCF" w14:textId="77777777" w:rsidR="00D34432" w:rsidRPr="00D34432" w:rsidRDefault="00D34432" w:rsidP="00D34432">
            <w:pPr>
              <w:tabs>
                <w:tab w:val="left" w:pos="284"/>
              </w:tabs>
              <w:ind w:hanging="6"/>
              <w:rPr>
                <w:rFonts w:ascii="Arial" w:hAnsi="Arial" w:cs="Arial"/>
                <w:sz w:val="8"/>
                <w:szCs w:val="8"/>
              </w:rPr>
            </w:pPr>
            <w:r w:rsidRPr="00D34432">
              <w:rPr>
                <w:rFonts w:ascii="Arial" w:hAnsi="Arial" w:cs="Arial"/>
                <w:b/>
                <w:sz w:val="14"/>
                <w:szCs w:val="14"/>
              </w:rPr>
              <w:t xml:space="preserve"> 4.   ΜΟΝΟΓΟΝΕΑΣ Η΄ ΤΕΚΝΟ ΜΟΝΟΓΟΝΕΪΚΗΣ ΟΙΚΟΓΕΝΕΙΑΣ (100 μονάδες )</w:t>
            </w:r>
          </w:p>
          <w:p w14:paraId="3F3B0FFC" w14:textId="77777777" w:rsidR="00D34432" w:rsidRPr="00D34432" w:rsidRDefault="00D34432" w:rsidP="00D34432">
            <w:pPr>
              <w:tabs>
                <w:tab w:val="left" w:pos="284"/>
              </w:tabs>
              <w:ind w:hanging="6"/>
              <w:rPr>
                <w:rFonts w:ascii="Arial" w:hAnsi="Arial" w:cs="Arial"/>
                <w:b/>
                <w:sz w:val="14"/>
                <w:szCs w:val="14"/>
              </w:rPr>
            </w:pPr>
            <w:r w:rsidRPr="00D34432">
              <w:rPr>
                <w:rFonts w:ascii="Arial" w:hAnsi="Arial" w:cs="Arial"/>
                <w:b/>
                <w:sz w:val="14"/>
                <w:szCs w:val="14"/>
              </w:rPr>
              <w:t xml:space="preserve">       </w:t>
            </w:r>
          </w:p>
          <w:p w14:paraId="57E107C5" w14:textId="77777777" w:rsidR="00D34432" w:rsidRPr="00D34432" w:rsidRDefault="00D34432" w:rsidP="00D34432">
            <w:pPr>
              <w:tabs>
                <w:tab w:val="left" w:pos="284"/>
              </w:tabs>
              <w:ind w:hanging="6"/>
              <w:rPr>
                <w:rFonts w:ascii="Arial" w:hAnsi="Arial" w:cs="Arial"/>
                <w:b/>
                <w:i/>
                <w:sz w:val="14"/>
                <w:szCs w:val="14"/>
              </w:rPr>
            </w:pPr>
            <w:r w:rsidRPr="00D34432">
              <w:rPr>
                <w:rFonts w:ascii="Arial" w:hAnsi="Arial" w:cs="Arial"/>
                <w:b/>
                <w:sz w:val="14"/>
                <w:szCs w:val="14"/>
              </w:rPr>
              <w:t xml:space="preserve"> 5.   ΑΝΗΛΙΚΑ ΤΕΚΝΑ ( 50 μονάδες για καθένα με ανώτατο όριο τα 6 τέκνα)</w:t>
            </w:r>
          </w:p>
          <w:tbl>
            <w:tblPr>
              <w:tblW w:w="0" w:type="auto"/>
              <w:tblInd w:w="288" w:type="dxa"/>
              <w:tblLayout w:type="fixed"/>
              <w:tblLook w:val="04A0" w:firstRow="1" w:lastRow="0" w:firstColumn="1" w:lastColumn="0" w:noHBand="0" w:noVBand="1"/>
            </w:tblPr>
            <w:tblGrid>
              <w:gridCol w:w="1701"/>
              <w:gridCol w:w="709"/>
              <w:gridCol w:w="710"/>
              <w:gridCol w:w="709"/>
              <w:gridCol w:w="710"/>
              <w:gridCol w:w="710"/>
              <w:gridCol w:w="540"/>
            </w:tblGrid>
            <w:tr w:rsidR="00D34432" w:rsidRPr="00D34432" w14:paraId="552C4FA3" w14:textId="77777777" w:rsidTr="00CE5C70">
              <w:trPr>
                <w:trHeight w:val="288"/>
              </w:trPr>
              <w:tc>
                <w:tcPr>
                  <w:tcW w:w="1701" w:type="dxa"/>
                  <w:noWrap/>
                  <w:vAlign w:val="center"/>
                  <w:hideMark/>
                </w:tcPr>
                <w:p w14:paraId="6EF3E682" w14:textId="77777777" w:rsidR="00D34432" w:rsidRPr="00D34432" w:rsidRDefault="00D34432" w:rsidP="00D34432">
                  <w:pPr>
                    <w:tabs>
                      <w:tab w:val="left" w:pos="284"/>
                    </w:tabs>
                    <w:spacing w:line="276" w:lineRule="auto"/>
                    <w:ind w:hanging="6"/>
                    <w:rPr>
                      <w:rFonts w:ascii="Arial" w:hAnsi="Arial" w:cs="Arial"/>
                      <w:bCs/>
                      <w:sz w:val="14"/>
                      <w:szCs w:val="14"/>
                      <w:lang w:eastAsia="en-US"/>
                    </w:rPr>
                  </w:pPr>
                  <w:r w:rsidRPr="00D34432">
                    <w:rPr>
                      <w:rFonts w:ascii="Arial" w:hAnsi="Arial" w:cs="Arial"/>
                      <w:bCs/>
                      <w:sz w:val="14"/>
                      <w:szCs w:val="14"/>
                      <w:lang w:eastAsia="en-US"/>
                    </w:rPr>
                    <w:t>αριθμός τέκνων</w:t>
                  </w:r>
                </w:p>
              </w:tc>
              <w:tc>
                <w:tcPr>
                  <w:tcW w:w="709" w:type="dxa"/>
                  <w:noWrap/>
                  <w:vAlign w:val="center"/>
                  <w:hideMark/>
                </w:tcPr>
                <w:p w14:paraId="1DDEF02E" w14:textId="77777777" w:rsidR="00D34432" w:rsidRPr="00D34432" w:rsidRDefault="00D34432" w:rsidP="00D34432">
                  <w:pPr>
                    <w:tabs>
                      <w:tab w:val="left" w:pos="0"/>
                      <w:tab w:val="left" w:pos="284"/>
                    </w:tabs>
                    <w:spacing w:line="276" w:lineRule="auto"/>
                    <w:ind w:hanging="6"/>
                    <w:rPr>
                      <w:rFonts w:ascii="Arial" w:hAnsi="Arial" w:cs="Arial"/>
                      <w:sz w:val="14"/>
                      <w:szCs w:val="14"/>
                      <w:lang w:eastAsia="en-US"/>
                    </w:rPr>
                  </w:pPr>
                  <w:r w:rsidRPr="00D34432">
                    <w:rPr>
                      <w:rFonts w:ascii="Arial" w:hAnsi="Arial" w:cs="Arial"/>
                      <w:sz w:val="14"/>
                      <w:szCs w:val="14"/>
                      <w:lang w:eastAsia="en-US"/>
                    </w:rPr>
                    <w:t>1</w:t>
                  </w:r>
                </w:p>
              </w:tc>
              <w:tc>
                <w:tcPr>
                  <w:tcW w:w="710" w:type="dxa"/>
                  <w:noWrap/>
                  <w:vAlign w:val="center"/>
                  <w:hideMark/>
                </w:tcPr>
                <w:p w14:paraId="0CB0DE5E" w14:textId="77777777" w:rsidR="00D34432" w:rsidRPr="00D34432" w:rsidRDefault="00D34432" w:rsidP="00D34432">
                  <w:pPr>
                    <w:tabs>
                      <w:tab w:val="left" w:pos="0"/>
                      <w:tab w:val="left" w:pos="284"/>
                    </w:tabs>
                    <w:spacing w:line="276" w:lineRule="auto"/>
                    <w:ind w:left="25" w:hanging="6"/>
                    <w:rPr>
                      <w:rFonts w:ascii="Arial" w:hAnsi="Arial" w:cs="Arial"/>
                      <w:sz w:val="14"/>
                      <w:szCs w:val="14"/>
                      <w:lang w:eastAsia="en-US"/>
                    </w:rPr>
                  </w:pPr>
                  <w:r w:rsidRPr="00D34432">
                    <w:rPr>
                      <w:rFonts w:ascii="Arial" w:hAnsi="Arial" w:cs="Arial"/>
                      <w:sz w:val="14"/>
                      <w:szCs w:val="14"/>
                      <w:lang w:eastAsia="en-US"/>
                    </w:rPr>
                    <w:t>2</w:t>
                  </w:r>
                </w:p>
              </w:tc>
              <w:tc>
                <w:tcPr>
                  <w:tcW w:w="709" w:type="dxa"/>
                  <w:noWrap/>
                  <w:vAlign w:val="center"/>
                  <w:hideMark/>
                </w:tcPr>
                <w:p w14:paraId="784F84D3" w14:textId="77777777" w:rsidR="00D34432" w:rsidRPr="00D34432" w:rsidRDefault="00D34432" w:rsidP="00D34432">
                  <w:pPr>
                    <w:tabs>
                      <w:tab w:val="left" w:pos="82"/>
                      <w:tab w:val="left" w:pos="284"/>
                    </w:tabs>
                    <w:spacing w:line="276" w:lineRule="auto"/>
                    <w:ind w:hanging="6"/>
                    <w:rPr>
                      <w:rFonts w:ascii="Arial" w:hAnsi="Arial" w:cs="Arial"/>
                      <w:sz w:val="14"/>
                      <w:szCs w:val="14"/>
                      <w:lang w:eastAsia="en-US"/>
                    </w:rPr>
                  </w:pPr>
                  <w:r w:rsidRPr="00D34432">
                    <w:rPr>
                      <w:rFonts w:ascii="Arial" w:hAnsi="Arial" w:cs="Arial"/>
                      <w:sz w:val="14"/>
                      <w:szCs w:val="14"/>
                      <w:lang w:eastAsia="en-US"/>
                    </w:rPr>
                    <w:t>3</w:t>
                  </w:r>
                </w:p>
              </w:tc>
              <w:tc>
                <w:tcPr>
                  <w:tcW w:w="710" w:type="dxa"/>
                  <w:noWrap/>
                  <w:vAlign w:val="center"/>
                  <w:hideMark/>
                </w:tcPr>
                <w:p w14:paraId="1DA79A33" w14:textId="77777777" w:rsidR="00D34432" w:rsidRPr="00D34432" w:rsidRDefault="00D34432" w:rsidP="00D34432">
                  <w:pPr>
                    <w:tabs>
                      <w:tab w:val="left" w:pos="139"/>
                      <w:tab w:val="left" w:pos="284"/>
                    </w:tabs>
                    <w:spacing w:line="276" w:lineRule="auto"/>
                    <w:ind w:hanging="6"/>
                    <w:rPr>
                      <w:rFonts w:ascii="Arial" w:hAnsi="Arial" w:cs="Arial"/>
                      <w:sz w:val="14"/>
                      <w:szCs w:val="14"/>
                      <w:lang w:eastAsia="en-US"/>
                    </w:rPr>
                  </w:pPr>
                  <w:r w:rsidRPr="00D34432">
                    <w:rPr>
                      <w:rFonts w:ascii="Arial" w:hAnsi="Arial" w:cs="Arial"/>
                      <w:sz w:val="14"/>
                      <w:szCs w:val="14"/>
                      <w:lang w:eastAsia="en-US"/>
                    </w:rPr>
                    <w:t>4</w:t>
                  </w:r>
                </w:p>
              </w:tc>
              <w:tc>
                <w:tcPr>
                  <w:tcW w:w="710" w:type="dxa"/>
                  <w:noWrap/>
                  <w:vAlign w:val="center"/>
                  <w:hideMark/>
                </w:tcPr>
                <w:p w14:paraId="41D360A2" w14:textId="77777777" w:rsidR="00D34432" w:rsidRPr="00D34432" w:rsidRDefault="00D34432" w:rsidP="00D34432">
                  <w:pPr>
                    <w:tabs>
                      <w:tab w:val="left" w:pos="16"/>
                      <w:tab w:val="left" w:pos="284"/>
                    </w:tabs>
                    <w:spacing w:line="276" w:lineRule="auto"/>
                    <w:ind w:hanging="6"/>
                    <w:rPr>
                      <w:rFonts w:ascii="Arial" w:hAnsi="Arial" w:cs="Arial"/>
                      <w:sz w:val="14"/>
                      <w:szCs w:val="14"/>
                      <w:lang w:eastAsia="en-US"/>
                    </w:rPr>
                  </w:pPr>
                  <w:r w:rsidRPr="00D34432">
                    <w:rPr>
                      <w:rFonts w:ascii="Arial" w:hAnsi="Arial" w:cs="Arial"/>
                      <w:sz w:val="14"/>
                      <w:szCs w:val="14"/>
                      <w:lang w:eastAsia="en-US"/>
                    </w:rPr>
                    <w:t>5</w:t>
                  </w:r>
                </w:p>
              </w:tc>
              <w:tc>
                <w:tcPr>
                  <w:tcW w:w="540" w:type="dxa"/>
                  <w:vAlign w:val="center"/>
                  <w:hideMark/>
                </w:tcPr>
                <w:p w14:paraId="652EF2FA" w14:textId="77777777" w:rsidR="00D34432" w:rsidRPr="00D34432" w:rsidRDefault="00D34432" w:rsidP="00D34432">
                  <w:pPr>
                    <w:tabs>
                      <w:tab w:val="left" w:pos="72"/>
                      <w:tab w:val="left" w:pos="284"/>
                    </w:tabs>
                    <w:spacing w:line="276" w:lineRule="auto"/>
                    <w:ind w:hanging="6"/>
                    <w:jc w:val="center"/>
                    <w:rPr>
                      <w:rFonts w:ascii="Arial" w:hAnsi="Arial" w:cs="Arial"/>
                      <w:sz w:val="14"/>
                      <w:szCs w:val="14"/>
                      <w:lang w:eastAsia="en-US"/>
                    </w:rPr>
                  </w:pPr>
                  <w:r w:rsidRPr="00D34432">
                    <w:rPr>
                      <w:rFonts w:ascii="Arial" w:hAnsi="Arial" w:cs="Arial"/>
                      <w:sz w:val="14"/>
                      <w:szCs w:val="14"/>
                      <w:lang w:eastAsia="en-US"/>
                    </w:rPr>
                    <w:t>6</w:t>
                  </w:r>
                </w:p>
              </w:tc>
            </w:tr>
            <w:tr w:rsidR="00D34432" w:rsidRPr="00D34432" w14:paraId="5502E84E" w14:textId="77777777" w:rsidTr="00CE5C70">
              <w:trPr>
                <w:trHeight w:val="227"/>
              </w:trPr>
              <w:tc>
                <w:tcPr>
                  <w:tcW w:w="1701" w:type="dxa"/>
                  <w:noWrap/>
                  <w:vAlign w:val="center"/>
                  <w:hideMark/>
                </w:tcPr>
                <w:p w14:paraId="1FF812DB" w14:textId="77777777" w:rsidR="00D34432" w:rsidRPr="00D34432" w:rsidRDefault="00D34432" w:rsidP="00D34432">
                  <w:pPr>
                    <w:tabs>
                      <w:tab w:val="left" w:pos="284"/>
                    </w:tabs>
                    <w:spacing w:line="276" w:lineRule="auto"/>
                    <w:ind w:hanging="6"/>
                    <w:rPr>
                      <w:rFonts w:ascii="Arial" w:hAnsi="Arial" w:cs="Arial"/>
                      <w:bCs/>
                      <w:sz w:val="14"/>
                      <w:szCs w:val="14"/>
                      <w:lang w:eastAsia="en-US"/>
                    </w:rPr>
                  </w:pPr>
                  <w:r w:rsidRPr="00D34432">
                    <w:rPr>
                      <w:rFonts w:ascii="Arial" w:hAnsi="Arial" w:cs="Arial"/>
                      <w:bCs/>
                      <w:sz w:val="14"/>
                      <w:szCs w:val="14"/>
                      <w:lang w:eastAsia="en-US"/>
                    </w:rPr>
                    <w:t>μονάδες</w:t>
                  </w:r>
                </w:p>
              </w:tc>
              <w:tc>
                <w:tcPr>
                  <w:tcW w:w="709" w:type="dxa"/>
                  <w:noWrap/>
                  <w:vAlign w:val="center"/>
                  <w:hideMark/>
                </w:tcPr>
                <w:p w14:paraId="0AF831F4" w14:textId="77777777" w:rsidR="00D34432" w:rsidRPr="00D34432" w:rsidRDefault="00D34432" w:rsidP="00D34432">
                  <w:pPr>
                    <w:tabs>
                      <w:tab w:val="left" w:pos="0"/>
                      <w:tab w:val="left" w:pos="284"/>
                    </w:tabs>
                    <w:spacing w:line="276" w:lineRule="auto"/>
                    <w:ind w:hanging="6"/>
                    <w:rPr>
                      <w:rFonts w:ascii="Arial" w:hAnsi="Arial" w:cs="Arial"/>
                      <w:sz w:val="14"/>
                      <w:szCs w:val="14"/>
                      <w:lang w:eastAsia="en-US"/>
                    </w:rPr>
                  </w:pPr>
                  <w:r w:rsidRPr="00D34432">
                    <w:rPr>
                      <w:rFonts w:ascii="Arial" w:hAnsi="Arial" w:cs="Arial"/>
                      <w:sz w:val="14"/>
                      <w:szCs w:val="14"/>
                      <w:lang w:eastAsia="en-US"/>
                    </w:rPr>
                    <w:t>50</w:t>
                  </w:r>
                </w:p>
              </w:tc>
              <w:tc>
                <w:tcPr>
                  <w:tcW w:w="710" w:type="dxa"/>
                  <w:noWrap/>
                  <w:vAlign w:val="center"/>
                  <w:hideMark/>
                </w:tcPr>
                <w:p w14:paraId="6EA121AC" w14:textId="77777777" w:rsidR="00D34432" w:rsidRPr="00D34432" w:rsidRDefault="00D34432" w:rsidP="00D34432">
                  <w:pPr>
                    <w:tabs>
                      <w:tab w:val="left" w:pos="0"/>
                      <w:tab w:val="left" w:pos="284"/>
                    </w:tabs>
                    <w:spacing w:line="276" w:lineRule="auto"/>
                    <w:ind w:hanging="6"/>
                    <w:rPr>
                      <w:rFonts w:ascii="Arial" w:hAnsi="Arial" w:cs="Arial"/>
                      <w:sz w:val="14"/>
                      <w:szCs w:val="14"/>
                      <w:lang w:eastAsia="en-US"/>
                    </w:rPr>
                  </w:pPr>
                  <w:r w:rsidRPr="00D34432">
                    <w:rPr>
                      <w:rFonts w:ascii="Arial" w:hAnsi="Arial" w:cs="Arial"/>
                      <w:sz w:val="14"/>
                      <w:szCs w:val="14"/>
                      <w:lang w:eastAsia="en-US"/>
                    </w:rPr>
                    <w:t>100</w:t>
                  </w:r>
                </w:p>
              </w:tc>
              <w:tc>
                <w:tcPr>
                  <w:tcW w:w="709" w:type="dxa"/>
                  <w:noWrap/>
                  <w:vAlign w:val="center"/>
                  <w:hideMark/>
                </w:tcPr>
                <w:p w14:paraId="3695C0FD" w14:textId="77777777" w:rsidR="00D34432" w:rsidRPr="00D34432" w:rsidRDefault="00D34432" w:rsidP="00D34432">
                  <w:pPr>
                    <w:tabs>
                      <w:tab w:val="left" w:pos="82"/>
                      <w:tab w:val="left" w:pos="284"/>
                    </w:tabs>
                    <w:spacing w:line="276" w:lineRule="auto"/>
                    <w:ind w:hanging="6"/>
                    <w:rPr>
                      <w:rFonts w:ascii="Arial" w:hAnsi="Arial" w:cs="Arial"/>
                      <w:sz w:val="14"/>
                      <w:szCs w:val="14"/>
                      <w:lang w:eastAsia="en-US"/>
                    </w:rPr>
                  </w:pPr>
                  <w:r w:rsidRPr="00D34432">
                    <w:rPr>
                      <w:rFonts w:ascii="Arial" w:hAnsi="Arial" w:cs="Arial"/>
                      <w:sz w:val="14"/>
                      <w:szCs w:val="14"/>
                      <w:lang w:eastAsia="en-US"/>
                    </w:rPr>
                    <w:t>150</w:t>
                  </w:r>
                </w:p>
              </w:tc>
              <w:tc>
                <w:tcPr>
                  <w:tcW w:w="710" w:type="dxa"/>
                  <w:noWrap/>
                  <w:vAlign w:val="center"/>
                  <w:hideMark/>
                </w:tcPr>
                <w:p w14:paraId="2A198D57" w14:textId="77777777" w:rsidR="00D34432" w:rsidRPr="00D34432" w:rsidRDefault="00D34432" w:rsidP="00D34432">
                  <w:pPr>
                    <w:tabs>
                      <w:tab w:val="left" w:pos="139"/>
                      <w:tab w:val="left" w:pos="284"/>
                    </w:tabs>
                    <w:spacing w:line="276" w:lineRule="auto"/>
                    <w:ind w:hanging="6"/>
                    <w:rPr>
                      <w:rFonts w:ascii="Arial" w:hAnsi="Arial" w:cs="Arial"/>
                      <w:sz w:val="14"/>
                      <w:szCs w:val="14"/>
                      <w:lang w:eastAsia="en-US"/>
                    </w:rPr>
                  </w:pPr>
                  <w:r w:rsidRPr="00D34432">
                    <w:rPr>
                      <w:rFonts w:ascii="Arial" w:hAnsi="Arial" w:cs="Arial"/>
                      <w:sz w:val="14"/>
                      <w:szCs w:val="14"/>
                      <w:lang w:eastAsia="en-US"/>
                    </w:rPr>
                    <w:t>200</w:t>
                  </w:r>
                </w:p>
              </w:tc>
              <w:tc>
                <w:tcPr>
                  <w:tcW w:w="710" w:type="dxa"/>
                  <w:noWrap/>
                  <w:vAlign w:val="center"/>
                  <w:hideMark/>
                </w:tcPr>
                <w:p w14:paraId="31501DDF" w14:textId="77777777" w:rsidR="00D34432" w:rsidRPr="00D34432" w:rsidRDefault="00D34432" w:rsidP="00D34432">
                  <w:pPr>
                    <w:tabs>
                      <w:tab w:val="left" w:pos="16"/>
                      <w:tab w:val="left" w:pos="284"/>
                    </w:tabs>
                    <w:spacing w:line="276" w:lineRule="auto"/>
                    <w:ind w:hanging="6"/>
                    <w:rPr>
                      <w:rFonts w:ascii="Arial" w:hAnsi="Arial" w:cs="Arial"/>
                      <w:sz w:val="14"/>
                      <w:szCs w:val="14"/>
                      <w:lang w:eastAsia="en-US"/>
                    </w:rPr>
                  </w:pPr>
                  <w:r w:rsidRPr="00D34432">
                    <w:rPr>
                      <w:rFonts w:ascii="Arial" w:hAnsi="Arial" w:cs="Arial"/>
                      <w:sz w:val="14"/>
                      <w:szCs w:val="14"/>
                      <w:lang w:eastAsia="en-US"/>
                    </w:rPr>
                    <w:t>250</w:t>
                  </w:r>
                </w:p>
              </w:tc>
              <w:tc>
                <w:tcPr>
                  <w:tcW w:w="540" w:type="dxa"/>
                  <w:vAlign w:val="center"/>
                  <w:hideMark/>
                </w:tcPr>
                <w:p w14:paraId="6996B0A0" w14:textId="77777777" w:rsidR="00D34432" w:rsidRPr="00D34432" w:rsidRDefault="00D34432" w:rsidP="00D34432">
                  <w:pPr>
                    <w:tabs>
                      <w:tab w:val="left" w:pos="72"/>
                      <w:tab w:val="left" w:pos="284"/>
                    </w:tabs>
                    <w:spacing w:line="276" w:lineRule="auto"/>
                    <w:ind w:hanging="6"/>
                    <w:jc w:val="center"/>
                    <w:rPr>
                      <w:rFonts w:ascii="Arial" w:hAnsi="Arial" w:cs="Arial"/>
                      <w:sz w:val="14"/>
                      <w:szCs w:val="14"/>
                      <w:lang w:eastAsia="en-US"/>
                    </w:rPr>
                  </w:pPr>
                  <w:r w:rsidRPr="00D34432">
                    <w:rPr>
                      <w:rFonts w:ascii="Arial" w:hAnsi="Arial" w:cs="Arial"/>
                      <w:sz w:val="14"/>
                      <w:szCs w:val="14"/>
                      <w:lang w:eastAsia="en-US"/>
                    </w:rPr>
                    <w:t>300</w:t>
                  </w:r>
                </w:p>
              </w:tc>
            </w:tr>
            <w:tr w:rsidR="00D34432" w:rsidRPr="00D34432" w14:paraId="64E095CB" w14:textId="77777777" w:rsidTr="00CE5C70">
              <w:trPr>
                <w:trHeight w:val="227"/>
              </w:trPr>
              <w:tc>
                <w:tcPr>
                  <w:tcW w:w="1701" w:type="dxa"/>
                  <w:noWrap/>
                  <w:vAlign w:val="center"/>
                </w:tcPr>
                <w:p w14:paraId="6B96CDAD" w14:textId="77777777" w:rsidR="00D34432" w:rsidRPr="00D34432" w:rsidRDefault="00D34432" w:rsidP="00D34432">
                  <w:pPr>
                    <w:tabs>
                      <w:tab w:val="left" w:pos="284"/>
                    </w:tabs>
                    <w:spacing w:line="276" w:lineRule="auto"/>
                    <w:ind w:hanging="6"/>
                    <w:rPr>
                      <w:rFonts w:ascii="Arial" w:hAnsi="Arial" w:cs="Arial"/>
                      <w:bCs/>
                      <w:sz w:val="14"/>
                      <w:szCs w:val="14"/>
                      <w:lang w:eastAsia="en-US"/>
                    </w:rPr>
                  </w:pPr>
                </w:p>
              </w:tc>
              <w:tc>
                <w:tcPr>
                  <w:tcW w:w="709" w:type="dxa"/>
                  <w:noWrap/>
                  <w:vAlign w:val="center"/>
                </w:tcPr>
                <w:p w14:paraId="135D61C8" w14:textId="77777777" w:rsidR="00D34432" w:rsidRPr="00D34432" w:rsidRDefault="00D34432" w:rsidP="00D34432">
                  <w:pPr>
                    <w:tabs>
                      <w:tab w:val="left" w:pos="0"/>
                      <w:tab w:val="left" w:pos="284"/>
                    </w:tabs>
                    <w:spacing w:line="276" w:lineRule="auto"/>
                    <w:ind w:hanging="6"/>
                    <w:jc w:val="center"/>
                    <w:rPr>
                      <w:rFonts w:ascii="Arial" w:hAnsi="Arial" w:cs="Arial"/>
                      <w:sz w:val="14"/>
                      <w:szCs w:val="14"/>
                      <w:lang w:eastAsia="en-US"/>
                    </w:rPr>
                  </w:pPr>
                </w:p>
              </w:tc>
              <w:tc>
                <w:tcPr>
                  <w:tcW w:w="710" w:type="dxa"/>
                  <w:noWrap/>
                  <w:vAlign w:val="center"/>
                </w:tcPr>
                <w:p w14:paraId="007CF9EC" w14:textId="77777777" w:rsidR="00D34432" w:rsidRPr="00D34432" w:rsidRDefault="00D34432" w:rsidP="00D34432">
                  <w:pPr>
                    <w:tabs>
                      <w:tab w:val="left" w:pos="0"/>
                      <w:tab w:val="left" w:pos="284"/>
                    </w:tabs>
                    <w:spacing w:line="276" w:lineRule="auto"/>
                    <w:ind w:left="25" w:hanging="6"/>
                    <w:jc w:val="center"/>
                    <w:rPr>
                      <w:rFonts w:ascii="Arial" w:hAnsi="Arial" w:cs="Arial"/>
                      <w:sz w:val="14"/>
                      <w:szCs w:val="14"/>
                      <w:lang w:eastAsia="en-US"/>
                    </w:rPr>
                  </w:pPr>
                </w:p>
              </w:tc>
              <w:tc>
                <w:tcPr>
                  <w:tcW w:w="709" w:type="dxa"/>
                  <w:noWrap/>
                  <w:vAlign w:val="center"/>
                </w:tcPr>
                <w:p w14:paraId="558C720E" w14:textId="77777777" w:rsidR="00D34432" w:rsidRPr="00D34432" w:rsidRDefault="00D34432" w:rsidP="00D34432">
                  <w:pPr>
                    <w:tabs>
                      <w:tab w:val="left" w:pos="82"/>
                      <w:tab w:val="left" w:pos="284"/>
                    </w:tabs>
                    <w:spacing w:line="276" w:lineRule="auto"/>
                    <w:ind w:left="82" w:hanging="6"/>
                    <w:jc w:val="center"/>
                    <w:rPr>
                      <w:rFonts w:ascii="Arial" w:hAnsi="Arial" w:cs="Arial"/>
                      <w:sz w:val="14"/>
                      <w:szCs w:val="14"/>
                      <w:lang w:eastAsia="en-US"/>
                    </w:rPr>
                  </w:pPr>
                </w:p>
              </w:tc>
              <w:tc>
                <w:tcPr>
                  <w:tcW w:w="710" w:type="dxa"/>
                  <w:noWrap/>
                  <w:vAlign w:val="center"/>
                </w:tcPr>
                <w:p w14:paraId="08005A15" w14:textId="77777777" w:rsidR="00D34432" w:rsidRPr="00D34432" w:rsidRDefault="00D34432" w:rsidP="00D34432">
                  <w:pPr>
                    <w:tabs>
                      <w:tab w:val="left" w:pos="139"/>
                      <w:tab w:val="left" w:pos="284"/>
                    </w:tabs>
                    <w:spacing w:line="276" w:lineRule="auto"/>
                    <w:ind w:left="139" w:hanging="6"/>
                    <w:jc w:val="center"/>
                    <w:rPr>
                      <w:rFonts w:ascii="Arial" w:hAnsi="Arial" w:cs="Arial"/>
                      <w:sz w:val="14"/>
                      <w:szCs w:val="14"/>
                      <w:lang w:eastAsia="en-US"/>
                    </w:rPr>
                  </w:pPr>
                </w:p>
              </w:tc>
              <w:tc>
                <w:tcPr>
                  <w:tcW w:w="710" w:type="dxa"/>
                  <w:noWrap/>
                  <w:vAlign w:val="center"/>
                </w:tcPr>
                <w:p w14:paraId="108C9227" w14:textId="77777777" w:rsidR="00D34432" w:rsidRPr="00D34432" w:rsidRDefault="00D34432" w:rsidP="00D34432">
                  <w:pPr>
                    <w:tabs>
                      <w:tab w:val="left" w:pos="16"/>
                      <w:tab w:val="left" w:pos="284"/>
                    </w:tabs>
                    <w:spacing w:line="276" w:lineRule="auto"/>
                    <w:ind w:left="16" w:hanging="6"/>
                    <w:jc w:val="center"/>
                    <w:rPr>
                      <w:rFonts w:ascii="Arial" w:hAnsi="Arial" w:cs="Arial"/>
                      <w:sz w:val="14"/>
                      <w:szCs w:val="14"/>
                      <w:lang w:eastAsia="en-US"/>
                    </w:rPr>
                  </w:pPr>
                </w:p>
              </w:tc>
              <w:tc>
                <w:tcPr>
                  <w:tcW w:w="540" w:type="dxa"/>
                </w:tcPr>
                <w:p w14:paraId="7BCF9052" w14:textId="77777777" w:rsidR="00D34432" w:rsidRPr="00D34432" w:rsidRDefault="00D34432" w:rsidP="00D34432">
                  <w:pPr>
                    <w:tabs>
                      <w:tab w:val="left" w:pos="72"/>
                      <w:tab w:val="left" w:pos="284"/>
                    </w:tabs>
                    <w:spacing w:line="276" w:lineRule="auto"/>
                    <w:ind w:left="72" w:hanging="6"/>
                    <w:jc w:val="center"/>
                    <w:rPr>
                      <w:rFonts w:ascii="Arial" w:hAnsi="Arial" w:cs="Arial"/>
                      <w:sz w:val="14"/>
                      <w:szCs w:val="14"/>
                      <w:lang w:eastAsia="en-US"/>
                    </w:rPr>
                  </w:pPr>
                </w:p>
              </w:tc>
            </w:tr>
          </w:tbl>
          <w:p w14:paraId="16DF7E44" w14:textId="77777777" w:rsidR="00D34432" w:rsidRPr="00D34432" w:rsidRDefault="00D34432" w:rsidP="00D34432">
            <w:pPr>
              <w:tabs>
                <w:tab w:val="left" w:pos="284"/>
              </w:tabs>
              <w:ind w:hanging="6"/>
              <w:rPr>
                <w:rFonts w:ascii="Arial" w:hAnsi="Arial" w:cs="Arial"/>
                <w:b/>
                <w:spacing w:val="-4"/>
                <w:sz w:val="14"/>
                <w:szCs w:val="14"/>
              </w:rPr>
            </w:pPr>
          </w:p>
          <w:p w14:paraId="16FBB14D" w14:textId="77777777" w:rsidR="00D34432" w:rsidRPr="00D34432" w:rsidRDefault="00D34432" w:rsidP="00D34432">
            <w:pPr>
              <w:tabs>
                <w:tab w:val="left" w:pos="284"/>
              </w:tabs>
              <w:ind w:hanging="6"/>
              <w:rPr>
                <w:rFonts w:ascii="Arial" w:hAnsi="Arial" w:cs="Arial"/>
                <w:b/>
                <w:i/>
                <w:spacing w:val="-4"/>
                <w:sz w:val="14"/>
                <w:szCs w:val="14"/>
              </w:rPr>
            </w:pPr>
            <w:r w:rsidRPr="00D34432">
              <w:rPr>
                <w:rFonts w:ascii="Arial" w:hAnsi="Arial" w:cs="Arial"/>
                <w:b/>
                <w:spacing w:val="-4"/>
                <w:sz w:val="14"/>
                <w:szCs w:val="14"/>
              </w:rPr>
              <w:t xml:space="preserve"> 6.   ΒΑΘΜΟΣ ΒΑΣΙΚΟΥ ΤΙΤΛΟΥ ΣΠΟΥΔΩΝ  (για ΠΕ και ΤΕ οι μονάδες του βασικού τίτλου με 2 δεκαδικά ψηφία πολλαπλασιάζονται με το 40, ενώ για ΔΕ με το 20)</w:t>
            </w:r>
          </w:p>
          <w:tbl>
            <w:tblPr>
              <w:tblW w:w="10548" w:type="dxa"/>
              <w:tblInd w:w="288" w:type="dxa"/>
              <w:tblLayout w:type="fixed"/>
              <w:tblLook w:val="01E0" w:firstRow="1" w:lastRow="1" w:firstColumn="1" w:lastColumn="1" w:noHBand="0" w:noVBand="0"/>
            </w:tblPr>
            <w:tblGrid>
              <w:gridCol w:w="1572"/>
              <w:gridCol w:w="236"/>
              <w:gridCol w:w="463"/>
              <w:gridCol w:w="334"/>
              <w:gridCol w:w="464"/>
              <w:gridCol w:w="366"/>
              <w:gridCol w:w="465"/>
              <w:gridCol w:w="366"/>
              <w:gridCol w:w="465"/>
              <w:gridCol w:w="366"/>
              <w:gridCol w:w="465"/>
              <w:gridCol w:w="366"/>
              <w:gridCol w:w="465"/>
              <w:gridCol w:w="366"/>
              <w:gridCol w:w="465"/>
              <w:gridCol w:w="366"/>
              <w:gridCol w:w="465"/>
              <w:gridCol w:w="366"/>
              <w:gridCol w:w="465"/>
              <w:gridCol w:w="366"/>
              <w:gridCol w:w="465"/>
              <w:gridCol w:w="366"/>
              <w:gridCol w:w="465"/>
            </w:tblGrid>
            <w:tr w:rsidR="00D34432" w:rsidRPr="00D34432" w14:paraId="1997717A" w14:textId="77777777" w:rsidTr="00CE5C70">
              <w:trPr>
                <w:trHeight w:val="224"/>
              </w:trPr>
              <w:tc>
                <w:tcPr>
                  <w:tcW w:w="1574" w:type="dxa"/>
                  <w:vAlign w:val="center"/>
                  <w:hideMark/>
                </w:tcPr>
                <w:p w14:paraId="50CD8C19" w14:textId="77777777" w:rsidR="00D34432" w:rsidRPr="00D34432" w:rsidRDefault="00D34432" w:rsidP="00D34432">
                  <w:pPr>
                    <w:tabs>
                      <w:tab w:val="left" w:pos="284"/>
                    </w:tabs>
                    <w:spacing w:line="200" w:lineRule="exact"/>
                    <w:ind w:hanging="6"/>
                    <w:rPr>
                      <w:rFonts w:ascii="Arial" w:hAnsi="Arial" w:cs="Arial"/>
                      <w:bCs/>
                      <w:sz w:val="14"/>
                      <w:szCs w:val="14"/>
                      <w:lang w:eastAsia="en-US"/>
                    </w:rPr>
                  </w:pPr>
                  <w:r w:rsidRPr="00D34432">
                    <w:rPr>
                      <w:rFonts w:ascii="Arial" w:hAnsi="Arial" w:cs="Arial"/>
                      <w:bCs/>
                      <w:sz w:val="14"/>
                      <w:szCs w:val="14"/>
                      <w:lang w:eastAsia="en-US"/>
                    </w:rPr>
                    <w:t>κατηγορίες  ΠΕ &amp; ΤΕ</w:t>
                  </w:r>
                </w:p>
              </w:tc>
              <w:tc>
                <w:tcPr>
                  <w:tcW w:w="231" w:type="dxa"/>
                </w:tcPr>
                <w:p w14:paraId="78846C9A" w14:textId="77777777" w:rsidR="00D34432" w:rsidRPr="00D34432" w:rsidRDefault="00D34432" w:rsidP="00D34432">
                  <w:pPr>
                    <w:tabs>
                      <w:tab w:val="left" w:pos="284"/>
                    </w:tabs>
                    <w:spacing w:line="200" w:lineRule="exact"/>
                    <w:ind w:hanging="6"/>
                    <w:jc w:val="center"/>
                    <w:rPr>
                      <w:rFonts w:ascii="Arial" w:hAnsi="Arial" w:cs="Arial"/>
                      <w:bCs/>
                      <w:sz w:val="14"/>
                      <w:szCs w:val="14"/>
                      <w:lang w:eastAsia="en-US"/>
                    </w:rPr>
                  </w:pPr>
                </w:p>
              </w:tc>
              <w:tc>
                <w:tcPr>
                  <w:tcW w:w="464" w:type="dxa"/>
                  <w:vAlign w:val="center"/>
                  <w:hideMark/>
                </w:tcPr>
                <w:p w14:paraId="0B4741C4" w14:textId="77777777" w:rsidR="00D34432" w:rsidRPr="00D34432" w:rsidRDefault="00D34432" w:rsidP="00D34432">
                  <w:pPr>
                    <w:tabs>
                      <w:tab w:val="left" w:pos="284"/>
                    </w:tabs>
                    <w:spacing w:line="200" w:lineRule="exact"/>
                    <w:ind w:hanging="6"/>
                    <w:jc w:val="center"/>
                    <w:rPr>
                      <w:rFonts w:ascii="Arial" w:hAnsi="Arial" w:cs="Arial"/>
                      <w:bCs/>
                      <w:sz w:val="14"/>
                      <w:szCs w:val="14"/>
                      <w:lang w:eastAsia="en-US"/>
                    </w:rPr>
                  </w:pPr>
                  <w:r w:rsidRPr="00D34432">
                    <w:rPr>
                      <w:rFonts w:ascii="Arial" w:hAnsi="Arial" w:cs="Arial"/>
                      <w:bCs/>
                      <w:sz w:val="14"/>
                      <w:szCs w:val="14"/>
                      <w:lang w:eastAsia="en-US"/>
                    </w:rPr>
                    <w:t>5</w:t>
                  </w:r>
                </w:p>
              </w:tc>
              <w:tc>
                <w:tcPr>
                  <w:tcW w:w="335" w:type="dxa"/>
                  <w:vAlign w:val="center"/>
                  <w:hideMark/>
                </w:tcPr>
                <w:p w14:paraId="47B2AC62" w14:textId="77777777" w:rsidR="00D34432" w:rsidRPr="00D34432" w:rsidRDefault="00D34432" w:rsidP="00D34432">
                  <w:pPr>
                    <w:tabs>
                      <w:tab w:val="left" w:pos="284"/>
                    </w:tabs>
                    <w:spacing w:line="200" w:lineRule="exact"/>
                    <w:ind w:hanging="6"/>
                    <w:jc w:val="center"/>
                    <w:rPr>
                      <w:rFonts w:ascii="Arial" w:hAnsi="Arial" w:cs="Arial"/>
                      <w:bCs/>
                      <w:spacing w:val="-30"/>
                      <w:sz w:val="14"/>
                      <w:szCs w:val="14"/>
                      <w:lang w:eastAsia="en-US"/>
                    </w:rPr>
                  </w:pPr>
                  <w:r w:rsidRPr="00D34432">
                    <w:rPr>
                      <w:rFonts w:ascii="Arial" w:hAnsi="Arial" w:cs="Arial"/>
                      <w:bCs/>
                      <w:spacing w:val="-30"/>
                      <w:sz w:val="14"/>
                      <w:szCs w:val="14"/>
                      <w:lang w:eastAsia="en-US"/>
                    </w:rPr>
                    <w:t>…</w:t>
                  </w:r>
                </w:p>
              </w:tc>
              <w:tc>
                <w:tcPr>
                  <w:tcW w:w="465" w:type="dxa"/>
                  <w:vAlign w:val="center"/>
                  <w:hideMark/>
                </w:tcPr>
                <w:p w14:paraId="2C8BFD93" w14:textId="77777777" w:rsidR="00D34432" w:rsidRPr="00D34432" w:rsidRDefault="00D34432" w:rsidP="00D34432">
                  <w:pPr>
                    <w:tabs>
                      <w:tab w:val="left" w:pos="284"/>
                    </w:tabs>
                    <w:spacing w:line="200" w:lineRule="exact"/>
                    <w:ind w:hanging="6"/>
                    <w:jc w:val="center"/>
                    <w:rPr>
                      <w:rFonts w:ascii="Arial" w:hAnsi="Arial" w:cs="Arial"/>
                      <w:bCs/>
                      <w:sz w:val="14"/>
                      <w:szCs w:val="14"/>
                      <w:lang w:eastAsia="en-US"/>
                    </w:rPr>
                  </w:pPr>
                  <w:r w:rsidRPr="00D34432">
                    <w:rPr>
                      <w:rFonts w:ascii="Arial" w:hAnsi="Arial" w:cs="Arial"/>
                      <w:bCs/>
                      <w:sz w:val="14"/>
                      <w:szCs w:val="14"/>
                      <w:lang w:eastAsia="en-US"/>
                    </w:rPr>
                    <w:t>5,5</w:t>
                  </w:r>
                </w:p>
              </w:tc>
              <w:tc>
                <w:tcPr>
                  <w:tcW w:w="366" w:type="dxa"/>
                  <w:vAlign w:val="center"/>
                  <w:hideMark/>
                </w:tcPr>
                <w:p w14:paraId="118BBF4E" w14:textId="77777777" w:rsidR="00D34432" w:rsidRPr="00D34432" w:rsidRDefault="00D34432" w:rsidP="00D34432">
                  <w:pPr>
                    <w:tabs>
                      <w:tab w:val="left" w:pos="284"/>
                    </w:tabs>
                    <w:spacing w:line="200" w:lineRule="exact"/>
                    <w:ind w:hanging="6"/>
                    <w:jc w:val="center"/>
                    <w:rPr>
                      <w:rFonts w:ascii="Arial" w:hAnsi="Arial" w:cs="Arial"/>
                      <w:bCs/>
                      <w:sz w:val="14"/>
                      <w:szCs w:val="14"/>
                      <w:lang w:eastAsia="en-US"/>
                    </w:rPr>
                  </w:pPr>
                  <w:r w:rsidRPr="00D34432">
                    <w:rPr>
                      <w:rFonts w:ascii="Arial" w:hAnsi="Arial" w:cs="Arial"/>
                      <w:bCs/>
                      <w:sz w:val="14"/>
                      <w:szCs w:val="14"/>
                      <w:lang w:eastAsia="en-US"/>
                    </w:rPr>
                    <w:t>…</w:t>
                  </w:r>
                </w:p>
              </w:tc>
              <w:tc>
                <w:tcPr>
                  <w:tcW w:w="465" w:type="dxa"/>
                  <w:vAlign w:val="center"/>
                  <w:hideMark/>
                </w:tcPr>
                <w:p w14:paraId="3936D114" w14:textId="77777777" w:rsidR="00D34432" w:rsidRPr="00D34432" w:rsidRDefault="00D34432" w:rsidP="00D34432">
                  <w:pPr>
                    <w:tabs>
                      <w:tab w:val="left" w:pos="284"/>
                    </w:tabs>
                    <w:spacing w:line="200" w:lineRule="exact"/>
                    <w:ind w:hanging="6"/>
                    <w:jc w:val="center"/>
                    <w:rPr>
                      <w:rFonts w:ascii="Arial" w:hAnsi="Arial" w:cs="Arial"/>
                      <w:bCs/>
                      <w:sz w:val="14"/>
                      <w:szCs w:val="14"/>
                      <w:lang w:eastAsia="en-US"/>
                    </w:rPr>
                  </w:pPr>
                  <w:r w:rsidRPr="00D34432">
                    <w:rPr>
                      <w:rFonts w:ascii="Arial" w:hAnsi="Arial" w:cs="Arial"/>
                      <w:bCs/>
                      <w:sz w:val="14"/>
                      <w:szCs w:val="14"/>
                      <w:lang w:eastAsia="en-US"/>
                    </w:rPr>
                    <w:t>6</w:t>
                  </w:r>
                </w:p>
              </w:tc>
              <w:tc>
                <w:tcPr>
                  <w:tcW w:w="366" w:type="dxa"/>
                  <w:vAlign w:val="center"/>
                  <w:hideMark/>
                </w:tcPr>
                <w:p w14:paraId="06FFB985" w14:textId="77777777" w:rsidR="00D34432" w:rsidRPr="00D34432" w:rsidRDefault="00D34432" w:rsidP="00D34432">
                  <w:pPr>
                    <w:tabs>
                      <w:tab w:val="left" w:pos="284"/>
                    </w:tabs>
                    <w:spacing w:line="200" w:lineRule="exact"/>
                    <w:ind w:hanging="6"/>
                    <w:jc w:val="center"/>
                    <w:rPr>
                      <w:rFonts w:ascii="Arial" w:hAnsi="Arial" w:cs="Arial"/>
                      <w:bCs/>
                      <w:sz w:val="14"/>
                      <w:szCs w:val="14"/>
                      <w:lang w:eastAsia="en-US"/>
                    </w:rPr>
                  </w:pPr>
                  <w:r w:rsidRPr="00D34432">
                    <w:rPr>
                      <w:rFonts w:ascii="Arial" w:hAnsi="Arial" w:cs="Arial"/>
                      <w:bCs/>
                      <w:sz w:val="14"/>
                      <w:szCs w:val="14"/>
                      <w:lang w:eastAsia="en-US"/>
                    </w:rPr>
                    <w:t>…</w:t>
                  </w:r>
                </w:p>
              </w:tc>
              <w:tc>
                <w:tcPr>
                  <w:tcW w:w="465" w:type="dxa"/>
                  <w:vAlign w:val="center"/>
                  <w:hideMark/>
                </w:tcPr>
                <w:p w14:paraId="1B7CE136" w14:textId="77777777" w:rsidR="00D34432" w:rsidRPr="00D34432" w:rsidRDefault="00D34432" w:rsidP="00D34432">
                  <w:pPr>
                    <w:tabs>
                      <w:tab w:val="left" w:pos="284"/>
                    </w:tabs>
                    <w:spacing w:line="200" w:lineRule="exact"/>
                    <w:ind w:hanging="6"/>
                    <w:jc w:val="center"/>
                    <w:rPr>
                      <w:rFonts w:ascii="Arial" w:hAnsi="Arial" w:cs="Arial"/>
                      <w:bCs/>
                      <w:sz w:val="14"/>
                      <w:szCs w:val="14"/>
                      <w:lang w:eastAsia="en-US"/>
                    </w:rPr>
                  </w:pPr>
                  <w:r w:rsidRPr="00D34432">
                    <w:rPr>
                      <w:rFonts w:ascii="Arial" w:hAnsi="Arial" w:cs="Arial"/>
                      <w:bCs/>
                      <w:sz w:val="14"/>
                      <w:szCs w:val="14"/>
                      <w:lang w:eastAsia="en-US"/>
                    </w:rPr>
                    <w:t>6,5</w:t>
                  </w:r>
                </w:p>
              </w:tc>
              <w:tc>
                <w:tcPr>
                  <w:tcW w:w="366" w:type="dxa"/>
                  <w:vAlign w:val="center"/>
                  <w:hideMark/>
                </w:tcPr>
                <w:p w14:paraId="20D88972" w14:textId="77777777" w:rsidR="00D34432" w:rsidRPr="00D34432" w:rsidRDefault="00D34432" w:rsidP="00D34432">
                  <w:pPr>
                    <w:tabs>
                      <w:tab w:val="left" w:pos="284"/>
                    </w:tabs>
                    <w:spacing w:line="200" w:lineRule="exact"/>
                    <w:ind w:hanging="6"/>
                    <w:jc w:val="center"/>
                    <w:rPr>
                      <w:rFonts w:ascii="Arial" w:hAnsi="Arial" w:cs="Arial"/>
                      <w:bCs/>
                      <w:sz w:val="14"/>
                      <w:szCs w:val="14"/>
                      <w:lang w:eastAsia="en-US"/>
                    </w:rPr>
                  </w:pPr>
                  <w:r w:rsidRPr="00D34432">
                    <w:rPr>
                      <w:rFonts w:ascii="Arial" w:hAnsi="Arial" w:cs="Arial"/>
                      <w:bCs/>
                      <w:sz w:val="14"/>
                      <w:szCs w:val="14"/>
                      <w:lang w:eastAsia="en-US"/>
                    </w:rPr>
                    <w:t>…</w:t>
                  </w:r>
                </w:p>
              </w:tc>
              <w:tc>
                <w:tcPr>
                  <w:tcW w:w="465" w:type="dxa"/>
                  <w:vAlign w:val="center"/>
                  <w:hideMark/>
                </w:tcPr>
                <w:p w14:paraId="2E1D9010" w14:textId="77777777" w:rsidR="00D34432" w:rsidRPr="00D34432" w:rsidRDefault="00D34432" w:rsidP="00D34432">
                  <w:pPr>
                    <w:tabs>
                      <w:tab w:val="left" w:pos="284"/>
                    </w:tabs>
                    <w:spacing w:line="200" w:lineRule="exact"/>
                    <w:ind w:hanging="6"/>
                    <w:jc w:val="center"/>
                    <w:rPr>
                      <w:rFonts w:ascii="Arial" w:hAnsi="Arial" w:cs="Arial"/>
                      <w:bCs/>
                      <w:sz w:val="14"/>
                      <w:szCs w:val="14"/>
                      <w:lang w:eastAsia="en-US"/>
                    </w:rPr>
                  </w:pPr>
                  <w:r w:rsidRPr="00D34432">
                    <w:rPr>
                      <w:rFonts w:ascii="Arial" w:hAnsi="Arial" w:cs="Arial"/>
                      <w:bCs/>
                      <w:sz w:val="14"/>
                      <w:szCs w:val="14"/>
                      <w:lang w:eastAsia="en-US"/>
                    </w:rPr>
                    <w:t>7</w:t>
                  </w:r>
                </w:p>
              </w:tc>
              <w:tc>
                <w:tcPr>
                  <w:tcW w:w="366" w:type="dxa"/>
                  <w:vAlign w:val="center"/>
                  <w:hideMark/>
                </w:tcPr>
                <w:p w14:paraId="3F2C91C0" w14:textId="77777777" w:rsidR="00D34432" w:rsidRPr="00D34432" w:rsidRDefault="00D34432" w:rsidP="00D34432">
                  <w:pPr>
                    <w:tabs>
                      <w:tab w:val="left" w:pos="284"/>
                    </w:tabs>
                    <w:spacing w:line="200" w:lineRule="exact"/>
                    <w:ind w:hanging="6"/>
                    <w:jc w:val="center"/>
                    <w:rPr>
                      <w:rFonts w:ascii="Arial" w:hAnsi="Arial" w:cs="Arial"/>
                      <w:bCs/>
                      <w:sz w:val="14"/>
                      <w:szCs w:val="14"/>
                      <w:lang w:eastAsia="en-US"/>
                    </w:rPr>
                  </w:pPr>
                  <w:r w:rsidRPr="00D34432">
                    <w:rPr>
                      <w:rFonts w:ascii="Arial" w:hAnsi="Arial" w:cs="Arial"/>
                      <w:bCs/>
                      <w:sz w:val="14"/>
                      <w:szCs w:val="14"/>
                      <w:lang w:eastAsia="en-US"/>
                    </w:rPr>
                    <w:t>…</w:t>
                  </w:r>
                </w:p>
              </w:tc>
              <w:tc>
                <w:tcPr>
                  <w:tcW w:w="465" w:type="dxa"/>
                  <w:vAlign w:val="center"/>
                  <w:hideMark/>
                </w:tcPr>
                <w:p w14:paraId="2BE047B8" w14:textId="77777777" w:rsidR="00D34432" w:rsidRPr="00D34432" w:rsidRDefault="00D34432" w:rsidP="00D34432">
                  <w:pPr>
                    <w:tabs>
                      <w:tab w:val="left" w:pos="284"/>
                    </w:tabs>
                    <w:spacing w:line="200" w:lineRule="exact"/>
                    <w:ind w:hanging="6"/>
                    <w:jc w:val="center"/>
                    <w:rPr>
                      <w:rFonts w:ascii="Arial" w:hAnsi="Arial" w:cs="Arial"/>
                      <w:bCs/>
                      <w:sz w:val="14"/>
                      <w:szCs w:val="14"/>
                      <w:lang w:eastAsia="en-US"/>
                    </w:rPr>
                  </w:pPr>
                  <w:r w:rsidRPr="00D34432">
                    <w:rPr>
                      <w:rFonts w:ascii="Arial" w:hAnsi="Arial" w:cs="Arial"/>
                      <w:bCs/>
                      <w:sz w:val="14"/>
                      <w:szCs w:val="14"/>
                      <w:lang w:eastAsia="en-US"/>
                    </w:rPr>
                    <w:t>7,5</w:t>
                  </w:r>
                </w:p>
              </w:tc>
              <w:tc>
                <w:tcPr>
                  <w:tcW w:w="366" w:type="dxa"/>
                  <w:vAlign w:val="center"/>
                  <w:hideMark/>
                </w:tcPr>
                <w:p w14:paraId="562C36EF" w14:textId="77777777" w:rsidR="00D34432" w:rsidRPr="00D34432" w:rsidRDefault="00D34432" w:rsidP="00D34432">
                  <w:pPr>
                    <w:tabs>
                      <w:tab w:val="left" w:pos="284"/>
                    </w:tabs>
                    <w:spacing w:line="200" w:lineRule="exact"/>
                    <w:ind w:hanging="6"/>
                    <w:jc w:val="center"/>
                    <w:rPr>
                      <w:rFonts w:ascii="Arial" w:hAnsi="Arial" w:cs="Arial"/>
                      <w:bCs/>
                      <w:sz w:val="14"/>
                      <w:szCs w:val="14"/>
                      <w:lang w:eastAsia="en-US"/>
                    </w:rPr>
                  </w:pPr>
                  <w:r w:rsidRPr="00D34432">
                    <w:rPr>
                      <w:rFonts w:ascii="Arial" w:hAnsi="Arial" w:cs="Arial"/>
                      <w:bCs/>
                      <w:sz w:val="14"/>
                      <w:szCs w:val="14"/>
                      <w:lang w:eastAsia="en-US"/>
                    </w:rPr>
                    <w:t>…</w:t>
                  </w:r>
                </w:p>
              </w:tc>
              <w:tc>
                <w:tcPr>
                  <w:tcW w:w="465" w:type="dxa"/>
                  <w:vAlign w:val="center"/>
                  <w:hideMark/>
                </w:tcPr>
                <w:p w14:paraId="79444789" w14:textId="77777777" w:rsidR="00D34432" w:rsidRPr="00D34432" w:rsidRDefault="00D34432" w:rsidP="00D34432">
                  <w:pPr>
                    <w:tabs>
                      <w:tab w:val="left" w:pos="284"/>
                    </w:tabs>
                    <w:spacing w:line="200" w:lineRule="exact"/>
                    <w:ind w:hanging="6"/>
                    <w:jc w:val="center"/>
                    <w:rPr>
                      <w:rFonts w:ascii="Arial" w:hAnsi="Arial" w:cs="Arial"/>
                      <w:bCs/>
                      <w:sz w:val="14"/>
                      <w:szCs w:val="14"/>
                      <w:lang w:eastAsia="en-US"/>
                    </w:rPr>
                  </w:pPr>
                  <w:r w:rsidRPr="00D34432">
                    <w:rPr>
                      <w:rFonts w:ascii="Arial" w:hAnsi="Arial" w:cs="Arial"/>
                      <w:bCs/>
                      <w:sz w:val="14"/>
                      <w:szCs w:val="14"/>
                      <w:lang w:eastAsia="en-US"/>
                    </w:rPr>
                    <w:t>8</w:t>
                  </w:r>
                </w:p>
              </w:tc>
              <w:tc>
                <w:tcPr>
                  <w:tcW w:w="366" w:type="dxa"/>
                  <w:vAlign w:val="center"/>
                  <w:hideMark/>
                </w:tcPr>
                <w:p w14:paraId="4B79555F" w14:textId="77777777" w:rsidR="00D34432" w:rsidRPr="00D34432" w:rsidRDefault="00D34432" w:rsidP="00D34432">
                  <w:pPr>
                    <w:tabs>
                      <w:tab w:val="left" w:pos="284"/>
                    </w:tabs>
                    <w:spacing w:line="200" w:lineRule="exact"/>
                    <w:ind w:hanging="6"/>
                    <w:jc w:val="center"/>
                    <w:rPr>
                      <w:rFonts w:ascii="Arial" w:hAnsi="Arial" w:cs="Arial"/>
                      <w:bCs/>
                      <w:sz w:val="14"/>
                      <w:szCs w:val="14"/>
                      <w:lang w:eastAsia="en-US"/>
                    </w:rPr>
                  </w:pPr>
                  <w:r w:rsidRPr="00D34432">
                    <w:rPr>
                      <w:rFonts w:ascii="Arial" w:hAnsi="Arial" w:cs="Arial"/>
                      <w:bCs/>
                      <w:sz w:val="14"/>
                      <w:szCs w:val="14"/>
                      <w:lang w:eastAsia="en-US"/>
                    </w:rPr>
                    <w:t>…</w:t>
                  </w:r>
                </w:p>
              </w:tc>
              <w:tc>
                <w:tcPr>
                  <w:tcW w:w="465" w:type="dxa"/>
                  <w:vAlign w:val="center"/>
                  <w:hideMark/>
                </w:tcPr>
                <w:p w14:paraId="08CCE812" w14:textId="77777777" w:rsidR="00D34432" w:rsidRPr="00D34432" w:rsidRDefault="00D34432" w:rsidP="00D34432">
                  <w:pPr>
                    <w:tabs>
                      <w:tab w:val="left" w:pos="284"/>
                    </w:tabs>
                    <w:spacing w:line="200" w:lineRule="exact"/>
                    <w:ind w:hanging="6"/>
                    <w:jc w:val="center"/>
                    <w:rPr>
                      <w:rFonts w:ascii="Arial" w:hAnsi="Arial" w:cs="Arial"/>
                      <w:bCs/>
                      <w:sz w:val="14"/>
                      <w:szCs w:val="14"/>
                      <w:lang w:eastAsia="en-US"/>
                    </w:rPr>
                  </w:pPr>
                  <w:r w:rsidRPr="00D34432">
                    <w:rPr>
                      <w:rFonts w:ascii="Arial" w:hAnsi="Arial" w:cs="Arial"/>
                      <w:bCs/>
                      <w:sz w:val="14"/>
                      <w:szCs w:val="14"/>
                      <w:lang w:eastAsia="en-US"/>
                    </w:rPr>
                    <w:t>8,5</w:t>
                  </w:r>
                </w:p>
              </w:tc>
              <w:tc>
                <w:tcPr>
                  <w:tcW w:w="366" w:type="dxa"/>
                  <w:vAlign w:val="center"/>
                  <w:hideMark/>
                </w:tcPr>
                <w:p w14:paraId="37EFA3C0" w14:textId="77777777" w:rsidR="00D34432" w:rsidRPr="00D34432" w:rsidRDefault="00D34432" w:rsidP="00D34432">
                  <w:pPr>
                    <w:tabs>
                      <w:tab w:val="left" w:pos="284"/>
                    </w:tabs>
                    <w:spacing w:line="200" w:lineRule="exact"/>
                    <w:ind w:hanging="6"/>
                    <w:jc w:val="center"/>
                    <w:rPr>
                      <w:rFonts w:ascii="Arial" w:hAnsi="Arial" w:cs="Arial"/>
                      <w:bCs/>
                      <w:sz w:val="14"/>
                      <w:szCs w:val="14"/>
                      <w:lang w:eastAsia="en-US"/>
                    </w:rPr>
                  </w:pPr>
                  <w:r w:rsidRPr="00D34432">
                    <w:rPr>
                      <w:rFonts w:ascii="Arial" w:hAnsi="Arial" w:cs="Arial"/>
                      <w:bCs/>
                      <w:sz w:val="14"/>
                      <w:szCs w:val="14"/>
                      <w:lang w:eastAsia="en-US"/>
                    </w:rPr>
                    <w:t>…</w:t>
                  </w:r>
                </w:p>
              </w:tc>
              <w:tc>
                <w:tcPr>
                  <w:tcW w:w="465" w:type="dxa"/>
                  <w:vAlign w:val="center"/>
                  <w:hideMark/>
                </w:tcPr>
                <w:p w14:paraId="7F69D2D7" w14:textId="77777777" w:rsidR="00D34432" w:rsidRPr="00D34432" w:rsidRDefault="00D34432" w:rsidP="00D34432">
                  <w:pPr>
                    <w:tabs>
                      <w:tab w:val="left" w:pos="284"/>
                    </w:tabs>
                    <w:spacing w:line="200" w:lineRule="exact"/>
                    <w:ind w:hanging="6"/>
                    <w:jc w:val="center"/>
                    <w:rPr>
                      <w:rFonts w:ascii="Arial" w:hAnsi="Arial" w:cs="Arial"/>
                      <w:bCs/>
                      <w:sz w:val="14"/>
                      <w:szCs w:val="14"/>
                      <w:lang w:eastAsia="en-US"/>
                    </w:rPr>
                  </w:pPr>
                  <w:r w:rsidRPr="00D34432">
                    <w:rPr>
                      <w:rFonts w:ascii="Arial" w:hAnsi="Arial" w:cs="Arial"/>
                      <w:bCs/>
                      <w:sz w:val="14"/>
                      <w:szCs w:val="14"/>
                      <w:lang w:eastAsia="en-US"/>
                    </w:rPr>
                    <w:t>9</w:t>
                  </w:r>
                </w:p>
              </w:tc>
              <w:tc>
                <w:tcPr>
                  <w:tcW w:w="366" w:type="dxa"/>
                  <w:vAlign w:val="center"/>
                  <w:hideMark/>
                </w:tcPr>
                <w:p w14:paraId="19CA76FF" w14:textId="77777777" w:rsidR="00D34432" w:rsidRPr="00D34432" w:rsidRDefault="00D34432" w:rsidP="00D34432">
                  <w:pPr>
                    <w:tabs>
                      <w:tab w:val="left" w:pos="284"/>
                    </w:tabs>
                    <w:spacing w:line="200" w:lineRule="exact"/>
                    <w:ind w:hanging="6"/>
                    <w:jc w:val="center"/>
                    <w:rPr>
                      <w:rFonts w:ascii="Arial" w:hAnsi="Arial" w:cs="Arial"/>
                      <w:bCs/>
                      <w:sz w:val="14"/>
                      <w:szCs w:val="14"/>
                      <w:lang w:eastAsia="en-US"/>
                    </w:rPr>
                  </w:pPr>
                  <w:r w:rsidRPr="00D34432">
                    <w:rPr>
                      <w:rFonts w:ascii="Arial" w:hAnsi="Arial" w:cs="Arial"/>
                      <w:bCs/>
                      <w:sz w:val="14"/>
                      <w:szCs w:val="14"/>
                      <w:lang w:eastAsia="en-US"/>
                    </w:rPr>
                    <w:t>…</w:t>
                  </w:r>
                </w:p>
              </w:tc>
              <w:tc>
                <w:tcPr>
                  <w:tcW w:w="465" w:type="dxa"/>
                  <w:vAlign w:val="center"/>
                  <w:hideMark/>
                </w:tcPr>
                <w:p w14:paraId="0743D5E7" w14:textId="77777777" w:rsidR="00D34432" w:rsidRPr="00D34432" w:rsidRDefault="00D34432" w:rsidP="00D34432">
                  <w:pPr>
                    <w:tabs>
                      <w:tab w:val="left" w:pos="284"/>
                    </w:tabs>
                    <w:spacing w:line="200" w:lineRule="exact"/>
                    <w:ind w:hanging="6"/>
                    <w:jc w:val="center"/>
                    <w:rPr>
                      <w:rFonts w:ascii="Arial" w:hAnsi="Arial" w:cs="Arial"/>
                      <w:bCs/>
                      <w:sz w:val="14"/>
                      <w:szCs w:val="14"/>
                      <w:lang w:eastAsia="en-US"/>
                    </w:rPr>
                  </w:pPr>
                  <w:r w:rsidRPr="00D34432">
                    <w:rPr>
                      <w:rFonts w:ascii="Arial" w:hAnsi="Arial" w:cs="Arial"/>
                      <w:bCs/>
                      <w:sz w:val="14"/>
                      <w:szCs w:val="14"/>
                      <w:lang w:eastAsia="en-US"/>
                    </w:rPr>
                    <w:t>9,5</w:t>
                  </w:r>
                </w:p>
              </w:tc>
              <w:tc>
                <w:tcPr>
                  <w:tcW w:w="366" w:type="dxa"/>
                  <w:vAlign w:val="center"/>
                  <w:hideMark/>
                </w:tcPr>
                <w:p w14:paraId="5071BA69" w14:textId="77777777" w:rsidR="00D34432" w:rsidRPr="00D34432" w:rsidRDefault="00D34432" w:rsidP="00D34432">
                  <w:pPr>
                    <w:tabs>
                      <w:tab w:val="left" w:pos="284"/>
                    </w:tabs>
                    <w:spacing w:line="200" w:lineRule="exact"/>
                    <w:ind w:hanging="6"/>
                    <w:jc w:val="center"/>
                    <w:rPr>
                      <w:rFonts w:ascii="Arial" w:hAnsi="Arial" w:cs="Arial"/>
                      <w:bCs/>
                      <w:sz w:val="14"/>
                      <w:szCs w:val="14"/>
                      <w:lang w:eastAsia="en-US"/>
                    </w:rPr>
                  </w:pPr>
                  <w:r w:rsidRPr="00D34432">
                    <w:rPr>
                      <w:rFonts w:ascii="Arial" w:hAnsi="Arial" w:cs="Arial"/>
                      <w:bCs/>
                      <w:sz w:val="14"/>
                      <w:szCs w:val="14"/>
                      <w:lang w:eastAsia="en-US"/>
                    </w:rPr>
                    <w:t>…</w:t>
                  </w:r>
                </w:p>
              </w:tc>
              <w:tc>
                <w:tcPr>
                  <w:tcW w:w="465" w:type="dxa"/>
                  <w:vAlign w:val="center"/>
                  <w:hideMark/>
                </w:tcPr>
                <w:p w14:paraId="36093087" w14:textId="77777777" w:rsidR="00D34432" w:rsidRPr="00D34432" w:rsidRDefault="00D34432" w:rsidP="00D34432">
                  <w:pPr>
                    <w:tabs>
                      <w:tab w:val="left" w:pos="284"/>
                    </w:tabs>
                    <w:spacing w:line="200" w:lineRule="exact"/>
                    <w:ind w:hanging="6"/>
                    <w:jc w:val="center"/>
                    <w:rPr>
                      <w:rFonts w:ascii="Arial" w:hAnsi="Arial" w:cs="Arial"/>
                      <w:bCs/>
                      <w:sz w:val="14"/>
                      <w:szCs w:val="14"/>
                      <w:lang w:eastAsia="en-US"/>
                    </w:rPr>
                  </w:pPr>
                  <w:r w:rsidRPr="00D34432">
                    <w:rPr>
                      <w:rFonts w:ascii="Arial" w:hAnsi="Arial" w:cs="Arial"/>
                      <w:bCs/>
                      <w:sz w:val="14"/>
                      <w:szCs w:val="14"/>
                      <w:lang w:eastAsia="en-US"/>
                    </w:rPr>
                    <w:t>10</w:t>
                  </w:r>
                </w:p>
              </w:tc>
            </w:tr>
            <w:tr w:rsidR="00D34432" w:rsidRPr="00D34432" w14:paraId="2DB64048" w14:textId="77777777" w:rsidTr="00CE5C70">
              <w:trPr>
                <w:trHeight w:val="224"/>
              </w:trPr>
              <w:tc>
                <w:tcPr>
                  <w:tcW w:w="1574" w:type="dxa"/>
                  <w:vAlign w:val="center"/>
                  <w:hideMark/>
                </w:tcPr>
                <w:p w14:paraId="61E92544" w14:textId="77777777" w:rsidR="00D34432" w:rsidRPr="00D34432" w:rsidRDefault="00D34432" w:rsidP="00D34432">
                  <w:pPr>
                    <w:tabs>
                      <w:tab w:val="left" w:pos="284"/>
                    </w:tabs>
                    <w:spacing w:line="200" w:lineRule="exact"/>
                    <w:ind w:hanging="6"/>
                    <w:rPr>
                      <w:rFonts w:ascii="Arial" w:hAnsi="Arial" w:cs="Arial"/>
                      <w:bCs/>
                      <w:sz w:val="14"/>
                      <w:szCs w:val="14"/>
                      <w:lang w:eastAsia="en-US"/>
                    </w:rPr>
                  </w:pPr>
                  <w:r w:rsidRPr="00D34432">
                    <w:rPr>
                      <w:rFonts w:ascii="Arial" w:hAnsi="Arial" w:cs="Arial"/>
                      <w:bCs/>
                      <w:sz w:val="14"/>
                      <w:szCs w:val="14"/>
                      <w:lang w:eastAsia="en-US"/>
                    </w:rPr>
                    <w:t>κατηγορία ΔΕ</w:t>
                  </w:r>
                </w:p>
              </w:tc>
              <w:tc>
                <w:tcPr>
                  <w:tcW w:w="231" w:type="dxa"/>
                </w:tcPr>
                <w:p w14:paraId="48479AA3" w14:textId="77777777" w:rsidR="00D34432" w:rsidRPr="00D34432" w:rsidRDefault="00D34432" w:rsidP="00D34432">
                  <w:pPr>
                    <w:tabs>
                      <w:tab w:val="left" w:pos="284"/>
                    </w:tabs>
                    <w:spacing w:line="200" w:lineRule="exact"/>
                    <w:ind w:hanging="6"/>
                    <w:jc w:val="center"/>
                    <w:rPr>
                      <w:rFonts w:ascii="Arial" w:hAnsi="Arial" w:cs="Arial"/>
                      <w:bCs/>
                      <w:sz w:val="14"/>
                      <w:szCs w:val="14"/>
                      <w:lang w:eastAsia="en-US"/>
                    </w:rPr>
                  </w:pPr>
                </w:p>
              </w:tc>
              <w:tc>
                <w:tcPr>
                  <w:tcW w:w="464" w:type="dxa"/>
                  <w:vAlign w:val="center"/>
                  <w:hideMark/>
                </w:tcPr>
                <w:p w14:paraId="7E043F7F" w14:textId="77777777" w:rsidR="00D34432" w:rsidRPr="00D34432" w:rsidRDefault="00D34432" w:rsidP="00D34432">
                  <w:pPr>
                    <w:tabs>
                      <w:tab w:val="left" w:pos="284"/>
                    </w:tabs>
                    <w:spacing w:line="200" w:lineRule="exact"/>
                    <w:ind w:hanging="6"/>
                    <w:jc w:val="center"/>
                    <w:rPr>
                      <w:rFonts w:ascii="Arial" w:hAnsi="Arial" w:cs="Arial"/>
                      <w:bCs/>
                      <w:sz w:val="14"/>
                      <w:szCs w:val="14"/>
                      <w:lang w:eastAsia="en-US"/>
                    </w:rPr>
                  </w:pPr>
                  <w:r w:rsidRPr="00D34432">
                    <w:rPr>
                      <w:rFonts w:ascii="Arial" w:hAnsi="Arial" w:cs="Arial"/>
                      <w:bCs/>
                      <w:sz w:val="14"/>
                      <w:szCs w:val="14"/>
                      <w:lang w:eastAsia="en-US"/>
                    </w:rPr>
                    <w:t>10</w:t>
                  </w:r>
                </w:p>
              </w:tc>
              <w:tc>
                <w:tcPr>
                  <w:tcW w:w="335" w:type="dxa"/>
                  <w:vAlign w:val="center"/>
                  <w:hideMark/>
                </w:tcPr>
                <w:p w14:paraId="0404D4A4" w14:textId="77777777" w:rsidR="00D34432" w:rsidRPr="00D34432" w:rsidRDefault="00D34432" w:rsidP="00D34432">
                  <w:pPr>
                    <w:tabs>
                      <w:tab w:val="left" w:pos="284"/>
                    </w:tabs>
                    <w:spacing w:line="200" w:lineRule="exact"/>
                    <w:ind w:hanging="6"/>
                    <w:jc w:val="center"/>
                    <w:rPr>
                      <w:rFonts w:ascii="Arial" w:hAnsi="Arial" w:cs="Arial"/>
                      <w:bCs/>
                      <w:spacing w:val="-30"/>
                      <w:sz w:val="14"/>
                      <w:szCs w:val="14"/>
                      <w:lang w:eastAsia="en-US"/>
                    </w:rPr>
                  </w:pPr>
                  <w:r w:rsidRPr="00D34432">
                    <w:rPr>
                      <w:rFonts w:ascii="Arial" w:hAnsi="Arial" w:cs="Arial"/>
                      <w:bCs/>
                      <w:spacing w:val="-30"/>
                      <w:sz w:val="14"/>
                      <w:szCs w:val="14"/>
                      <w:lang w:eastAsia="en-US"/>
                    </w:rPr>
                    <w:t>…</w:t>
                  </w:r>
                </w:p>
              </w:tc>
              <w:tc>
                <w:tcPr>
                  <w:tcW w:w="465" w:type="dxa"/>
                  <w:vAlign w:val="center"/>
                  <w:hideMark/>
                </w:tcPr>
                <w:p w14:paraId="485E4176" w14:textId="77777777" w:rsidR="00D34432" w:rsidRPr="00D34432" w:rsidRDefault="00D34432" w:rsidP="00D34432">
                  <w:pPr>
                    <w:tabs>
                      <w:tab w:val="left" w:pos="284"/>
                    </w:tabs>
                    <w:spacing w:line="200" w:lineRule="exact"/>
                    <w:ind w:hanging="6"/>
                    <w:jc w:val="center"/>
                    <w:rPr>
                      <w:rFonts w:ascii="Arial" w:hAnsi="Arial" w:cs="Arial"/>
                      <w:bCs/>
                      <w:sz w:val="14"/>
                      <w:szCs w:val="14"/>
                      <w:lang w:eastAsia="en-US"/>
                    </w:rPr>
                  </w:pPr>
                  <w:r w:rsidRPr="00D34432">
                    <w:rPr>
                      <w:rFonts w:ascii="Arial" w:hAnsi="Arial" w:cs="Arial"/>
                      <w:bCs/>
                      <w:sz w:val="14"/>
                      <w:szCs w:val="14"/>
                      <w:lang w:eastAsia="en-US"/>
                    </w:rPr>
                    <w:t>11</w:t>
                  </w:r>
                </w:p>
              </w:tc>
              <w:tc>
                <w:tcPr>
                  <w:tcW w:w="366" w:type="dxa"/>
                  <w:vAlign w:val="center"/>
                  <w:hideMark/>
                </w:tcPr>
                <w:p w14:paraId="63023A4F" w14:textId="77777777" w:rsidR="00D34432" w:rsidRPr="00D34432" w:rsidRDefault="00D34432" w:rsidP="00D34432">
                  <w:pPr>
                    <w:tabs>
                      <w:tab w:val="left" w:pos="284"/>
                    </w:tabs>
                    <w:spacing w:line="200" w:lineRule="exact"/>
                    <w:ind w:hanging="6"/>
                    <w:jc w:val="center"/>
                    <w:rPr>
                      <w:rFonts w:ascii="Arial" w:hAnsi="Arial" w:cs="Arial"/>
                      <w:bCs/>
                      <w:sz w:val="14"/>
                      <w:szCs w:val="14"/>
                      <w:lang w:eastAsia="en-US"/>
                    </w:rPr>
                  </w:pPr>
                  <w:r w:rsidRPr="00D34432">
                    <w:rPr>
                      <w:rFonts w:ascii="Arial" w:hAnsi="Arial" w:cs="Arial"/>
                      <w:bCs/>
                      <w:sz w:val="14"/>
                      <w:szCs w:val="14"/>
                      <w:lang w:eastAsia="en-US"/>
                    </w:rPr>
                    <w:t>…</w:t>
                  </w:r>
                </w:p>
              </w:tc>
              <w:tc>
                <w:tcPr>
                  <w:tcW w:w="465" w:type="dxa"/>
                  <w:vAlign w:val="center"/>
                  <w:hideMark/>
                </w:tcPr>
                <w:p w14:paraId="6783DEDC" w14:textId="77777777" w:rsidR="00D34432" w:rsidRPr="00D34432" w:rsidRDefault="00D34432" w:rsidP="00D34432">
                  <w:pPr>
                    <w:tabs>
                      <w:tab w:val="left" w:pos="284"/>
                    </w:tabs>
                    <w:spacing w:line="200" w:lineRule="exact"/>
                    <w:ind w:hanging="6"/>
                    <w:jc w:val="center"/>
                    <w:rPr>
                      <w:rFonts w:ascii="Arial" w:hAnsi="Arial" w:cs="Arial"/>
                      <w:bCs/>
                      <w:sz w:val="14"/>
                      <w:szCs w:val="14"/>
                      <w:lang w:eastAsia="en-US"/>
                    </w:rPr>
                  </w:pPr>
                  <w:r w:rsidRPr="00D34432">
                    <w:rPr>
                      <w:rFonts w:ascii="Arial" w:hAnsi="Arial" w:cs="Arial"/>
                      <w:bCs/>
                      <w:sz w:val="14"/>
                      <w:szCs w:val="14"/>
                      <w:lang w:eastAsia="en-US"/>
                    </w:rPr>
                    <w:t>12</w:t>
                  </w:r>
                </w:p>
              </w:tc>
              <w:tc>
                <w:tcPr>
                  <w:tcW w:w="366" w:type="dxa"/>
                  <w:vAlign w:val="center"/>
                  <w:hideMark/>
                </w:tcPr>
                <w:p w14:paraId="490988EB" w14:textId="77777777" w:rsidR="00D34432" w:rsidRPr="00D34432" w:rsidRDefault="00D34432" w:rsidP="00D34432">
                  <w:pPr>
                    <w:tabs>
                      <w:tab w:val="left" w:pos="284"/>
                    </w:tabs>
                    <w:spacing w:line="200" w:lineRule="exact"/>
                    <w:ind w:hanging="6"/>
                    <w:jc w:val="center"/>
                    <w:rPr>
                      <w:rFonts w:ascii="Arial" w:hAnsi="Arial" w:cs="Arial"/>
                      <w:bCs/>
                      <w:sz w:val="14"/>
                      <w:szCs w:val="14"/>
                      <w:lang w:eastAsia="en-US"/>
                    </w:rPr>
                  </w:pPr>
                  <w:r w:rsidRPr="00D34432">
                    <w:rPr>
                      <w:rFonts w:ascii="Arial" w:hAnsi="Arial" w:cs="Arial"/>
                      <w:bCs/>
                      <w:sz w:val="14"/>
                      <w:szCs w:val="14"/>
                      <w:lang w:eastAsia="en-US"/>
                    </w:rPr>
                    <w:t>…</w:t>
                  </w:r>
                </w:p>
              </w:tc>
              <w:tc>
                <w:tcPr>
                  <w:tcW w:w="465" w:type="dxa"/>
                  <w:vAlign w:val="center"/>
                  <w:hideMark/>
                </w:tcPr>
                <w:p w14:paraId="0DD687E6" w14:textId="77777777" w:rsidR="00D34432" w:rsidRPr="00D34432" w:rsidRDefault="00D34432" w:rsidP="00D34432">
                  <w:pPr>
                    <w:tabs>
                      <w:tab w:val="left" w:pos="284"/>
                    </w:tabs>
                    <w:spacing w:line="200" w:lineRule="exact"/>
                    <w:ind w:hanging="6"/>
                    <w:jc w:val="center"/>
                    <w:rPr>
                      <w:rFonts w:ascii="Arial" w:hAnsi="Arial" w:cs="Arial"/>
                      <w:bCs/>
                      <w:sz w:val="14"/>
                      <w:szCs w:val="14"/>
                      <w:lang w:eastAsia="en-US"/>
                    </w:rPr>
                  </w:pPr>
                  <w:r w:rsidRPr="00D34432">
                    <w:rPr>
                      <w:rFonts w:ascii="Arial" w:hAnsi="Arial" w:cs="Arial"/>
                      <w:bCs/>
                      <w:sz w:val="14"/>
                      <w:szCs w:val="14"/>
                      <w:lang w:eastAsia="en-US"/>
                    </w:rPr>
                    <w:t>13</w:t>
                  </w:r>
                </w:p>
              </w:tc>
              <w:tc>
                <w:tcPr>
                  <w:tcW w:w="366" w:type="dxa"/>
                  <w:vAlign w:val="center"/>
                  <w:hideMark/>
                </w:tcPr>
                <w:p w14:paraId="7A2844F0" w14:textId="77777777" w:rsidR="00D34432" w:rsidRPr="00D34432" w:rsidRDefault="00D34432" w:rsidP="00D34432">
                  <w:pPr>
                    <w:tabs>
                      <w:tab w:val="left" w:pos="284"/>
                    </w:tabs>
                    <w:spacing w:line="200" w:lineRule="exact"/>
                    <w:ind w:hanging="6"/>
                    <w:jc w:val="center"/>
                    <w:rPr>
                      <w:rFonts w:ascii="Arial" w:hAnsi="Arial" w:cs="Arial"/>
                      <w:bCs/>
                      <w:sz w:val="14"/>
                      <w:szCs w:val="14"/>
                      <w:lang w:eastAsia="en-US"/>
                    </w:rPr>
                  </w:pPr>
                  <w:r w:rsidRPr="00D34432">
                    <w:rPr>
                      <w:rFonts w:ascii="Arial" w:hAnsi="Arial" w:cs="Arial"/>
                      <w:bCs/>
                      <w:sz w:val="14"/>
                      <w:szCs w:val="14"/>
                      <w:lang w:eastAsia="en-US"/>
                    </w:rPr>
                    <w:t>…</w:t>
                  </w:r>
                </w:p>
              </w:tc>
              <w:tc>
                <w:tcPr>
                  <w:tcW w:w="465" w:type="dxa"/>
                  <w:vAlign w:val="center"/>
                  <w:hideMark/>
                </w:tcPr>
                <w:p w14:paraId="75E9A8D7" w14:textId="77777777" w:rsidR="00D34432" w:rsidRPr="00D34432" w:rsidRDefault="00D34432" w:rsidP="00D34432">
                  <w:pPr>
                    <w:tabs>
                      <w:tab w:val="left" w:pos="284"/>
                    </w:tabs>
                    <w:spacing w:line="200" w:lineRule="exact"/>
                    <w:ind w:hanging="6"/>
                    <w:jc w:val="center"/>
                    <w:rPr>
                      <w:rFonts w:ascii="Arial" w:hAnsi="Arial" w:cs="Arial"/>
                      <w:bCs/>
                      <w:sz w:val="14"/>
                      <w:szCs w:val="14"/>
                      <w:lang w:eastAsia="en-US"/>
                    </w:rPr>
                  </w:pPr>
                  <w:r w:rsidRPr="00D34432">
                    <w:rPr>
                      <w:rFonts w:ascii="Arial" w:hAnsi="Arial" w:cs="Arial"/>
                      <w:bCs/>
                      <w:sz w:val="14"/>
                      <w:szCs w:val="14"/>
                      <w:lang w:eastAsia="en-US"/>
                    </w:rPr>
                    <w:t>14</w:t>
                  </w:r>
                </w:p>
              </w:tc>
              <w:tc>
                <w:tcPr>
                  <w:tcW w:w="366" w:type="dxa"/>
                  <w:vAlign w:val="center"/>
                  <w:hideMark/>
                </w:tcPr>
                <w:p w14:paraId="1FFF3179" w14:textId="77777777" w:rsidR="00D34432" w:rsidRPr="00D34432" w:rsidRDefault="00D34432" w:rsidP="00D34432">
                  <w:pPr>
                    <w:tabs>
                      <w:tab w:val="left" w:pos="284"/>
                    </w:tabs>
                    <w:spacing w:line="200" w:lineRule="exact"/>
                    <w:ind w:hanging="6"/>
                    <w:jc w:val="center"/>
                    <w:rPr>
                      <w:rFonts w:ascii="Arial" w:hAnsi="Arial" w:cs="Arial"/>
                      <w:bCs/>
                      <w:sz w:val="14"/>
                      <w:szCs w:val="14"/>
                      <w:lang w:eastAsia="en-US"/>
                    </w:rPr>
                  </w:pPr>
                  <w:r w:rsidRPr="00D34432">
                    <w:rPr>
                      <w:rFonts w:ascii="Arial" w:hAnsi="Arial" w:cs="Arial"/>
                      <w:bCs/>
                      <w:sz w:val="14"/>
                      <w:szCs w:val="14"/>
                      <w:lang w:eastAsia="en-US"/>
                    </w:rPr>
                    <w:t>…</w:t>
                  </w:r>
                </w:p>
              </w:tc>
              <w:tc>
                <w:tcPr>
                  <w:tcW w:w="465" w:type="dxa"/>
                  <w:vAlign w:val="center"/>
                  <w:hideMark/>
                </w:tcPr>
                <w:p w14:paraId="1C19C20E" w14:textId="77777777" w:rsidR="00D34432" w:rsidRPr="00D34432" w:rsidRDefault="00D34432" w:rsidP="00D34432">
                  <w:pPr>
                    <w:tabs>
                      <w:tab w:val="left" w:pos="284"/>
                    </w:tabs>
                    <w:spacing w:line="200" w:lineRule="exact"/>
                    <w:ind w:hanging="6"/>
                    <w:jc w:val="center"/>
                    <w:rPr>
                      <w:rFonts w:ascii="Arial" w:hAnsi="Arial" w:cs="Arial"/>
                      <w:bCs/>
                      <w:sz w:val="14"/>
                      <w:szCs w:val="14"/>
                      <w:lang w:eastAsia="en-US"/>
                    </w:rPr>
                  </w:pPr>
                  <w:r w:rsidRPr="00D34432">
                    <w:rPr>
                      <w:rFonts w:ascii="Arial" w:hAnsi="Arial" w:cs="Arial"/>
                      <w:bCs/>
                      <w:sz w:val="14"/>
                      <w:szCs w:val="14"/>
                      <w:lang w:eastAsia="en-US"/>
                    </w:rPr>
                    <w:t>15</w:t>
                  </w:r>
                </w:p>
              </w:tc>
              <w:tc>
                <w:tcPr>
                  <w:tcW w:w="366" w:type="dxa"/>
                  <w:vAlign w:val="center"/>
                  <w:hideMark/>
                </w:tcPr>
                <w:p w14:paraId="2336576C" w14:textId="77777777" w:rsidR="00D34432" w:rsidRPr="00D34432" w:rsidRDefault="00D34432" w:rsidP="00D34432">
                  <w:pPr>
                    <w:tabs>
                      <w:tab w:val="left" w:pos="284"/>
                    </w:tabs>
                    <w:spacing w:line="200" w:lineRule="exact"/>
                    <w:ind w:hanging="6"/>
                    <w:jc w:val="center"/>
                    <w:rPr>
                      <w:rFonts w:ascii="Arial" w:hAnsi="Arial" w:cs="Arial"/>
                      <w:bCs/>
                      <w:sz w:val="14"/>
                      <w:szCs w:val="14"/>
                      <w:lang w:eastAsia="en-US"/>
                    </w:rPr>
                  </w:pPr>
                  <w:r w:rsidRPr="00D34432">
                    <w:rPr>
                      <w:rFonts w:ascii="Arial" w:hAnsi="Arial" w:cs="Arial"/>
                      <w:bCs/>
                      <w:sz w:val="14"/>
                      <w:szCs w:val="14"/>
                      <w:lang w:eastAsia="en-US"/>
                    </w:rPr>
                    <w:t>…</w:t>
                  </w:r>
                </w:p>
              </w:tc>
              <w:tc>
                <w:tcPr>
                  <w:tcW w:w="465" w:type="dxa"/>
                  <w:vAlign w:val="center"/>
                  <w:hideMark/>
                </w:tcPr>
                <w:p w14:paraId="76C496E2" w14:textId="77777777" w:rsidR="00D34432" w:rsidRPr="00D34432" w:rsidRDefault="00D34432" w:rsidP="00D34432">
                  <w:pPr>
                    <w:tabs>
                      <w:tab w:val="left" w:pos="284"/>
                    </w:tabs>
                    <w:spacing w:line="200" w:lineRule="exact"/>
                    <w:ind w:hanging="6"/>
                    <w:jc w:val="center"/>
                    <w:rPr>
                      <w:rFonts w:ascii="Arial" w:hAnsi="Arial" w:cs="Arial"/>
                      <w:bCs/>
                      <w:sz w:val="14"/>
                      <w:szCs w:val="14"/>
                      <w:lang w:eastAsia="en-US"/>
                    </w:rPr>
                  </w:pPr>
                  <w:r w:rsidRPr="00D34432">
                    <w:rPr>
                      <w:rFonts w:ascii="Arial" w:hAnsi="Arial" w:cs="Arial"/>
                      <w:bCs/>
                      <w:sz w:val="14"/>
                      <w:szCs w:val="14"/>
                      <w:lang w:eastAsia="en-US"/>
                    </w:rPr>
                    <w:t>16</w:t>
                  </w:r>
                </w:p>
              </w:tc>
              <w:tc>
                <w:tcPr>
                  <w:tcW w:w="366" w:type="dxa"/>
                  <w:vAlign w:val="center"/>
                  <w:hideMark/>
                </w:tcPr>
                <w:p w14:paraId="6EDD5555" w14:textId="77777777" w:rsidR="00D34432" w:rsidRPr="00D34432" w:rsidRDefault="00D34432" w:rsidP="00D34432">
                  <w:pPr>
                    <w:tabs>
                      <w:tab w:val="left" w:pos="284"/>
                    </w:tabs>
                    <w:spacing w:line="200" w:lineRule="exact"/>
                    <w:ind w:hanging="6"/>
                    <w:jc w:val="center"/>
                    <w:rPr>
                      <w:rFonts w:ascii="Arial" w:hAnsi="Arial" w:cs="Arial"/>
                      <w:bCs/>
                      <w:sz w:val="14"/>
                      <w:szCs w:val="14"/>
                      <w:lang w:eastAsia="en-US"/>
                    </w:rPr>
                  </w:pPr>
                  <w:r w:rsidRPr="00D34432">
                    <w:rPr>
                      <w:rFonts w:ascii="Arial" w:hAnsi="Arial" w:cs="Arial"/>
                      <w:bCs/>
                      <w:sz w:val="14"/>
                      <w:szCs w:val="14"/>
                      <w:lang w:eastAsia="en-US"/>
                    </w:rPr>
                    <w:t>…</w:t>
                  </w:r>
                </w:p>
              </w:tc>
              <w:tc>
                <w:tcPr>
                  <w:tcW w:w="465" w:type="dxa"/>
                  <w:vAlign w:val="center"/>
                  <w:hideMark/>
                </w:tcPr>
                <w:p w14:paraId="3C1F9A2F" w14:textId="77777777" w:rsidR="00D34432" w:rsidRPr="00D34432" w:rsidRDefault="00D34432" w:rsidP="00D34432">
                  <w:pPr>
                    <w:tabs>
                      <w:tab w:val="left" w:pos="284"/>
                    </w:tabs>
                    <w:spacing w:line="200" w:lineRule="exact"/>
                    <w:ind w:hanging="6"/>
                    <w:jc w:val="center"/>
                    <w:rPr>
                      <w:rFonts w:ascii="Arial" w:hAnsi="Arial" w:cs="Arial"/>
                      <w:bCs/>
                      <w:sz w:val="14"/>
                      <w:szCs w:val="14"/>
                      <w:lang w:eastAsia="en-US"/>
                    </w:rPr>
                  </w:pPr>
                  <w:r w:rsidRPr="00D34432">
                    <w:rPr>
                      <w:rFonts w:ascii="Arial" w:hAnsi="Arial" w:cs="Arial"/>
                      <w:bCs/>
                      <w:sz w:val="14"/>
                      <w:szCs w:val="14"/>
                      <w:lang w:eastAsia="en-US"/>
                    </w:rPr>
                    <w:t>17</w:t>
                  </w:r>
                </w:p>
              </w:tc>
              <w:tc>
                <w:tcPr>
                  <w:tcW w:w="366" w:type="dxa"/>
                  <w:vAlign w:val="center"/>
                  <w:hideMark/>
                </w:tcPr>
                <w:p w14:paraId="236AE41A" w14:textId="77777777" w:rsidR="00D34432" w:rsidRPr="00D34432" w:rsidRDefault="00D34432" w:rsidP="00D34432">
                  <w:pPr>
                    <w:tabs>
                      <w:tab w:val="left" w:pos="284"/>
                    </w:tabs>
                    <w:spacing w:line="200" w:lineRule="exact"/>
                    <w:ind w:hanging="6"/>
                    <w:jc w:val="center"/>
                    <w:rPr>
                      <w:rFonts w:ascii="Arial" w:hAnsi="Arial" w:cs="Arial"/>
                      <w:bCs/>
                      <w:sz w:val="14"/>
                      <w:szCs w:val="14"/>
                      <w:lang w:eastAsia="en-US"/>
                    </w:rPr>
                  </w:pPr>
                  <w:r w:rsidRPr="00D34432">
                    <w:rPr>
                      <w:rFonts w:ascii="Arial" w:hAnsi="Arial" w:cs="Arial"/>
                      <w:bCs/>
                      <w:sz w:val="14"/>
                      <w:szCs w:val="14"/>
                      <w:lang w:eastAsia="en-US"/>
                    </w:rPr>
                    <w:t>…</w:t>
                  </w:r>
                </w:p>
              </w:tc>
              <w:tc>
                <w:tcPr>
                  <w:tcW w:w="465" w:type="dxa"/>
                  <w:vAlign w:val="center"/>
                  <w:hideMark/>
                </w:tcPr>
                <w:p w14:paraId="56BD89EB" w14:textId="77777777" w:rsidR="00D34432" w:rsidRPr="00D34432" w:rsidRDefault="00D34432" w:rsidP="00D34432">
                  <w:pPr>
                    <w:tabs>
                      <w:tab w:val="left" w:pos="284"/>
                    </w:tabs>
                    <w:spacing w:line="200" w:lineRule="exact"/>
                    <w:ind w:hanging="6"/>
                    <w:jc w:val="center"/>
                    <w:rPr>
                      <w:rFonts w:ascii="Arial" w:hAnsi="Arial" w:cs="Arial"/>
                      <w:bCs/>
                      <w:sz w:val="14"/>
                      <w:szCs w:val="14"/>
                      <w:lang w:eastAsia="en-US"/>
                    </w:rPr>
                  </w:pPr>
                  <w:r w:rsidRPr="00D34432">
                    <w:rPr>
                      <w:rFonts w:ascii="Arial" w:hAnsi="Arial" w:cs="Arial"/>
                      <w:bCs/>
                      <w:sz w:val="14"/>
                      <w:szCs w:val="14"/>
                      <w:lang w:eastAsia="en-US"/>
                    </w:rPr>
                    <w:t>18</w:t>
                  </w:r>
                </w:p>
              </w:tc>
              <w:tc>
                <w:tcPr>
                  <w:tcW w:w="366" w:type="dxa"/>
                  <w:vAlign w:val="center"/>
                  <w:hideMark/>
                </w:tcPr>
                <w:p w14:paraId="4060D95B" w14:textId="77777777" w:rsidR="00D34432" w:rsidRPr="00D34432" w:rsidRDefault="00D34432" w:rsidP="00D34432">
                  <w:pPr>
                    <w:tabs>
                      <w:tab w:val="left" w:pos="284"/>
                    </w:tabs>
                    <w:spacing w:line="200" w:lineRule="exact"/>
                    <w:ind w:hanging="6"/>
                    <w:jc w:val="center"/>
                    <w:rPr>
                      <w:rFonts w:ascii="Arial" w:hAnsi="Arial" w:cs="Arial"/>
                      <w:bCs/>
                      <w:sz w:val="14"/>
                      <w:szCs w:val="14"/>
                      <w:lang w:eastAsia="en-US"/>
                    </w:rPr>
                  </w:pPr>
                  <w:r w:rsidRPr="00D34432">
                    <w:rPr>
                      <w:rFonts w:ascii="Arial" w:hAnsi="Arial" w:cs="Arial"/>
                      <w:bCs/>
                      <w:sz w:val="14"/>
                      <w:szCs w:val="14"/>
                      <w:lang w:eastAsia="en-US"/>
                    </w:rPr>
                    <w:t>…</w:t>
                  </w:r>
                </w:p>
              </w:tc>
              <w:tc>
                <w:tcPr>
                  <w:tcW w:w="465" w:type="dxa"/>
                  <w:vAlign w:val="center"/>
                  <w:hideMark/>
                </w:tcPr>
                <w:p w14:paraId="5E7F61DB" w14:textId="77777777" w:rsidR="00D34432" w:rsidRPr="00D34432" w:rsidRDefault="00D34432" w:rsidP="00D34432">
                  <w:pPr>
                    <w:tabs>
                      <w:tab w:val="left" w:pos="284"/>
                    </w:tabs>
                    <w:spacing w:line="200" w:lineRule="exact"/>
                    <w:ind w:hanging="6"/>
                    <w:jc w:val="center"/>
                    <w:rPr>
                      <w:rFonts w:ascii="Arial" w:hAnsi="Arial" w:cs="Arial"/>
                      <w:bCs/>
                      <w:sz w:val="14"/>
                      <w:szCs w:val="14"/>
                      <w:lang w:eastAsia="en-US"/>
                    </w:rPr>
                  </w:pPr>
                  <w:r w:rsidRPr="00D34432">
                    <w:rPr>
                      <w:rFonts w:ascii="Arial" w:hAnsi="Arial" w:cs="Arial"/>
                      <w:bCs/>
                      <w:sz w:val="14"/>
                      <w:szCs w:val="14"/>
                      <w:lang w:eastAsia="en-US"/>
                    </w:rPr>
                    <w:t>19</w:t>
                  </w:r>
                </w:p>
              </w:tc>
              <w:tc>
                <w:tcPr>
                  <w:tcW w:w="366" w:type="dxa"/>
                  <w:vAlign w:val="center"/>
                  <w:hideMark/>
                </w:tcPr>
                <w:p w14:paraId="57D9FAAE" w14:textId="77777777" w:rsidR="00D34432" w:rsidRPr="00D34432" w:rsidRDefault="00D34432" w:rsidP="00D34432">
                  <w:pPr>
                    <w:tabs>
                      <w:tab w:val="left" w:pos="284"/>
                    </w:tabs>
                    <w:spacing w:line="200" w:lineRule="exact"/>
                    <w:ind w:hanging="6"/>
                    <w:jc w:val="center"/>
                    <w:rPr>
                      <w:rFonts w:ascii="Arial" w:hAnsi="Arial" w:cs="Arial"/>
                      <w:bCs/>
                      <w:sz w:val="14"/>
                      <w:szCs w:val="14"/>
                      <w:lang w:eastAsia="en-US"/>
                    </w:rPr>
                  </w:pPr>
                  <w:r w:rsidRPr="00D34432">
                    <w:rPr>
                      <w:rFonts w:ascii="Arial" w:hAnsi="Arial" w:cs="Arial"/>
                      <w:bCs/>
                      <w:sz w:val="14"/>
                      <w:szCs w:val="14"/>
                      <w:lang w:eastAsia="en-US"/>
                    </w:rPr>
                    <w:t>…</w:t>
                  </w:r>
                </w:p>
              </w:tc>
              <w:tc>
                <w:tcPr>
                  <w:tcW w:w="465" w:type="dxa"/>
                  <w:vAlign w:val="center"/>
                  <w:hideMark/>
                </w:tcPr>
                <w:p w14:paraId="6072C32B" w14:textId="77777777" w:rsidR="00D34432" w:rsidRPr="00D34432" w:rsidRDefault="00D34432" w:rsidP="00D34432">
                  <w:pPr>
                    <w:tabs>
                      <w:tab w:val="left" w:pos="284"/>
                    </w:tabs>
                    <w:spacing w:line="200" w:lineRule="exact"/>
                    <w:ind w:hanging="6"/>
                    <w:jc w:val="center"/>
                    <w:rPr>
                      <w:rFonts w:ascii="Arial" w:hAnsi="Arial" w:cs="Arial"/>
                      <w:bCs/>
                      <w:sz w:val="14"/>
                      <w:szCs w:val="14"/>
                      <w:lang w:eastAsia="en-US"/>
                    </w:rPr>
                  </w:pPr>
                  <w:r w:rsidRPr="00D34432">
                    <w:rPr>
                      <w:rFonts w:ascii="Arial" w:hAnsi="Arial" w:cs="Arial"/>
                      <w:bCs/>
                      <w:sz w:val="14"/>
                      <w:szCs w:val="14"/>
                      <w:lang w:eastAsia="en-US"/>
                    </w:rPr>
                    <w:t>20</w:t>
                  </w:r>
                </w:p>
              </w:tc>
            </w:tr>
            <w:tr w:rsidR="00D34432" w:rsidRPr="00D34432" w14:paraId="57744814" w14:textId="77777777" w:rsidTr="00CE5C70">
              <w:trPr>
                <w:trHeight w:val="224"/>
              </w:trPr>
              <w:tc>
                <w:tcPr>
                  <w:tcW w:w="1574" w:type="dxa"/>
                  <w:vAlign w:val="center"/>
                  <w:hideMark/>
                </w:tcPr>
                <w:p w14:paraId="43CCE711" w14:textId="77777777" w:rsidR="00D34432" w:rsidRPr="00D34432" w:rsidRDefault="00D34432" w:rsidP="00D34432">
                  <w:pPr>
                    <w:tabs>
                      <w:tab w:val="left" w:pos="284"/>
                    </w:tabs>
                    <w:spacing w:line="200" w:lineRule="exact"/>
                    <w:ind w:hanging="6"/>
                    <w:rPr>
                      <w:rFonts w:ascii="Arial" w:hAnsi="Arial" w:cs="Arial"/>
                      <w:bCs/>
                      <w:sz w:val="14"/>
                      <w:szCs w:val="14"/>
                      <w:lang w:eastAsia="en-US"/>
                    </w:rPr>
                  </w:pPr>
                  <w:r w:rsidRPr="00D34432">
                    <w:rPr>
                      <w:rFonts w:ascii="Arial" w:hAnsi="Arial" w:cs="Arial"/>
                      <w:bCs/>
                      <w:sz w:val="14"/>
                      <w:szCs w:val="14"/>
                      <w:lang w:eastAsia="en-US"/>
                    </w:rPr>
                    <w:t>μονάδες</w:t>
                  </w:r>
                </w:p>
              </w:tc>
              <w:tc>
                <w:tcPr>
                  <w:tcW w:w="231" w:type="dxa"/>
                </w:tcPr>
                <w:p w14:paraId="26C95A02" w14:textId="77777777" w:rsidR="00D34432" w:rsidRPr="00D34432" w:rsidRDefault="00D34432" w:rsidP="00D34432">
                  <w:pPr>
                    <w:tabs>
                      <w:tab w:val="left" w:pos="284"/>
                    </w:tabs>
                    <w:spacing w:line="200" w:lineRule="exact"/>
                    <w:ind w:hanging="6"/>
                    <w:jc w:val="center"/>
                    <w:rPr>
                      <w:rFonts w:ascii="Arial" w:hAnsi="Arial" w:cs="Arial"/>
                      <w:bCs/>
                      <w:sz w:val="14"/>
                      <w:szCs w:val="14"/>
                      <w:lang w:eastAsia="en-US"/>
                    </w:rPr>
                  </w:pPr>
                </w:p>
              </w:tc>
              <w:tc>
                <w:tcPr>
                  <w:tcW w:w="464" w:type="dxa"/>
                  <w:vAlign w:val="center"/>
                  <w:hideMark/>
                </w:tcPr>
                <w:p w14:paraId="158EC89C" w14:textId="77777777" w:rsidR="00D34432" w:rsidRPr="00D34432" w:rsidRDefault="00D34432" w:rsidP="00D34432">
                  <w:pPr>
                    <w:tabs>
                      <w:tab w:val="left" w:pos="284"/>
                    </w:tabs>
                    <w:spacing w:line="200" w:lineRule="exact"/>
                    <w:ind w:hanging="6"/>
                    <w:jc w:val="center"/>
                    <w:rPr>
                      <w:rFonts w:ascii="Arial" w:hAnsi="Arial" w:cs="Arial"/>
                      <w:bCs/>
                      <w:sz w:val="14"/>
                      <w:szCs w:val="14"/>
                      <w:lang w:eastAsia="en-US"/>
                    </w:rPr>
                  </w:pPr>
                  <w:r w:rsidRPr="00D34432">
                    <w:rPr>
                      <w:rFonts w:ascii="Arial" w:hAnsi="Arial" w:cs="Arial"/>
                      <w:bCs/>
                      <w:sz w:val="14"/>
                      <w:szCs w:val="14"/>
                      <w:lang w:eastAsia="en-US"/>
                    </w:rPr>
                    <w:t>200</w:t>
                  </w:r>
                </w:p>
              </w:tc>
              <w:tc>
                <w:tcPr>
                  <w:tcW w:w="335" w:type="dxa"/>
                  <w:vAlign w:val="center"/>
                  <w:hideMark/>
                </w:tcPr>
                <w:p w14:paraId="21B2BFE5" w14:textId="77777777" w:rsidR="00D34432" w:rsidRPr="00D34432" w:rsidRDefault="00D34432" w:rsidP="00D34432">
                  <w:pPr>
                    <w:tabs>
                      <w:tab w:val="left" w:pos="284"/>
                    </w:tabs>
                    <w:spacing w:line="200" w:lineRule="exact"/>
                    <w:ind w:hanging="6"/>
                    <w:jc w:val="center"/>
                    <w:rPr>
                      <w:rFonts w:ascii="Arial" w:hAnsi="Arial" w:cs="Arial"/>
                      <w:bCs/>
                      <w:spacing w:val="-30"/>
                      <w:sz w:val="14"/>
                      <w:szCs w:val="14"/>
                      <w:lang w:eastAsia="en-US"/>
                    </w:rPr>
                  </w:pPr>
                  <w:r w:rsidRPr="00D34432">
                    <w:rPr>
                      <w:rFonts w:ascii="Arial" w:hAnsi="Arial" w:cs="Arial"/>
                      <w:bCs/>
                      <w:spacing w:val="-30"/>
                      <w:sz w:val="14"/>
                      <w:szCs w:val="14"/>
                      <w:lang w:eastAsia="en-US"/>
                    </w:rPr>
                    <w:t>…</w:t>
                  </w:r>
                </w:p>
              </w:tc>
              <w:tc>
                <w:tcPr>
                  <w:tcW w:w="465" w:type="dxa"/>
                  <w:vAlign w:val="center"/>
                  <w:hideMark/>
                </w:tcPr>
                <w:p w14:paraId="61788902" w14:textId="77777777" w:rsidR="00D34432" w:rsidRPr="00D34432" w:rsidRDefault="00D34432" w:rsidP="00D34432">
                  <w:pPr>
                    <w:tabs>
                      <w:tab w:val="left" w:pos="284"/>
                    </w:tabs>
                    <w:spacing w:line="200" w:lineRule="exact"/>
                    <w:ind w:hanging="6"/>
                    <w:jc w:val="center"/>
                    <w:rPr>
                      <w:rFonts w:ascii="Arial" w:hAnsi="Arial" w:cs="Arial"/>
                      <w:bCs/>
                      <w:sz w:val="14"/>
                      <w:szCs w:val="14"/>
                      <w:lang w:eastAsia="en-US"/>
                    </w:rPr>
                  </w:pPr>
                  <w:r w:rsidRPr="00D34432">
                    <w:rPr>
                      <w:rFonts w:ascii="Arial" w:hAnsi="Arial" w:cs="Arial"/>
                      <w:bCs/>
                      <w:sz w:val="14"/>
                      <w:szCs w:val="14"/>
                      <w:lang w:eastAsia="en-US"/>
                    </w:rPr>
                    <w:t>220</w:t>
                  </w:r>
                </w:p>
              </w:tc>
              <w:tc>
                <w:tcPr>
                  <w:tcW w:w="366" w:type="dxa"/>
                  <w:vAlign w:val="center"/>
                  <w:hideMark/>
                </w:tcPr>
                <w:p w14:paraId="682D033E" w14:textId="77777777" w:rsidR="00D34432" w:rsidRPr="00D34432" w:rsidRDefault="00D34432" w:rsidP="00D34432">
                  <w:pPr>
                    <w:tabs>
                      <w:tab w:val="left" w:pos="284"/>
                    </w:tabs>
                    <w:spacing w:line="200" w:lineRule="exact"/>
                    <w:ind w:hanging="6"/>
                    <w:jc w:val="center"/>
                    <w:rPr>
                      <w:rFonts w:ascii="Arial" w:hAnsi="Arial" w:cs="Arial"/>
                      <w:bCs/>
                      <w:sz w:val="14"/>
                      <w:szCs w:val="14"/>
                      <w:lang w:eastAsia="en-US"/>
                    </w:rPr>
                  </w:pPr>
                  <w:r w:rsidRPr="00D34432">
                    <w:rPr>
                      <w:rFonts w:ascii="Arial" w:hAnsi="Arial" w:cs="Arial"/>
                      <w:bCs/>
                      <w:sz w:val="14"/>
                      <w:szCs w:val="14"/>
                      <w:lang w:eastAsia="en-US"/>
                    </w:rPr>
                    <w:t>…</w:t>
                  </w:r>
                </w:p>
              </w:tc>
              <w:tc>
                <w:tcPr>
                  <w:tcW w:w="465" w:type="dxa"/>
                  <w:vAlign w:val="center"/>
                  <w:hideMark/>
                </w:tcPr>
                <w:p w14:paraId="21E2427C" w14:textId="77777777" w:rsidR="00D34432" w:rsidRPr="00D34432" w:rsidRDefault="00D34432" w:rsidP="00D34432">
                  <w:pPr>
                    <w:tabs>
                      <w:tab w:val="left" w:pos="284"/>
                    </w:tabs>
                    <w:spacing w:line="200" w:lineRule="exact"/>
                    <w:ind w:hanging="6"/>
                    <w:jc w:val="center"/>
                    <w:rPr>
                      <w:rFonts w:ascii="Arial" w:hAnsi="Arial" w:cs="Arial"/>
                      <w:bCs/>
                      <w:sz w:val="14"/>
                      <w:szCs w:val="14"/>
                      <w:lang w:eastAsia="en-US"/>
                    </w:rPr>
                  </w:pPr>
                  <w:r w:rsidRPr="00D34432">
                    <w:rPr>
                      <w:rFonts w:ascii="Arial" w:hAnsi="Arial" w:cs="Arial"/>
                      <w:bCs/>
                      <w:sz w:val="14"/>
                      <w:szCs w:val="14"/>
                      <w:lang w:eastAsia="en-US"/>
                    </w:rPr>
                    <w:t>240</w:t>
                  </w:r>
                </w:p>
              </w:tc>
              <w:tc>
                <w:tcPr>
                  <w:tcW w:w="366" w:type="dxa"/>
                  <w:vAlign w:val="center"/>
                  <w:hideMark/>
                </w:tcPr>
                <w:p w14:paraId="001D442D" w14:textId="77777777" w:rsidR="00D34432" w:rsidRPr="00D34432" w:rsidRDefault="00D34432" w:rsidP="00D34432">
                  <w:pPr>
                    <w:tabs>
                      <w:tab w:val="left" w:pos="284"/>
                    </w:tabs>
                    <w:spacing w:line="200" w:lineRule="exact"/>
                    <w:ind w:hanging="6"/>
                    <w:jc w:val="center"/>
                    <w:rPr>
                      <w:rFonts w:ascii="Arial" w:hAnsi="Arial" w:cs="Arial"/>
                      <w:bCs/>
                      <w:sz w:val="14"/>
                      <w:szCs w:val="14"/>
                      <w:lang w:eastAsia="en-US"/>
                    </w:rPr>
                  </w:pPr>
                  <w:r w:rsidRPr="00D34432">
                    <w:rPr>
                      <w:rFonts w:ascii="Arial" w:hAnsi="Arial" w:cs="Arial"/>
                      <w:bCs/>
                      <w:sz w:val="14"/>
                      <w:szCs w:val="14"/>
                      <w:lang w:eastAsia="en-US"/>
                    </w:rPr>
                    <w:t>…</w:t>
                  </w:r>
                </w:p>
              </w:tc>
              <w:tc>
                <w:tcPr>
                  <w:tcW w:w="465" w:type="dxa"/>
                  <w:vAlign w:val="center"/>
                  <w:hideMark/>
                </w:tcPr>
                <w:p w14:paraId="7DCD1D81" w14:textId="77777777" w:rsidR="00D34432" w:rsidRPr="00D34432" w:rsidRDefault="00D34432" w:rsidP="00D34432">
                  <w:pPr>
                    <w:tabs>
                      <w:tab w:val="left" w:pos="284"/>
                    </w:tabs>
                    <w:spacing w:line="200" w:lineRule="exact"/>
                    <w:ind w:hanging="6"/>
                    <w:jc w:val="center"/>
                    <w:rPr>
                      <w:rFonts w:ascii="Arial" w:hAnsi="Arial" w:cs="Arial"/>
                      <w:bCs/>
                      <w:sz w:val="14"/>
                      <w:szCs w:val="14"/>
                      <w:lang w:eastAsia="en-US"/>
                    </w:rPr>
                  </w:pPr>
                  <w:r w:rsidRPr="00D34432">
                    <w:rPr>
                      <w:rFonts w:ascii="Arial" w:hAnsi="Arial" w:cs="Arial"/>
                      <w:bCs/>
                      <w:sz w:val="14"/>
                      <w:szCs w:val="14"/>
                      <w:lang w:eastAsia="en-US"/>
                    </w:rPr>
                    <w:t>260</w:t>
                  </w:r>
                </w:p>
              </w:tc>
              <w:tc>
                <w:tcPr>
                  <w:tcW w:w="366" w:type="dxa"/>
                  <w:vAlign w:val="center"/>
                  <w:hideMark/>
                </w:tcPr>
                <w:p w14:paraId="40F1CFAE" w14:textId="77777777" w:rsidR="00D34432" w:rsidRPr="00D34432" w:rsidRDefault="00D34432" w:rsidP="00D34432">
                  <w:pPr>
                    <w:tabs>
                      <w:tab w:val="left" w:pos="284"/>
                    </w:tabs>
                    <w:spacing w:line="200" w:lineRule="exact"/>
                    <w:ind w:hanging="6"/>
                    <w:jc w:val="center"/>
                    <w:rPr>
                      <w:rFonts w:ascii="Arial" w:hAnsi="Arial" w:cs="Arial"/>
                      <w:bCs/>
                      <w:sz w:val="14"/>
                      <w:szCs w:val="14"/>
                      <w:lang w:eastAsia="en-US"/>
                    </w:rPr>
                  </w:pPr>
                  <w:r w:rsidRPr="00D34432">
                    <w:rPr>
                      <w:rFonts w:ascii="Arial" w:hAnsi="Arial" w:cs="Arial"/>
                      <w:bCs/>
                      <w:sz w:val="14"/>
                      <w:szCs w:val="14"/>
                      <w:lang w:eastAsia="en-US"/>
                    </w:rPr>
                    <w:t>…</w:t>
                  </w:r>
                </w:p>
              </w:tc>
              <w:tc>
                <w:tcPr>
                  <w:tcW w:w="465" w:type="dxa"/>
                  <w:vAlign w:val="center"/>
                  <w:hideMark/>
                </w:tcPr>
                <w:p w14:paraId="17B92B24" w14:textId="77777777" w:rsidR="00D34432" w:rsidRPr="00D34432" w:rsidRDefault="00D34432" w:rsidP="00D34432">
                  <w:pPr>
                    <w:tabs>
                      <w:tab w:val="left" w:pos="284"/>
                    </w:tabs>
                    <w:spacing w:line="200" w:lineRule="exact"/>
                    <w:ind w:hanging="6"/>
                    <w:jc w:val="center"/>
                    <w:rPr>
                      <w:rFonts w:ascii="Arial" w:hAnsi="Arial" w:cs="Arial"/>
                      <w:bCs/>
                      <w:sz w:val="14"/>
                      <w:szCs w:val="14"/>
                      <w:lang w:eastAsia="en-US"/>
                    </w:rPr>
                  </w:pPr>
                  <w:r w:rsidRPr="00D34432">
                    <w:rPr>
                      <w:rFonts w:ascii="Arial" w:hAnsi="Arial" w:cs="Arial"/>
                      <w:bCs/>
                      <w:sz w:val="14"/>
                      <w:szCs w:val="14"/>
                      <w:lang w:eastAsia="en-US"/>
                    </w:rPr>
                    <w:t>280</w:t>
                  </w:r>
                </w:p>
              </w:tc>
              <w:tc>
                <w:tcPr>
                  <w:tcW w:w="366" w:type="dxa"/>
                  <w:vAlign w:val="center"/>
                  <w:hideMark/>
                </w:tcPr>
                <w:p w14:paraId="35B8D141" w14:textId="77777777" w:rsidR="00D34432" w:rsidRPr="00D34432" w:rsidRDefault="00D34432" w:rsidP="00D34432">
                  <w:pPr>
                    <w:tabs>
                      <w:tab w:val="left" w:pos="284"/>
                    </w:tabs>
                    <w:spacing w:line="200" w:lineRule="exact"/>
                    <w:ind w:hanging="6"/>
                    <w:jc w:val="center"/>
                    <w:rPr>
                      <w:rFonts w:ascii="Arial" w:hAnsi="Arial" w:cs="Arial"/>
                      <w:bCs/>
                      <w:sz w:val="14"/>
                      <w:szCs w:val="14"/>
                      <w:lang w:eastAsia="en-US"/>
                    </w:rPr>
                  </w:pPr>
                  <w:r w:rsidRPr="00D34432">
                    <w:rPr>
                      <w:rFonts w:ascii="Arial" w:hAnsi="Arial" w:cs="Arial"/>
                      <w:bCs/>
                      <w:sz w:val="14"/>
                      <w:szCs w:val="14"/>
                      <w:lang w:eastAsia="en-US"/>
                    </w:rPr>
                    <w:t>…</w:t>
                  </w:r>
                </w:p>
              </w:tc>
              <w:tc>
                <w:tcPr>
                  <w:tcW w:w="465" w:type="dxa"/>
                  <w:vAlign w:val="center"/>
                  <w:hideMark/>
                </w:tcPr>
                <w:p w14:paraId="0E4087E7" w14:textId="77777777" w:rsidR="00D34432" w:rsidRPr="00D34432" w:rsidRDefault="00D34432" w:rsidP="00D34432">
                  <w:pPr>
                    <w:tabs>
                      <w:tab w:val="left" w:pos="284"/>
                    </w:tabs>
                    <w:spacing w:line="200" w:lineRule="exact"/>
                    <w:ind w:hanging="6"/>
                    <w:jc w:val="center"/>
                    <w:rPr>
                      <w:rFonts w:ascii="Arial" w:hAnsi="Arial" w:cs="Arial"/>
                      <w:bCs/>
                      <w:sz w:val="14"/>
                      <w:szCs w:val="14"/>
                      <w:lang w:eastAsia="en-US"/>
                    </w:rPr>
                  </w:pPr>
                  <w:r w:rsidRPr="00D34432">
                    <w:rPr>
                      <w:rFonts w:ascii="Arial" w:hAnsi="Arial" w:cs="Arial"/>
                      <w:bCs/>
                      <w:sz w:val="14"/>
                      <w:szCs w:val="14"/>
                      <w:lang w:eastAsia="en-US"/>
                    </w:rPr>
                    <w:t>300</w:t>
                  </w:r>
                </w:p>
              </w:tc>
              <w:tc>
                <w:tcPr>
                  <w:tcW w:w="366" w:type="dxa"/>
                  <w:vAlign w:val="center"/>
                  <w:hideMark/>
                </w:tcPr>
                <w:p w14:paraId="5CAA61DD" w14:textId="77777777" w:rsidR="00D34432" w:rsidRPr="00D34432" w:rsidRDefault="00D34432" w:rsidP="00D34432">
                  <w:pPr>
                    <w:tabs>
                      <w:tab w:val="left" w:pos="284"/>
                    </w:tabs>
                    <w:spacing w:line="200" w:lineRule="exact"/>
                    <w:ind w:hanging="6"/>
                    <w:jc w:val="center"/>
                    <w:rPr>
                      <w:rFonts w:ascii="Arial" w:hAnsi="Arial" w:cs="Arial"/>
                      <w:bCs/>
                      <w:sz w:val="14"/>
                      <w:szCs w:val="14"/>
                      <w:lang w:eastAsia="en-US"/>
                    </w:rPr>
                  </w:pPr>
                  <w:r w:rsidRPr="00D34432">
                    <w:rPr>
                      <w:rFonts w:ascii="Arial" w:hAnsi="Arial" w:cs="Arial"/>
                      <w:bCs/>
                      <w:sz w:val="14"/>
                      <w:szCs w:val="14"/>
                      <w:lang w:eastAsia="en-US"/>
                    </w:rPr>
                    <w:t>…</w:t>
                  </w:r>
                </w:p>
              </w:tc>
              <w:tc>
                <w:tcPr>
                  <w:tcW w:w="465" w:type="dxa"/>
                  <w:vAlign w:val="center"/>
                  <w:hideMark/>
                </w:tcPr>
                <w:p w14:paraId="0F7936ED" w14:textId="77777777" w:rsidR="00D34432" w:rsidRPr="00D34432" w:rsidRDefault="00D34432" w:rsidP="00D34432">
                  <w:pPr>
                    <w:tabs>
                      <w:tab w:val="left" w:pos="284"/>
                    </w:tabs>
                    <w:spacing w:line="200" w:lineRule="exact"/>
                    <w:ind w:hanging="6"/>
                    <w:jc w:val="center"/>
                    <w:rPr>
                      <w:rFonts w:ascii="Arial" w:hAnsi="Arial" w:cs="Arial"/>
                      <w:bCs/>
                      <w:sz w:val="14"/>
                      <w:szCs w:val="14"/>
                      <w:lang w:eastAsia="en-US"/>
                    </w:rPr>
                  </w:pPr>
                  <w:r w:rsidRPr="00D34432">
                    <w:rPr>
                      <w:rFonts w:ascii="Arial" w:hAnsi="Arial" w:cs="Arial"/>
                      <w:bCs/>
                      <w:sz w:val="14"/>
                      <w:szCs w:val="14"/>
                      <w:lang w:eastAsia="en-US"/>
                    </w:rPr>
                    <w:t>320</w:t>
                  </w:r>
                </w:p>
              </w:tc>
              <w:tc>
                <w:tcPr>
                  <w:tcW w:w="366" w:type="dxa"/>
                  <w:vAlign w:val="center"/>
                  <w:hideMark/>
                </w:tcPr>
                <w:p w14:paraId="383CDB32" w14:textId="77777777" w:rsidR="00D34432" w:rsidRPr="00D34432" w:rsidRDefault="00D34432" w:rsidP="00D34432">
                  <w:pPr>
                    <w:tabs>
                      <w:tab w:val="left" w:pos="284"/>
                    </w:tabs>
                    <w:spacing w:line="200" w:lineRule="exact"/>
                    <w:ind w:hanging="6"/>
                    <w:jc w:val="center"/>
                    <w:rPr>
                      <w:rFonts w:ascii="Arial" w:hAnsi="Arial" w:cs="Arial"/>
                      <w:bCs/>
                      <w:sz w:val="14"/>
                      <w:szCs w:val="14"/>
                      <w:lang w:eastAsia="en-US"/>
                    </w:rPr>
                  </w:pPr>
                  <w:r w:rsidRPr="00D34432">
                    <w:rPr>
                      <w:rFonts w:ascii="Arial" w:hAnsi="Arial" w:cs="Arial"/>
                      <w:bCs/>
                      <w:sz w:val="14"/>
                      <w:szCs w:val="14"/>
                      <w:lang w:eastAsia="en-US"/>
                    </w:rPr>
                    <w:t>…</w:t>
                  </w:r>
                </w:p>
              </w:tc>
              <w:tc>
                <w:tcPr>
                  <w:tcW w:w="465" w:type="dxa"/>
                  <w:vAlign w:val="center"/>
                  <w:hideMark/>
                </w:tcPr>
                <w:p w14:paraId="11B1D061" w14:textId="77777777" w:rsidR="00D34432" w:rsidRPr="00D34432" w:rsidRDefault="00D34432" w:rsidP="00D34432">
                  <w:pPr>
                    <w:tabs>
                      <w:tab w:val="left" w:pos="284"/>
                    </w:tabs>
                    <w:spacing w:line="200" w:lineRule="exact"/>
                    <w:ind w:hanging="6"/>
                    <w:jc w:val="center"/>
                    <w:rPr>
                      <w:rFonts w:ascii="Arial" w:hAnsi="Arial" w:cs="Arial"/>
                      <w:bCs/>
                      <w:sz w:val="14"/>
                      <w:szCs w:val="14"/>
                      <w:lang w:eastAsia="en-US"/>
                    </w:rPr>
                  </w:pPr>
                  <w:r w:rsidRPr="00D34432">
                    <w:rPr>
                      <w:rFonts w:ascii="Arial" w:hAnsi="Arial" w:cs="Arial"/>
                      <w:bCs/>
                      <w:sz w:val="14"/>
                      <w:szCs w:val="14"/>
                      <w:lang w:eastAsia="en-US"/>
                    </w:rPr>
                    <w:t>340</w:t>
                  </w:r>
                </w:p>
              </w:tc>
              <w:tc>
                <w:tcPr>
                  <w:tcW w:w="366" w:type="dxa"/>
                  <w:vAlign w:val="center"/>
                  <w:hideMark/>
                </w:tcPr>
                <w:p w14:paraId="6D93CA17" w14:textId="77777777" w:rsidR="00D34432" w:rsidRPr="00D34432" w:rsidRDefault="00D34432" w:rsidP="00D34432">
                  <w:pPr>
                    <w:tabs>
                      <w:tab w:val="left" w:pos="284"/>
                    </w:tabs>
                    <w:spacing w:line="200" w:lineRule="exact"/>
                    <w:ind w:hanging="6"/>
                    <w:jc w:val="center"/>
                    <w:rPr>
                      <w:rFonts w:ascii="Arial" w:hAnsi="Arial" w:cs="Arial"/>
                      <w:bCs/>
                      <w:sz w:val="14"/>
                      <w:szCs w:val="14"/>
                      <w:lang w:eastAsia="en-US"/>
                    </w:rPr>
                  </w:pPr>
                  <w:r w:rsidRPr="00D34432">
                    <w:rPr>
                      <w:rFonts w:ascii="Arial" w:hAnsi="Arial" w:cs="Arial"/>
                      <w:bCs/>
                      <w:sz w:val="14"/>
                      <w:szCs w:val="14"/>
                      <w:lang w:eastAsia="en-US"/>
                    </w:rPr>
                    <w:t>…</w:t>
                  </w:r>
                </w:p>
              </w:tc>
              <w:tc>
                <w:tcPr>
                  <w:tcW w:w="465" w:type="dxa"/>
                  <w:vAlign w:val="center"/>
                  <w:hideMark/>
                </w:tcPr>
                <w:p w14:paraId="59BCBEAD" w14:textId="77777777" w:rsidR="00D34432" w:rsidRPr="00D34432" w:rsidRDefault="00D34432" w:rsidP="00D34432">
                  <w:pPr>
                    <w:tabs>
                      <w:tab w:val="left" w:pos="284"/>
                    </w:tabs>
                    <w:spacing w:line="200" w:lineRule="exact"/>
                    <w:ind w:hanging="6"/>
                    <w:jc w:val="center"/>
                    <w:rPr>
                      <w:rFonts w:ascii="Arial" w:hAnsi="Arial" w:cs="Arial"/>
                      <w:bCs/>
                      <w:sz w:val="14"/>
                      <w:szCs w:val="14"/>
                      <w:lang w:eastAsia="en-US"/>
                    </w:rPr>
                  </w:pPr>
                  <w:r w:rsidRPr="00D34432">
                    <w:rPr>
                      <w:rFonts w:ascii="Arial" w:hAnsi="Arial" w:cs="Arial"/>
                      <w:bCs/>
                      <w:sz w:val="14"/>
                      <w:szCs w:val="14"/>
                      <w:lang w:eastAsia="en-US"/>
                    </w:rPr>
                    <w:t>360</w:t>
                  </w:r>
                </w:p>
              </w:tc>
              <w:tc>
                <w:tcPr>
                  <w:tcW w:w="366" w:type="dxa"/>
                  <w:vAlign w:val="center"/>
                  <w:hideMark/>
                </w:tcPr>
                <w:p w14:paraId="38EBE976" w14:textId="77777777" w:rsidR="00D34432" w:rsidRPr="00D34432" w:rsidRDefault="00D34432" w:rsidP="00D34432">
                  <w:pPr>
                    <w:tabs>
                      <w:tab w:val="left" w:pos="284"/>
                    </w:tabs>
                    <w:spacing w:line="200" w:lineRule="exact"/>
                    <w:ind w:hanging="6"/>
                    <w:jc w:val="center"/>
                    <w:rPr>
                      <w:rFonts w:ascii="Arial" w:hAnsi="Arial" w:cs="Arial"/>
                      <w:bCs/>
                      <w:sz w:val="14"/>
                      <w:szCs w:val="14"/>
                      <w:lang w:eastAsia="en-US"/>
                    </w:rPr>
                  </w:pPr>
                  <w:r w:rsidRPr="00D34432">
                    <w:rPr>
                      <w:rFonts w:ascii="Arial" w:hAnsi="Arial" w:cs="Arial"/>
                      <w:bCs/>
                      <w:sz w:val="14"/>
                      <w:szCs w:val="14"/>
                      <w:lang w:eastAsia="en-US"/>
                    </w:rPr>
                    <w:t>…</w:t>
                  </w:r>
                </w:p>
              </w:tc>
              <w:tc>
                <w:tcPr>
                  <w:tcW w:w="465" w:type="dxa"/>
                  <w:vAlign w:val="center"/>
                  <w:hideMark/>
                </w:tcPr>
                <w:p w14:paraId="4D681BF3" w14:textId="77777777" w:rsidR="00D34432" w:rsidRPr="00D34432" w:rsidRDefault="00D34432" w:rsidP="00D34432">
                  <w:pPr>
                    <w:tabs>
                      <w:tab w:val="left" w:pos="284"/>
                    </w:tabs>
                    <w:spacing w:line="200" w:lineRule="exact"/>
                    <w:ind w:hanging="6"/>
                    <w:jc w:val="center"/>
                    <w:rPr>
                      <w:rFonts w:ascii="Arial" w:hAnsi="Arial" w:cs="Arial"/>
                      <w:bCs/>
                      <w:sz w:val="14"/>
                      <w:szCs w:val="14"/>
                      <w:lang w:eastAsia="en-US"/>
                    </w:rPr>
                  </w:pPr>
                  <w:r w:rsidRPr="00D34432">
                    <w:rPr>
                      <w:rFonts w:ascii="Arial" w:hAnsi="Arial" w:cs="Arial"/>
                      <w:bCs/>
                      <w:sz w:val="14"/>
                      <w:szCs w:val="14"/>
                      <w:lang w:eastAsia="en-US"/>
                    </w:rPr>
                    <w:t>380</w:t>
                  </w:r>
                </w:p>
              </w:tc>
              <w:tc>
                <w:tcPr>
                  <w:tcW w:w="366" w:type="dxa"/>
                  <w:vAlign w:val="center"/>
                  <w:hideMark/>
                </w:tcPr>
                <w:p w14:paraId="2E050914" w14:textId="77777777" w:rsidR="00D34432" w:rsidRPr="00D34432" w:rsidRDefault="00D34432" w:rsidP="00D34432">
                  <w:pPr>
                    <w:tabs>
                      <w:tab w:val="left" w:pos="284"/>
                    </w:tabs>
                    <w:spacing w:line="200" w:lineRule="exact"/>
                    <w:ind w:hanging="6"/>
                    <w:jc w:val="center"/>
                    <w:rPr>
                      <w:rFonts w:ascii="Arial" w:hAnsi="Arial" w:cs="Arial"/>
                      <w:bCs/>
                      <w:sz w:val="14"/>
                      <w:szCs w:val="14"/>
                      <w:lang w:eastAsia="en-US"/>
                    </w:rPr>
                  </w:pPr>
                  <w:r w:rsidRPr="00D34432">
                    <w:rPr>
                      <w:rFonts w:ascii="Arial" w:hAnsi="Arial" w:cs="Arial"/>
                      <w:bCs/>
                      <w:sz w:val="14"/>
                      <w:szCs w:val="14"/>
                      <w:lang w:eastAsia="en-US"/>
                    </w:rPr>
                    <w:t>…</w:t>
                  </w:r>
                </w:p>
              </w:tc>
              <w:tc>
                <w:tcPr>
                  <w:tcW w:w="465" w:type="dxa"/>
                  <w:vAlign w:val="center"/>
                  <w:hideMark/>
                </w:tcPr>
                <w:p w14:paraId="123A08E7" w14:textId="77777777" w:rsidR="00D34432" w:rsidRPr="00D34432" w:rsidRDefault="00D34432" w:rsidP="00D34432">
                  <w:pPr>
                    <w:tabs>
                      <w:tab w:val="left" w:pos="284"/>
                    </w:tabs>
                    <w:spacing w:line="200" w:lineRule="exact"/>
                    <w:ind w:hanging="6"/>
                    <w:jc w:val="center"/>
                    <w:rPr>
                      <w:rFonts w:ascii="Arial" w:hAnsi="Arial" w:cs="Arial"/>
                      <w:bCs/>
                      <w:sz w:val="14"/>
                      <w:szCs w:val="14"/>
                      <w:lang w:eastAsia="en-US"/>
                    </w:rPr>
                  </w:pPr>
                  <w:r w:rsidRPr="00D34432">
                    <w:rPr>
                      <w:rFonts w:ascii="Arial" w:hAnsi="Arial" w:cs="Arial"/>
                      <w:bCs/>
                      <w:sz w:val="14"/>
                      <w:szCs w:val="14"/>
                      <w:lang w:eastAsia="en-US"/>
                    </w:rPr>
                    <w:t>400</w:t>
                  </w:r>
                </w:p>
              </w:tc>
            </w:tr>
          </w:tbl>
          <w:p w14:paraId="22FE1004" w14:textId="77777777" w:rsidR="00D34432" w:rsidRPr="00D34432" w:rsidRDefault="00D34432" w:rsidP="00D34432">
            <w:pPr>
              <w:tabs>
                <w:tab w:val="left" w:pos="284"/>
              </w:tabs>
              <w:ind w:hanging="6"/>
              <w:rPr>
                <w:rFonts w:ascii="Arial" w:hAnsi="Arial" w:cs="Arial"/>
                <w:bCs/>
                <w:sz w:val="8"/>
                <w:szCs w:val="8"/>
              </w:rPr>
            </w:pPr>
          </w:p>
          <w:p w14:paraId="07B940C0" w14:textId="77777777" w:rsidR="00D34432" w:rsidRPr="00D34432" w:rsidRDefault="00D34432" w:rsidP="00D34432">
            <w:pPr>
              <w:tabs>
                <w:tab w:val="left" w:pos="284"/>
              </w:tabs>
              <w:ind w:hanging="6"/>
              <w:rPr>
                <w:rFonts w:ascii="Arial" w:hAnsi="Arial" w:cs="Arial"/>
                <w:bCs/>
                <w:sz w:val="8"/>
                <w:szCs w:val="8"/>
              </w:rPr>
            </w:pPr>
            <w:r w:rsidRPr="00D34432">
              <w:rPr>
                <w:rFonts w:ascii="Arial" w:hAnsi="Arial" w:cs="Arial"/>
                <w:bCs/>
                <w:sz w:val="8"/>
                <w:szCs w:val="8"/>
              </w:rPr>
              <w:t xml:space="preserve">              </w:t>
            </w:r>
          </w:p>
          <w:p w14:paraId="68F5AA50" w14:textId="77777777" w:rsidR="00D34432" w:rsidRPr="00D34432" w:rsidRDefault="00D34432" w:rsidP="00D34432">
            <w:pPr>
              <w:tabs>
                <w:tab w:val="left" w:pos="284"/>
              </w:tabs>
              <w:rPr>
                <w:rFonts w:ascii="Arial" w:hAnsi="Arial" w:cs="Arial"/>
                <w:b/>
                <w:sz w:val="14"/>
                <w:szCs w:val="14"/>
              </w:rPr>
            </w:pPr>
            <w:r w:rsidRPr="00D34432">
              <w:rPr>
                <w:rFonts w:ascii="Arial" w:hAnsi="Arial" w:cs="Arial"/>
                <w:b/>
                <w:bCs/>
                <w:sz w:val="14"/>
                <w:szCs w:val="14"/>
              </w:rPr>
              <w:t>7.</w:t>
            </w:r>
            <w:r w:rsidRPr="00D34432">
              <w:rPr>
                <w:rFonts w:ascii="Arial" w:hAnsi="Arial" w:cs="Arial"/>
                <w:b/>
                <w:bCs/>
                <w:sz w:val="8"/>
                <w:szCs w:val="8"/>
              </w:rPr>
              <w:t xml:space="preserve">    </w:t>
            </w:r>
            <w:r w:rsidRPr="00D34432">
              <w:rPr>
                <w:rFonts w:ascii="Arial" w:hAnsi="Arial" w:cs="Arial"/>
                <w:b/>
                <w:sz w:val="14"/>
                <w:szCs w:val="14"/>
              </w:rPr>
              <w:t>ΔΙΔΑΚΤΟΡΙΚΟ ΔΙΠΛΩΜΑ (</w:t>
            </w:r>
            <w:r w:rsidRPr="00D34432">
              <w:rPr>
                <w:rFonts w:ascii="Arial" w:hAnsi="Arial" w:cs="Arial"/>
                <w:sz w:val="14"/>
                <w:szCs w:val="14"/>
              </w:rPr>
              <w:t>για τις κατηγορίες</w:t>
            </w:r>
            <w:r w:rsidRPr="00D34432">
              <w:rPr>
                <w:rFonts w:ascii="Arial" w:hAnsi="Arial" w:cs="Arial"/>
                <w:b/>
                <w:sz w:val="14"/>
                <w:szCs w:val="14"/>
              </w:rPr>
              <w:t xml:space="preserve">  ΠΕ και ΤΕ 150 μονάδες) *</w:t>
            </w:r>
          </w:p>
          <w:p w14:paraId="3393B17B" w14:textId="77777777" w:rsidR="00D34432" w:rsidRPr="00D34432" w:rsidRDefault="00D34432" w:rsidP="00D34432">
            <w:pPr>
              <w:tabs>
                <w:tab w:val="left" w:pos="284"/>
              </w:tabs>
              <w:rPr>
                <w:rFonts w:ascii="Arial" w:hAnsi="Arial" w:cs="Arial"/>
                <w:b/>
                <w:sz w:val="14"/>
                <w:szCs w:val="14"/>
              </w:rPr>
            </w:pPr>
          </w:p>
          <w:p w14:paraId="440C7D2C" w14:textId="77777777" w:rsidR="00D34432" w:rsidRPr="00D34432" w:rsidRDefault="00D34432" w:rsidP="00D34432">
            <w:pPr>
              <w:tabs>
                <w:tab w:val="left" w:pos="284"/>
              </w:tabs>
              <w:rPr>
                <w:rFonts w:ascii="Arial" w:hAnsi="Arial" w:cs="Arial"/>
                <w:b/>
                <w:sz w:val="14"/>
                <w:szCs w:val="14"/>
              </w:rPr>
            </w:pPr>
            <w:r w:rsidRPr="00D34432">
              <w:rPr>
                <w:rFonts w:ascii="Arial" w:hAnsi="Arial" w:cs="Arial"/>
                <w:b/>
                <w:sz w:val="14"/>
                <w:szCs w:val="14"/>
              </w:rPr>
              <w:t>8</w:t>
            </w:r>
            <w:r w:rsidRPr="00D34432">
              <w:rPr>
                <w:rFonts w:ascii="Arial" w:hAnsi="Arial" w:cs="Arial"/>
                <w:b/>
                <w:bCs/>
                <w:sz w:val="14"/>
                <w:szCs w:val="14"/>
              </w:rPr>
              <w:t>.</w:t>
            </w:r>
            <w:r w:rsidRPr="00D34432">
              <w:rPr>
                <w:rFonts w:ascii="Arial" w:hAnsi="Arial" w:cs="Arial"/>
                <w:b/>
                <w:bCs/>
                <w:sz w:val="8"/>
                <w:szCs w:val="8"/>
              </w:rPr>
              <w:t xml:space="preserve">    </w:t>
            </w:r>
            <w:r w:rsidRPr="00D34432">
              <w:rPr>
                <w:rFonts w:ascii="Arial" w:hAnsi="Arial" w:cs="Arial"/>
                <w:b/>
                <w:sz w:val="14"/>
                <w:szCs w:val="14"/>
              </w:rPr>
              <w:t>ΜΕΤΑΠΤΥΧΙΑΚΟΣ ΤΙΤΛΟΣ (</w:t>
            </w:r>
            <w:r w:rsidRPr="00D34432">
              <w:rPr>
                <w:rFonts w:ascii="Arial" w:hAnsi="Arial" w:cs="Arial"/>
                <w:sz w:val="14"/>
                <w:szCs w:val="14"/>
              </w:rPr>
              <w:t>για τις κατηγορίες</w:t>
            </w:r>
            <w:r w:rsidRPr="00D34432">
              <w:rPr>
                <w:rFonts w:ascii="Arial" w:hAnsi="Arial" w:cs="Arial"/>
                <w:b/>
                <w:sz w:val="14"/>
                <w:szCs w:val="14"/>
              </w:rPr>
              <w:t xml:space="preserve">  ΠΕ και ΤΕ </w:t>
            </w:r>
            <w:r w:rsidRPr="00D34432">
              <w:rPr>
                <w:rFonts w:ascii="Arial" w:hAnsi="Arial" w:cs="Arial"/>
                <w:sz w:val="14"/>
                <w:szCs w:val="14"/>
              </w:rPr>
              <w:t>αυτοτελής μεταπτυχιακός τίτλος</w:t>
            </w:r>
            <w:r w:rsidRPr="00D34432">
              <w:rPr>
                <w:rFonts w:ascii="Arial" w:hAnsi="Arial" w:cs="Arial"/>
                <w:b/>
                <w:sz w:val="14"/>
                <w:szCs w:val="14"/>
              </w:rPr>
              <w:t xml:space="preserve"> 70 μονάδες) *</w:t>
            </w:r>
          </w:p>
          <w:p w14:paraId="2E2AD162" w14:textId="77777777" w:rsidR="00D34432" w:rsidRPr="00D34432" w:rsidRDefault="00D34432" w:rsidP="00D34432">
            <w:pPr>
              <w:tabs>
                <w:tab w:val="left" w:pos="284"/>
                <w:tab w:val="left" w:pos="426"/>
              </w:tabs>
              <w:ind w:hanging="6"/>
              <w:rPr>
                <w:rFonts w:ascii="Arial" w:hAnsi="Arial" w:cs="Arial"/>
                <w:b/>
                <w:sz w:val="14"/>
                <w:szCs w:val="14"/>
              </w:rPr>
            </w:pPr>
          </w:p>
          <w:p w14:paraId="3BAF729F" w14:textId="77777777" w:rsidR="00D34432" w:rsidRPr="00D34432" w:rsidRDefault="00D34432" w:rsidP="00D34432">
            <w:pPr>
              <w:tabs>
                <w:tab w:val="left" w:pos="284"/>
              </w:tabs>
              <w:ind w:hanging="6"/>
              <w:rPr>
                <w:rFonts w:ascii="Arial" w:hAnsi="Arial" w:cs="Arial"/>
                <w:b/>
                <w:sz w:val="14"/>
                <w:szCs w:val="14"/>
              </w:rPr>
            </w:pPr>
            <w:r w:rsidRPr="00D34432">
              <w:rPr>
                <w:rFonts w:ascii="Arial" w:hAnsi="Arial" w:cs="Arial"/>
                <w:b/>
                <w:sz w:val="14"/>
                <w:szCs w:val="14"/>
              </w:rPr>
              <w:t xml:space="preserve">9.   ΕΝΙΑΙΟΣ ΚΑΙ ΑΔΙΑΣΠΑΣΤΟΣ ΤΙΤΛΟΣ </w:t>
            </w:r>
            <w:proofErr w:type="spellStart"/>
            <w:r w:rsidRPr="00D34432">
              <w:rPr>
                <w:rFonts w:ascii="Arial" w:hAnsi="Arial" w:cs="Arial"/>
                <w:b/>
                <w:sz w:val="14"/>
                <w:szCs w:val="14"/>
              </w:rPr>
              <w:t>ΤΙΤΛΟΣ</w:t>
            </w:r>
            <w:proofErr w:type="spellEnd"/>
            <w:r w:rsidRPr="00D34432">
              <w:rPr>
                <w:rFonts w:ascii="Arial" w:hAnsi="Arial" w:cs="Arial"/>
                <w:b/>
                <w:sz w:val="14"/>
                <w:szCs w:val="14"/>
              </w:rPr>
              <w:t xml:space="preserve"> ΣΠΟΥΔΩΝ ΜΕΤΑΠΤΥΧΙΑΚΟΥ ΕΠΙΠΕΔΟΥ (</w:t>
            </w:r>
            <w:r w:rsidRPr="00D34432">
              <w:rPr>
                <w:rFonts w:ascii="Arial" w:hAnsi="Arial" w:cs="Arial"/>
                <w:sz w:val="14"/>
                <w:szCs w:val="14"/>
              </w:rPr>
              <w:t>για τις κατηγορίες</w:t>
            </w:r>
            <w:r w:rsidRPr="00D34432">
              <w:rPr>
                <w:rFonts w:ascii="Arial" w:hAnsi="Arial" w:cs="Arial"/>
                <w:b/>
                <w:sz w:val="14"/>
                <w:szCs w:val="14"/>
              </w:rPr>
              <w:t xml:space="preserve">  ΠΕ και ΤΕ </w:t>
            </w:r>
            <w:r w:rsidRPr="00D34432">
              <w:rPr>
                <w:rFonts w:ascii="Arial" w:hAnsi="Arial" w:cs="Arial"/>
                <w:sz w:val="14"/>
                <w:szCs w:val="14"/>
                <w:lang w:val="en-US"/>
              </w:rPr>
              <w:t>integrated</w:t>
            </w:r>
            <w:r w:rsidRPr="00D34432">
              <w:rPr>
                <w:rFonts w:ascii="Arial" w:hAnsi="Arial" w:cs="Arial"/>
                <w:sz w:val="14"/>
                <w:szCs w:val="14"/>
              </w:rPr>
              <w:t xml:space="preserve"> </w:t>
            </w:r>
            <w:r w:rsidRPr="00D34432">
              <w:rPr>
                <w:rFonts w:ascii="Arial" w:hAnsi="Arial" w:cs="Arial"/>
                <w:sz w:val="14"/>
                <w:szCs w:val="14"/>
                <w:lang w:val="en-US"/>
              </w:rPr>
              <w:t>master</w:t>
            </w:r>
            <w:r w:rsidRPr="00D34432">
              <w:rPr>
                <w:rFonts w:ascii="Arial" w:hAnsi="Arial" w:cs="Arial"/>
                <w:b/>
                <w:sz w:val="14"/>
                <w:szCs w:val="14"/>
              </w:rPr>
              <w:t xml:space="preserve"> 35 μονάδες) *</w:t>
            </w:r>
          </w:p>
          <w:p w14:paraId="54CD0551" w14:textId="77777777" w:rsidR="00D34432" w:rsidRPr="00D34432" w:rsidRDefault="00D34432" w:rsidP="00D34432">
            <w:pPr>
              <w:tabs>
                <w:tab w:val="left" w:pos="284"/>
              </w:tabs>
              <w:ind w:hanging="6"/>
              <w:rPr>
                <w:rFonts w:ascii="Arial" w:hAnsi="Arial" w:cs="Arial"/>
                <w:b/>
                <w:sz w:val="14"/>
                <w:szCs w:val="14"/>
              </w:rPr>
            </w:pPr>
          </w:p>
          <w:p w14:paraId="5851E02C" w14:textId="77777777" w:rsidR="00D34432" w:rsidRPr="00D34432" w:rsidRDefault="00D34432" w:rsidP="00D34432">
            <w:pPr>
              <w:tabs>
                <w:tab w:val="left" w:pos="284"/>
              </w:tabs>
              <w:ind w:hanging="6"/>
              <w:rPr>
                <w:rFonts w:ascii="Arial" w:hAnsi="Arial" w:cs="Arial"/>
                <w:b/>
                <w:sz w:val="14"/>
                <w:szCs w:val="14"/>
              </w:rPr>
            </w:pPr>
            <w:r w:rsidRPr="00D34432">
              <w:rPr>
                <w:rFonts w:ascii="Arial" w:hAnsi="Arial" w:cs="Arial"/>
                <w:b/>
                <w:sz w:val="14"/>
                <w:szCs w:val="14"/>
              </w:rPr>
              <w:t xml:space="preserve">10.  </w:t>
            </w:r>
            <w:r w:rsidRPr="00D34432">
              <w:rPr>
                <w:rFonts w:ascii="Arial" w:hAnsi="Arial" w:cs="Arial"/>
                <w:b/>
                <w:bCs/>
                <w:sz w:val="14"/>
                <w:szCs w:val="14"/>
              </w:rPr>
              <w:t xml:space="preserve">ΔΕΥΤΕΡΟΣ ΤΙΤΛΟΣ ΣΠΟΥΔΩΝ  </w:t>
            </w:r>
            <w:r w:rsidRPr="00D34432">
              <w:rPr>
                <w:rFonts w:ascii="Arial" w:hAnsi="Arial" w:cs="Arial"/>
                <w:b/>
                <w:sz w:val="14"/>
                <w:szCs w:val="14"/>
              </w:rPr>
              <w:t>*</w:t>
            </w:r>
          </w:p>
          <w:p w14:paraId="5811D977" w14:textId="77777777" w:rsidR="00D34432" w:rsidRPr="00D34432" w:rsidRDefault="00D34432" w:rsidP="00D34432">
            <w:pPr>
              <w:tabs>
                <w:tab w:val="left" w:pos="284"/>
              </w:tabs>
              <w:ind w:hanging="6"/>
              <w:rPr>
                <w:rFonts w:ascii="Arial" w:hAnsi="Arial" w:cs="Arial"/>
                <w:b/>
                <w:sz w:val="14"/>
                <w:szCs w:val="14"/>
              </w:rPr>
            </w:pPr>
            <w:r w:rsidRPr="00D34432">
              <w:rPr>
                <w:rFonts w:ascii="Arial" w:hAnsi="Arial" w:cs="Arial"/>
                <w:b/>
                <w:sz w:val="14"/>
                <w:szCs w:val="14"/>
              </w:rPr>
              <w:t xml:space="preserve"> </w:t>
            </w:r>
            <w:r w:rsidRPr="00D34432">
              <w:rPr>
                <w:rFonts w:ascii="Arial" w:hAnsi="Arial" w:cs="Arial"/>
                <w:b/>
                <w:sz w:val="14"/>
                <w:szCs w:val="14"/>
              </w:rPr>
              <w:tab/>
              <w:t>α. Δεύτερος τίτλος σπουδών (</w:t>
            </w:r>
            <w:r w:rsidRPr="00D34432">
              <w:rPr>
                <w:rFonts w:ascii="Arial" w:hAnsi="Arial" w:cs="Arial"/>
                <w:sz w:val="14"/>
                <w:szCs w:val="14"/>
              </w:rPr>
              <w:t>για  τις κατηγορίες</w:t>
            </w:r>
            <w:r w:rsidRPr="00D34432">
              <w:rPr>
                <w:rFonts w:ascii="Arial" w:hAnsi="Arial" w:cs="Arial"/>
                <w:b/>
                <w:sz w:val="14"/>
                <w:szCs w:val="14"/>
              </w:rPr>
              <w:t xml:space="preserve"> ΠΕ και ΤΕ,  </w:t>
            </w:r>
            <w:r w:rsidRPr="00D34432">
              <w:rPr>
                <w:rFonts w:ascii="Arial" w:hAnsi="Arial" w:cs="Arial"/>
                <w:sz w:val="14"/>
                <w:szCs w:val="14"/>
              </w:rPr>
              <w:t>της ίδιας εκπαιδευτικής βαθμίδας</w:t>
            </w:r>
            <w:r w:rsidRPr="00D34432">
              <w:rPr>
                <w:rFonts w:ascii="Arial" w:hAnsi="Arial" w:cs="Arial"/>
                <w:b/>
                <w:sz w:val="14"/>
                <w:szCs w:val="14"/>
              </w:rPr>
              <w:t xml:space="preserve"> 30 μονάδες)</w:t>
            </w:r>
          </w:p>
          <w:p w14:paraId="3FD09022" w14:textId="77777777" w:rsidR="00D34432" w:rsidRPr="00D34432" w:rsidRDefault="00D34432" w:rsidP="00D34432">
            <w:pPr>
              <w:tabs>
                <w:tab w:val="left" w:pos="284"/>
              </w:tabs>
              <w:ind w:hanging="6"/>
              <w:rPr>
                <w:rFonts w:ascii="Arial" w:hAnsi="Arial" w:cs="Arial"/>
                <w:b/>
                <w:sz w:val="14"/>
                <w:szCs w:val="14"/>
              </w:rPr>
            </w:pPr>
            <w:r w:rsidRPr="00D34432">
              <w:rPr>
                <w:rFonts w:ascii="Arial" w:hAnsi="Arial" w:cs="Arial"/>
                <w:b/>
                <w:sz w:val="14"/>
                <w:szCs w:val="14"/>
              </w:rPr>
              <w:tab/>
            </w:r>
            <w:r w:rsidRPr="00D34432">
              <w:rPr>
                <w:rFonts w:ascii="Arial" w:hAnsi="Arial" w:cs="Arial"/>
                <w:b/>
                <w:sz w:val="14"/>
                <w:szCs w:val="14"/>
              </w:rPr>
              <w:tab/>
              <w:t>β. Δεύτερος τίτλος σπουδών (για την κατηγορία ΔΕ, της ίδιας εκπαιδευτικής βαθμίδας 25 μονάδες)</w:t>
            </w:r>
          </w:p>
          <w:p w14:paraId="3F364364" w14:textId="77777777" w:rsidR="00D34432" w:rsidRPr="00D34432" w:rsidRDefault="00D34432" w:rsidP="00D34432">
            <w:pPr>
              <w:tabs>
                <w:tab w:val="left" w:pos="284"/>
              </w:tabs>
              <w:ind w:hanging="6"/>
              <w:rPr>
                <w:rFonts w:ascii="Arial" w:hAnsi="Arial" w:cs="Arial"/>
                <w:b/>
                <w:sz w:val="14"/>
                <w:szCs w:val="14"/>
              </w:rPr>
            </w:pPr>
          </w:p>
          <w:p w14:paraId="1FC42168" w14:textId="77777777" w:rsidR="00D34432" w:rsidRPr="00D34432" w:rsidRDefault="00D34432" w:rsidP="00D34432">
            <w:pPr>
              <w:tabs>
                <w:tab w:val="left" w:pos="284"/>
              </w:tabs>
              <w:ind w:hanging="6"/>
              <w:rPr>
                <w:rFonts w:ascii="Arial" w:hAnsi="Arial" w:cs="Arial"/>
                <w:b/>
                <w:sz w:val="14"/>
                <w:szCs w:val="14"/>
              </w:rPr>
            </w:pPr>
            <w:r w:rsidRPr="00D34432">
              <w:rPr>
                <w:rFonts w:ascii="Arial" w:hAnsi="Arial" w:cs="Arial"/>
                <w:b/>
                <w:sz w:val="14"/>
                <w:szCs w:val="14"/>
              </w:rPr>
              <w:t>11. ΕΜΠΕΙΡΙΑ (7 μονάδες ανά μήνα εμπειρίας και έως 84 μήνες)</w:t>
            </w:r>
          </w:p>
          <w:p w14:paraId="42425099" w14:textId="77777777" w:rsidR="00D34432" w:rsidRPr="00D34432" w:rsidRDefault="00D34432" w:rsidP="00D34432">
            <w:pPr>
              <w:tabs>
                <w:tab w:val="left" w:pos="284"/>
              </w:tabs>
              <w:ind w:hanging="6"/>
              <w:rPr>
                <w:rFonts w:ascii="Arial" w:hAnsi="Arial" w:cs="Arial"/>
                <w:b/>
                <w:sz w:val="14"/>
                <w:szCs w:val="14"/>
              </w:rPr>
            </w:pPr>
          </w:p>
          <w:tbl>
            <w:tblPr>
              <w:tblW w:w="10080" w:type="dxa"/>
              <w:tblInd w:w="288" w:type="dxa"/>
              <w:tblLayout w:type="fixed"/>
              <w:tblLook w:val="04A0" w:firstRow="1" w:lastRow="0" w:firstColumn="1" w:lastColumn="0" w:noHBand="0" w:noVBand="1"/>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D34432" w:rsidRPr="00D34432" w14:paraId="0E78EB5A" w14:textId="77777777" w:rsidTr="00CE5C70">
              <w:trPr>
                <w:trHeight w:val="341"/>
              </w:trPr>
              <w:tc>
                <w:tcPr>
                  <w:tcW w:w="1425" w:type="dxa"/>
                  <w:vAlign w:val="center"/>
                  <w:hideMark/>
                </w:tcPr>
                <w:p w14:paraId="051AD1CE" w14:textId="77777777" w:rsidR="00D34432" w:rsidRPr="00D34432" w:rsidRDefault="00D34432" w:rsidP="00D34432">
                  <w:pPr>
                    <w:tabs>
                      <w:tab w:val="left" w:pos="284"/>
                    </w:tabs>
                    <w:spacing w:line="276" w:lineRule="auto"/>
                    <w:ind w:hanging="6"/>
                    <w:rPr>
                      <w:rFonts w:ascii="Arial" w:hAnsi="Arial" w:cs="Arial"/>
                      <w:sz w:val="14"/>
                      <w:szCs w:val="14"/>
                      <w:lang w:eastAsia="en-US"/>
                    </w:rPr>
                  </w:pPr>
                  <w:r w:rsidRPr="00D34432">
                    <w:rPr>
                      <w:rFonts w:ascii="Arial" w:hAnsi="Arial" w:cs="Arial"/>
                      <w:sz w:val="14"/>
                      <w:szCs w:val="14"/>
                      <w:lang w:eastAsia="en-US"/>
                    </w:rPr>
                    <w:t>μήνες εμπειρίας</w:t>
                  </w:r>
                </w:p>
              </w:tc>
              <w:tc>
                <w:tcPr>
                  <w:tcW w:w="361" w:type="dxa"/>
                  <w:vAlign w:val="center"/>
                </w:tcPr>
                <w:p w14:paraId="70EF859A"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p>
                <w:p w14:paraId="2FE566DF"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r w:rsidRPr="00D34432">
                    <w:rPr>
                      <w:rFonts w:ascii="Arial" w:hAnsi="Arial" w:cs="Arial"/>
                      <w:sz w:val="13"/>
                      <w:szCs w:val="13"/>
                      <w:lang w:eastAsia="en-US"/>
                    </w:rPr>
                    <w:t>1</w:t>
                  </w:r>
                </w:p>
              </w:tc>
              <w:tc>
                <w:tcPr>
                  <w:tcW w:w="433" w:type="dxa"/>
                  <w:vAlign w:val="center"/>
                </w:tcPr>
                <w:p w14:paraId="0EA851A8"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p>
                <w:p w14:paraId="6A5148EF"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r w:rsidRPr="00D34432">
                    <w:rPr>
                      <w:rFonts w:ascii="Arial" w:hAnsi="Arial" w:cs="Arial"/>
                      <w:sz w:val="13"/>
                      <w:szCs w:val="13"/>
                      <w:lang w:eastAsia="en-US"/>
                    </w:rPr>
                    <w:t>2</w:t>
                  </w:r>
                </w:p>
              </w:tc>
              <w:tc>
                <w:tcPr>
                  <w:tcW w:w="433" w:type="dxa"/>
                  <w:vAlign w:val="center"/>
                </w:tcPr>
                <w:p w14:paraId="4B67EDC9"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p>
                <w:p w14:paraId="6D1A269C"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r w:rsidRPr="00D34432">
                    <w:rPr>
                      <w:rFonts w:ascii="Arial" w:hAnsi="Arial" w:cs="Arial"/>
                      <w:sz w:val="13"/>
                      <w:szCs w:val="13"/>
                      <w:lang w:eastAsia="en-US"/>
                    </w:rPr>
                    <w:t>3</w:t>
                  </w:r>
                </w:p>
              </w:tc>
              <w:tc>
                <w:tcPr>
                  <w:tcW w:w="361" w:type="dxa"/>
                  <w:vAlign w:val="center"/>
                </w:tcPr>
                <w:p w14:paraId="1F4832C6"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p>
                <w:p w14:paraId="2FD09266"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r w:rsidRPr="00D34432">
                    <w:rPr>
                      <w:rFonts w:ascii="Arial" w:hAnsi="Arial" w:cs="Arial"/>
                      <w:sz w:val="13"/>
                      <w:szCs w:val="13"/>
                      <w:lang w:eastAsia="en-US"/>
                    </w:rPr>
                    <w:t>4</w:t>
                  </w:r>
                </w:p>
              </w:tc>
              <w:tc>
                <w:tcPr>
                  <w:tcW w:w="361" w:type="dxa"/>
                  <w:vAlign w:val="center"/>
                </w:tcPr>
                <w:p w14:paraId="6F8D1CEE"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p>
                <w:p w14:paraId="139BDA6A"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r w:rsidRPr="00D34432">
                    <w:rPr>
                      <w:rFonts w:ascii="Arial" w:hAnsi="Arial" w:cs="Arial"/>
                      <w:sz w:val="13"/>
                      <w:szCs w:val="13"/>
                      <w:lang w:eastAsia="en-US"/>
                    </w:rPr>
                    <w:t>5</w:t>
                  </w:r>
                </w:p>
              </w:tc>
              <w:tc>
                <w:tcPr>
                  <w:tcW w:w="433" w:type="dxa"/>
                  <w:vAlign w:val="center"/>
                </w:tcPr>
                <w:p w14:paraId="5D16C309"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p>
                <w:p w14:paraId="4D4528C1"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r w:rsidRPr="00D34432">
                    <w:rPr>
                      <w:rFonts w:ascii="Arial" w:hAnsi="Arial" w:cs="Arial"/>
                      <w:sz w:val="13"/>
                      <w:szCs w:val="13"/>
                      <w:lang w:eastAsia="en-US"/>
                    </w:rPr>
                    <w:t>6</w:t>
                  </w:r>
                </w:p>
              </w:tc>
              <w:tc>
                <w:tcPr>
                  <w:tcW w:w="433" w:type="dxa"/>
                  <w:vAlign w:val="center"/>
                </w:tcPr>
                <w:p w14:paraId="713950F2"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p>
                <w:p w14:paraId="3EE35624"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r w:rsidRPr="00D34432">
                    <w:rPr>
                      <w:rFonts w:ascii="Arial" w:hAnsi="Arial" w:cs="Arial"/>
                      <w:sz w:val="13"/>
                      <w:szCs w:val="13"/>
                      <w:lang w:eastAsia="en-US"/>
                    </w:rPr>
                    <w:t>7</w:t>
                  </w:r>
                </w:p>
              </w:tc>
              <w:tc>
                <w:tcPr>
                  <w:tcW w:w="433" w:type="dxa"/>
                  <w:vAlign w:val="center"/>
                </w:tcPr>
                <w:p w14:paraId="326C713B"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p>
                <w:p w14:paraId="0540A939"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r w:rsidRPr="00D34432">
                    <w:rPr>
                      <w:rFonts w:ascii="Arial" w:hAnsi="Arial" w:cs="Arial"/>
                      <w:sz w:val="13"/>
                      <w:szCs w:val="13"/>
                      <w:lang w:eastAsia="en-US"/>
                    </w:rPr>
                    <w:t>8</w:t>
                  </w:r>
                </w:p>
              </w:tc>
              <w:tc>
                <w:tcPr>
                  <w:tcW w:w="433" w:type="dxa"/>
                  <w:vAlign w:val="center"/>
                </w:tcPr>
                <w:p w14:paraId="1CA89972"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p>
                <w:p w14:paraId="0B136490"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r w:rsidRPr="00D34432">
                    <w:rPr>
                      <w:rFonts w:ascii="Arial" w:hAnsi="Arial" w:cs="Arial"/>
                      <w:sz w:val="13"/>
                      <w:szCs w:val="13"/>
                      <w:lang w:eastAsia="en-US"/>
                    </w:rPr>
                    <w:t>9</w:t>
                  </w:r>
                </w:p>
              </w:tc>
              <w:tc>
                <w:tcPr>
                  <w:tcW w:w="433" w:type="dxa"/>
                  <w:vAlign w:val="center"/>
                </w:tcPr>
                <w:p w14:paraId="020599FE"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p>
                <w:p w14:paraId="2BF16929"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r w:rsidRPr="00D34432">
                    <w:rPr>
                      <w:rFonts w:ascii="Arial" w:hAnsi="Arial" w:cs="Arial"/>
                      <w:sz w:val="13"/>
                      <w:szCs w:val="13"/>
                      <w:lang w:eastAsia="en-US"/>
                    </w:rPr>
                    <w:t>10</w:t>
                  </w:r>
                </w:p>
              </w:tc>
              <w:tc>
                <w:tcPr>
                  <w:tcW w:w="433" w:type="dxa"/>
                  <w:vAlign w:val="center"/>
                </w:tcPr>
                <w:p w14:paraId="675C131A"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p>
                <w:p w14:paraId="5255A8AE"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r w:rsidRPr="00D34432">
                    <w:rPr>
                      <w:rFonts w:ascii="Arial" w:hAnsi="Arial" w:cs="Arial"/>
                      <w:sz w:val="13"/>
                      <w:szCs w:val="13"/>
                      <w:lang w:eastAsia="en-US"/>
                    </w:rPr>
                    <w:t>11</w:t>
                  </w:r>
                </w:p>
              </w:tc>
              <w:tc>
                <w:tcPr>
                  <w:tcW w:w="433" w:type="dxa"/>
                  <w:vAlign w:val="center"/>
                </w:tcPr>
                <w:p w14:paraId="3B350C0E"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p>
                <w:p w14:paraId="7D1C3DB0"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r w:rsidRPr="00D34432">
                    <w:rPr>
                      <w:rFonts w:ascii="Arial" w:hAnsi="Arial" w:cs="Arial"/>
                      <w:sz w:val="13"/>
                      <w:szCs w:val="13"/>
                      <w:lang w:eastAsia="en-US"/>
                    </w:rPr>
                    <w:t>12</w:t>
                  </w:r>
                </w:p>
              </w:tc>
              <w:tc>
                <w:tcPr>
                  <w:tcW w:w="433" w:type="dxa"/>
                  <w:vAlign w:val="center"/>
                </w:tcPr>
                <w:p w14:paraId="3F778984"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p>
                <w:p w14:paraId="67E35B1A"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r w:rsidRPr="00D34432">
                    <w:rPr>
                      <w:rFonts w:ascii="Arial" w:hAnsi="Arial" w:cs="Arial"/>
                      <w:sz w:val="13"/>
                      <w:szCs w:val="13"/>
                      <w:lang w:eastAsia="en-US"/>
                    </w:rPr>
                    <w:t>13</w:t>
                  </w:r>
                </w:p>
              </w:tc>
              <w:tc>
                <w:tcPr>
                  <w:tcW w:w="433" w:type="dxa"/>
                  <w:vAlign w:val="center"/>
                </w:tcPr>
                <w:p w14:paraId="182ADF98"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p>
                <w:p w14:paraId="3FD09A51"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r w:rsidRPr="00D34432">
                    <w:rPr>
                      <w:rFonts w:ascii="Arial" w:hAnsi="Arial" w:cs="Arial"/>
                      <w:sz w:val="13"/>
                      <w:szCs w:val="13"/>
                      <w:lang w:eastAsia="en-US"/>
                    </w:rPr>
                    <w:t>14</w:t>
                  </w:r>
                </w:p>
              </w:tc>
              <w:tc>
                <w:tcPr>
                  <w:tcW w:w="419" w:type="dxa"/>
                  <w:vAlign w:val="center"/>
                </w:tcPr>
                <w:p w14:paraId="40BCF5EF"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p>
                <w:p w14:paraId="2C33A9DE"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r w:rsidRPr="00D34432">
                    <w:rPr>
                      <w:rFonts w:ascii="Arial" w:hAnsi="Arial" w:cs="Arial"/>
                      <w:sz w:val="13"/>
                      <w:szCs w:val="13"/>
                      <w:lang w:eastAsia="en-US"/>
                    </w:rPr>
                    <w:t>…</w:t>
                  </w:r>
                </w:p>
              </w:tc>
              <w:tc>
                <w:tcPr>
                  <w:tcW w:w="506" w:type="dxa"/>
                  <w:vAlign w:val="center"/>
                </w:tcPr>
                <w:p w14:paraId="55086D88"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p>
                <w:p w14:paraId="3F5EE9FA"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r w:rsidRPr="00D34432">
                    <w:rPr>
                      <w:rFonts w:ascii="Arial" w:hAnsi="Arial" w:cs="Arial"/>
                      <w:sz w:val="13"/>
                      <w:szCs w:val="13"/>
                      <w:lang w:eastAsia="en-US"/>
                    </w:rPr>
                    <w:t>57</w:t>
                  </w:r>
                </w:p>
              </w:tc>
              <w:tc>
                <w:tcPr>
                  <w:tcW w:w="506" w:type="dxa"/>
                  <w:vAlign w:val="center"/>
                </w:tcPr>
                <w:p w14:paraId="3742E10E"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p>
                <w:p w14:paraId="1BC0A9A2"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r w:rsidRPr="00D34432">
                    <w:rPr>
                      <w:rFonts w:ascii="Arial" w:hAnsi="Arial" w:cs="Arial"/>
                      <w:sz w:val="13"/>
                      <w:szCs w:val="13"/>
                      <w:lang w:eastAsia="en-US"/>
                    </w:rPr>
                    <w:t>58</w:t>
                  </w:r>
                </w:p>
              </w:tc>
              <w:tc>
                <w:tcPr>
                  <w:tcW w:w="506" w:type="dxa"/>
                  <w:vAlign w:val="center"/>
                </w:tcPr>
                <w:p w14:paraId="493873A2"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p>
                <w:p w14:paraId="15B8E825"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r w:rsidRPr="00D34432">
                    <w:rPr>
                      <w:rFonts w:ascii="Arial" w:hAnsi="Arial" w:cs="Arial"/>
                      <w:sz w:val="13"/>
                      <w:szCs w:val="13"/>
                      <w:lang w:eastAsia="en-US"/>
                    </w:rPr>
                    <w:t>59</w:t>
                  </w:r>
                </w:p>
              </w:tc>
              <w:tc>
                <w:tcPr>
                  <w:tcW w:w="872" w:type="dxa"/>
                  <w:vAlign w:val="center"/>
                </w:tcPr>
                <w:p w14:paraId="71AE8232"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p>
                <w:p w14:paraId="4EC59F31"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r w:rsidRPr="00D34432">
                    <w:rPr>
                      <w:rFonts w:ascii="Arial" w:hAnsi="Arial" w:cs="Arial"/>
                      <w:sz w:val="13"/>
                      <w:szCs w:val="13"/>
                      <w:lang w:eastAsia="en-US"/>
                    </w:rPr>
                    <w:t>84 και άνω</w:t>
                  </w:r>
                </w:p>
              </w:tc>
            </w:tr>
            <w:tr w:rsidR="00D34432" w:rsidRPr="00D34432" w14:paraId="697281C9" w14:textId="77777777" w:rsidTr="00CE5C70">
              <w:trPr>
                <w:trHeight w:val="341"/>
              </w:trPr>
              <w:tc>
                <w:tcPr>
                  <w:tcW w:w="1425" w:type="dxa"/>
                  <w:vAlign w:val="center"/>
                  <w:hideMark/>
                </w:tcPr>
                <w:p w14:paraId="4FE99949" w14:textId="77777777" w:rsidR="00D34432" w:rsidRPr="00D34432" w:rsidRDefault="00D34432" w:rsidP="00D34432">
                  <w:pPr>
                    <w:tabs>
                      <w:tab w:val="left" w:pos="284"/>
                    </w:tabs>
                    <w:spacing w:line="276" w:lineRule="auto"/>
                    <w:ind w:hanging="6"/>
                    <w:rPr>
                      <w:rFonts w:ascii="Arial" w:hAnsi="Arial" w:cs="Arial"/>
                      <w:sz w:val="14"/>
                      <w:szCs w:val="14"/>
                      <w:lang w:eastAsia="en-US"/>
                    </w:rPr>
                  </w:pPr>
                  <w:r w:rsidRPr="00D34432">
                    <w:rPr>
                      <w:rFonts w:ascii="Arial" w:hAnsi="Arial" w:cs="Arial"/>
                      <w:sz w:val="14"/>
                      <w:szCs w:val="14"/>
                      <w:lang w:eastAsia="en-US"/>
                    </w:rPr>
                    <w:t>μονάδες</w:t>
                  </w:r>
                </w:p>
              </w:tc>
              <w:tc>
                <w:tcPr>
                  <w:tcW w:w="361" w:type="dxa"/>
                  <w:vAlign w:val="center"/>
                </w:tcPr>
                <w:p w14:paraId="4FAA6B32"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p>
                <w:p w14:paraId="57DF49A9"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r w:rsidRPr="00D34432">
                    <w:rPr>
                      <w:rFonts w:ascii="Arial" w:hAnsi="Arial" w:cs="Arial"/>
                      <w:sz w:val="13"/>
                      <w:szCs w:val="13"/>
                      <w:lang w:eastAsia="en-US"/>
                    </w:rPr>
                    <w:t>7</w:t>
                  </w:r>
                </w:p>
              </w:tc>
              <w:tc>
                <w:tcPr>
                  <w:tcW w:w="433" w:type="dxa"/>
                  <w:vAlign w:val="center"/>
                </w:tcPr>
                <w:p w14:paraId="2C19B2D6"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p>
                <w:p w14:paraId="70EE786E"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r w:rsidRPr="00D34432">
                    <w:rPr>
                      <w:rFonts w:ascii="Arial" w:hAnsi="Arial" w:cs="Arial"/>
                      <w:sz w:val="13"/>
                      <w:szCs w:val="13"/>
                      <w:lang w:eastAsia="en-US"/>
                    </w:rPr>
                    <w:t>14</w:t>
                  </w:r>
                </w:p>
              </w:tc>
              <w:tc>
                <w:tcPr>
                  <w:tcW w:w="433" w:type="dxa"/>
                  <w:vAlign w:val="center"/>
                </w:tcPr>
                <w:p w14:paraId="078F191D"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p>
                <w:p w14:paraId="17C31879"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r w:rsidRPr="00D34432">
                    <w:rPr>
                      <w:rFonts w:ascii="Arial" w:hAnsi="Arial" w:cs="Arial"/>
                      <w:sz w:val="13"/>
                      <w:szCs w:val="13"/>
                      <w:lang w:eastAsia="en-US"/>
                    </w:rPr>
                    <w:t>21</w:t>
                  </w:r>
                </w:p>
              </w:tc>
              <w:tc>
                <w:tcPr>
                  <w:tcW w:w="361" w:type="dxa"/>
                  <w:vAlign w:val="center"/>
                </w:tcPr>
                <w:p w14:paraId="328E9082"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p>
                <w:p w14:paraId="224A87B2"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r w:rsidRPr="00D34432">
                    <w:rPr>
                      <w:rFonts w:ascii="Arial" w:hAnsi="Arial" w:cs="Arial"/>
                      <w:sz w:val="13"/>
                      <w:szCs w:val="13"/>
                      <w:lang w:eastAsia="en-US"/>
                    </w:rPr>
                    <w:t>28</w:t>
                  </w:r>
                </w:p>
              </w:tc>
              <w:tc>
                <w:tcPr>
                  <w:tcW w:w="361" w:type="dxa"/>
                  <w:vAlign w:val="center"/>
                </w:tcPr>
                <w:p w14:paraId="2044818C"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p>
                <w:p w14:paraId="7F2A8F14"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r w:rsidRPr="00D34432">
                    <w:rPr>
                      <w:rFonts w:ascii="Arial" w:hAnsi="Arial" w:cs="Arial"/>
                      <w:sz w:val="13"/>
                      <w:szCs w:val="13"/>
                      <w:lang w:eastAsia="en-US"/>
                    </w:rPr>
                    <w:t>35</w:t>
                  </w:r>
                </w:p>
              </w:tc>
              <w:tc>
                <w:tcPr>
                  <w:tcW w:w="433" w:type="dxa"/>
                  <w:vAlign w:val="center"/>
                </w:tcPr>
                <w:p w14:paraId="1EBFED73"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p>
                <w:p w14:paraId="44051FEE"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r w:rsidRPr="00D34432">
                    <w:rPr>
                      <w:rFonts w:ascii="Arial" w:hAnsi="Arial" w:cs="Arial"/>
                      <w:sz w:val="13"/>
                      <w:szCs w:val="13"/>
                      <w:lang w:eastAsia="en-US"/>
                    </w:rPr>
                    <w:t>42</w:t>
                  </w:r>
                </w:p>
              </w:tc>
              <w:tc>
                <w:tcPr>
                  <w:tcW w:w="433" w:type="dxa"/>
                  <w:vAlign w:val="center"/>
                </w:tcPr>
                <w:p w14:paraId="13A6CE6C"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p>
                <w:p w14:paraId="0149BA5D"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r w:rsidRPr="00D34432">
                    <w:rPr>
                      <w:rFonts w:ascii="Arial" w:hAnsi="Arial" w:cs="Arial"/>
                      <w:sz w:val="13"/>
                      <w:szCs w:val="13"/>
                      <w:lang w:eastAsia="en-US"/>
                    </w:rPr>
                    <w:t>49</w:t>
                  </w:r>
                </w:p>
              </w:tc>
              <w:tc>
                <w:tcPr>
                  <w:tcW w:w="433" w:type="dxa"/>
                  <w:vAlign w:val="center"/>
                </w:tcPr>
                <w:p w14:paraId="047F2CF3"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p>
                <w:p w14:paraId="1DEC0B5F"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r w:rsidRPr="00D34432">
                    <w:rPr>
                      <w:rFonts w:ascii="Arial" w:hAnsi="Arial" w:cs="Arial"/>
                      <w:sz w:val="13"/>
                      <w:szCs w:val="13"/>
                      <w:lang w:eastAsia="en-US"/>
                    </w:rPr>
                    <w:t>56</w:t>
                  </w:r>
                </w:p>
              </w:tc>
              <w:tc>
                <w:tcPr>
                  <w:tcW w:w="433" w:type="dxa"/>
                  <w:vAlign w:val="center"/>
                </w:tcPr>
                <w:p w14:paraId="037CF71E"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p>
                <w:p w14:paraId="6C20E58B"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r w:rsidRPr="00D34432">
                    <w:rPr>
                      <w:rFonts w:ascii="Arial" w:hAnsi="Arial" w:cs="Arial"/>
                      <w:sz w:val="13"/>
                      <w:szCs w:val="13"/>
                      <w:lang w:eastAsia="en-US"/>
                    </w:rPr>
                    <w:t>63</w:t>
                  </w:r>
                </w:p>
              </w:tc>
              <w:tc>
                <w:tcPr>
                  <w:tcW w:w="433" w:type="dxa"/>
                  <w:vAlign w:val="center"/>
                </w:tcPr>
                <w:p w14:paraId="4512EB10"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p>
                <w:p w14:paraId="01D093B7"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r w:rsidRPr="00D34432">
                    <w:rPr>
                      <w:rFonts w:ascii="Arial" w:hAnsi="Arial" w:cs="Arial"/>
                      <w:sz w:val="13"/>
                      <w:szCs w:val="13"/>
                      <w:lang w:eastAsia="en-US"/>
                    </w:rPr>
                    <w:t>70</w:t>
                  </w:r>
                </w:p>
              </w:tc>
              <w:tc>
                <w:tcPr>
                  <w:tcW w:w="433" w:type="dxa"/>
                  <w:vAlign w:val="center"/>
                </w:tcPr>
                <w:p w14:paraId="39BF9139"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p>
                <w:p w14:paraId="053304F7"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r w:rsidRPr="00D34432">
                    <w:rPr>
                      <w:rFonts w:ascii="Arial" w:hAnsi="Arial" w:cs="Arial"/>
                      <w:sz w:val="13"/>
                      <w:szCs w:val="13"/>
                      <w:lang w:eastAsia="en-US"/>
                    </w:rPr>
                    <w:t>77</w:t>
                  </w:r>
                </w:p>
              </w:tc>
              <w:tc>
                <w:tcPr>
                  <w:tcW w:w="433" w:type="dxa"/>
                  <w:vAlign w:val="center"/>
                </w:tcPr>
                <w:p w14:paraId="11522644"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p>
                <w:p w14:paraId="1792AA77"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r w:rsidRPr="00D34432">
                    <w:rPr>
                      <w:rFonts w:ascii="Arial" w:hAnsi="Arial" w:cs="Arial"/>
                      <w:sz w:val="13"/>
                      <w:szCs w:val="13"/>
                      <w:lang w:eastAsia="en-US"/>
                    </w:rPr>
                    <w:t>84</w:t>
                  </w:r>
                </w:p>
              </w:tc>
              <w:tc>
                <w:tcPr>
                  <w:tcW w:w="433" w:type="dxa"/>
                  <w:vAlign w:val="center"/>
                </w:tcPr>
                <w:p w14:paraId="70A24DB3"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p>
                <w:p w14:paraId="1D8BCE41"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r w:rsidRPr="00D34432">
                    <w:rPr>
                      <w:rFonts w:ascii="Arial" w:hAnsi="Arial" w:cs="Arial"/>
                      <w:sz w:val="13"/>
                      <w:szCs w:val="13"/>
                      <w:lang w:eastAsia="en-US"/>
                    </w:rPr>
                    <w:t>91</w:t>
                  </w:r>
                </w:p>
              </w:tc>
              <w:tc>
                <w:tcPr>
                  <w:tcW w:w="433" w:type="dxa"/>
                  <w:vAlign w:val="center"/>
                </w:tcPr>
                <w:p w14:paraId="177461C4"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p>
                <w:p w14:paraId="66D760FC"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r w:rsidRPr="00D34432">
                    <w:rPr>
                      <w:rFonts w:ascii="Arial" w:hAnsi="Arial" w:cs="Arial"/>
                      <w:sz w:val="13"/>
                      <w:szCs w:val="13"/>
                      <w:lang w:eastAsia="en-US"/>
                    </w:rPr>
                    <w:t>98</w:t>
                  </w:r>
                </w:p>
              </w:tc>
              <w:tc>
                <w:tcPr>
                  <w:tcW w:w="419" w:type="dxa"/>
                  <w:vAlign w:val="center"/>
                </w:tcPr>
                <w:p w14:paraId="6FB09A02"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p>
                <w:p w14:paraId="65111F3B"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r w:rsidRPr="00D34432">
                    <w:rPr>
                      <w:rFonts w:ascii="Arial" w:hAnsi="Arial" w:cs="Arial"/>
                      <w:sz w:val="13"/>
                      <w:szCs w:val="13"/>
                      <w:lang w:eastAsia="en-US"/>
                    </w:rPr>
                    <w:t>…</w:t>
                  </w:r>
                </w:p>
              </w:tc>
              <w:tc>
                <w:tcPr>
                  <w:tcW w:w="506" w:type="dxa"/>
                  <w:vAlign w:val="center"/>
                </w:tcPr>
                <w:p w14:paraId="5CE818D6"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p>
                <w:p w14:paraId="4F0DB3FD"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r w:rsidRPr="00D34432">
                    <w:rPr>
                      <w:rFonts w:ascii="Arial" w:hAnsi="Arial" w:cs="Arial"/>
                      <w:sz w:val="13"/>
                      <w:szCs w:val="13"/>
                      <w:lang w:eastAsia="en-US"/>
                    </w:rPr>
                    <w:t>399</w:t>
                  </w:r>
                </w:p>
              </w:tc>
              <w:tc>
                <w:tcPr>
                  <w:tcW w:w="506" w:type="dxa"/>
                  <w:vAlign w:val="center"/>
                </w:tcPr>
                <w:p w14:paraId="5BBEE07A"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p>
                <w:p w14:paraId="44B693EB"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r w:rsidRPr="00D34432">
                    <w:rPr>
                      <w:rFonts w:ascii="Arial" w:hAnsi="Arial" w:cs="Arial"/>
                      <w:sz w:val="13"/>
                      <w:szCs w:val="13"/>
                      <w:lang w:eastAsia="en-US"/>
                    </w:rPr>
                    <w:t>406</w:t>
                  </w:r>
                </w:p>
              </w:tc>
              <w:tc>
                <w:tcPr>
                  <w:tcW w:w="506" w:type="dxa"/>
                  <w:vAlign w:val="center"/>
                </w:tcPr>
                <w:p w14:paraId="2B5571EB"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p>
                <w:p w14:paraId="08000C28"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r w:rsidRPr="00D34432">
                    <w:rPr>
                      <w:rFonts w:ascii="Arial" w:hAnsi="Arial" w:cs="Arial"/>
                      <w:sz w:val="13"/>
                      <w:szCs w:val="13"/>
                      <w:lang w:eastAsia="en-US"/>
                    </w:rPr>
                    <w:t>413</w:t>
                  </w:r>
                </w:p>
              </w:tc>
              <w:tc>
                <w:tcPr>
                  <w:tcW w:w="872" w:type="dxa"/>
                  <w:vAlign w:val="center"/>
                </w:tcPr>
                <w:p w14:paraId="04DF0E76"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p>
                <w:p w14:paraId="7C3A739E" w14:textId="77777777" w:rsidR="00D34432" w:rsidRPr="00D34432" w:rsidRDefault="00D34432" w:rsidP="00D34432">
                  <w:pPr>
                    <w:tabs>
                      <w:tab w:val="left" w:pos="284"/>
                    </w:tabs>
                    <w:spacing w:line="276" w:lineRule="auto"/>
                    <w:ind w:hanging="6"/>
                    <w:jc w:val="center"/>
                    <w:rPr>
                      <w:rFonts w:ascii="Arial" w:hAnsi="Arial" w:cs="Arial"/>
                      <w:sz w:val="13"/>
                      <w:szCs w:val="13"/>
                      <w:lang w:eastAsia="en-US"/>
                    </w:rPr>
                  </w:pPr>
                  <w:r w:rsidRPr="00D34432">
                    <w:rPr>
                      <w:rFonts w:ascii="Arial" w:hAnsi="Arial" w:cs="Arial"/>
                      <w:sz w:val="13"/>
                      <w:szCs w:val="13"/>
                      <w:lang w:eastAsia="en-US"/>
                    </w:rPr>
                    <w:t>588</w:t>
                  </w:r>
                </w:p>
              </w:tc>
            </w:tr>
          </w:tbl>
          <w:p w14:paraId="68E9F2EE" w14:textId="77777777" w:rsidR="00D34432" w:rsidRPr="00D34432" w:rsidRDefault="00D34432" w:rsidP="00D34432">
            <w:pPr>
              <w:tabs>
                <w:tab w:val="left" w:pos="284"/>
              </w:tabs>
              <w:ind w:hanging="6"/>
              <w:rPr>
                <w:sz w:val="8"/>
                <w:szCs w:val="8"/>
              </w:rPr>
            </w:pPr>
          </w:p>
          <w:p w14:paraId="7219786A" w14:textId="77777777" w:rsidR="00D34432" w:rsidRPr="00D34432" w:rsidRDefault="00D34432" w:rsidP="00D34432">
            <w:pPr>
              <w:tabs>
                <w:tab w:val="left" w:pos="284"/>
              </w:tabs>
              <w:ind w:hanging="6"/>
              <w:rPr>
                <w:rFonts w:ascii="Arial" w:hAnsi="Arial" w:cs="Arial"/>
                <w:b/>
                <w:sz w:val="14"/>
                <w:szCs w:val="14"/>
              </w:rPr>
            </w:pPr>
          </w:p>
          <w:p w14:paraId="562D602F" w14:textId="77777777" w:rsidR="00D34432" w:rsidRPr="00D34432" w:rsidRDefault="00D34432" w:rsidP="00D34432">
            <w:pPr>
              <w:tabs>
                <w:tab w:val="left" w:pos="284"/>
              </w:tabs>
              <w:ind w:hanging="6"/>
              <w:rPr>
                <w:rFonts w:ascii="Arial" w:hAnsi="Arial" w:cs="Arial"/>
                <w:b/>
                <w:sz w:val="14"/>
                <w:szCs w:val="14"/>
              </w:rPr>
            </w:pPr>
            <w:r w:rsidRPr="00D34432">
              <w:rPr>
                <w:rFonts w:ascii="Arial" w:hAnsi="Arial" w:cs="Arial"/>
                <w:b/>
                <w:sz w:val="14"/>
                <w:szCs w:val="14"/>
              </w:rPr>
              <w:t>12. ΑΝΑΠΗΡΙΑ ΥΠΟΨΗΦΙΟΥ ΜΕ ΠΟΣΟΣΤΟ ΤΟΥΛΑΧΙΣΤΟΝ 50% (200 μονάδες)</w:t>
            </w:r>
          </w:p>
          <w:p w14:paraId="25CFD7A6" w14:textId="77777777" w:rsidR="00D34432" w:rsidRPr="00D34432" w:rsidRDefault="00D34432" w:rsidP="00D34432">
            <w:pPr>
              <w:tabs>
                <w:tab w:val="left" w:pos="284"/>
              </w:tabs>
              <w:ind w:hanging="6"/>
              <w:rPr>
                <w:sz w:val="8"/>
                <w:szCs w:val="8"/>
              </w:rPr>
            </w:pPr>
          </w:p>
          <w:p w14:paraId="3190B659" w14:textId="77777777" w:rsidR="00D34432" w:rsidRPr="00D34432" w:rsidRDefault="00D34432" w:rsidP="00D34432">
            <w:pPr>
              <w:tabs>
                <w:tab w:val="left" w:pos="284"/>
              </w:tabs>
              <w:ind w:hanging="6"/>
              <w:rPr>
                <w:rFonts w:ascii="Arial" w:hAnsi="Arial" w:cs="Arial"/>
                <w:b/>
                <w:sz w:val="14"/>
                <w:szCs w:val="14"/>
              </w:rPr>
            </w:pPr>
          </w:p>
          <w:p w14:paraId="17B05345" w14:textId="77777777" w:rsidR="00D34432" w:rsidRPr="00D34432" w:rsidRDefault="00D34432" w:rsidP="00D34432">
            <w:pPr>
              <w:tabs>
                <w:tab w:val="left" w:pos="284"/>
              </w:tabs>
              <w:ind w:hanging="6"/>
              <w:rPr>
                <w:rFonts w:ascii="Arial" w:hAnsi="Arial" w:cs="Arial"/>
                <w:b/>
                <w:sz w:val="14"/>
                <w:szCs w:val="14"/>
              </w:rPr>
            </w:pPr>
            <w:r w:rsidRPr="00D34432">
              <w:rPr>
                <w:rFonts w:ascii="Arial" w:hAnsi="Arial" w:cs="Arial"/>
                <w:b/>
                <w:sz w:val="14"/>
                <w:szCs w:val="14"/>
              </w:rPr>
              <w:t>13. ΑΝΑΠΗΡΙΑ ΓΟΝΕΑ, ΤΕΚΝΟΥ, ΑΔΕΛΦΟΥ Ή ΣΥΖΥΓΟΥ  (130 μονάδες)</w:t>
            </w:r>
          </w:p>
          <w:p w14:paraId="627736DC" w14:textId="77777777" w:rsidR="00D34432" w:rsidRPr="00D34432" w:rsidRDefault="00D34432" w:rsidP="00D34432">
            <w:pPr>
              <w:tabs>
                <w:tab w:val="left" w:pos="284"/>
              </w:tabs>
              <w:ind w:hanging="6"/>
              <w:rPr>
                <w:rFonts w:ascii="Arial" w:hAnsi="Arial" w:cs="Arial"/>
                <w:b/>
                <w:sz w:val="14"/>
                <w:szCs w:val="14"/>
              </w:rPr>
            </w:pPr>
          </w:p>
          <w:p w14:paraId="128089FD" w14:textId="77777777" w:rsidR="00D34432" w:rsidRPr="00D34432" w:rsidRDefault="00D34432" w:rsidP="00D34432">
            <w:pPr>
              <w:tabs>
                <w:tab w:val="left" w:pos="284"/>
              </w:tabs>
              <w:ind w:hanging="6"/>
              <w:jc w:val="both"/>
              <w:rPr>
                <w:rFonts w:ascii="Arial" w:hAnsi="Arial" w:cs="Arial"/>
                <w:b/>
                <w:sz w:val="14"/>
                <w:szCs w:val="14"/>
              </w:rPr>
            </w:pPr>
            <w:r w:rsidRPr="00D34432">
              <w:rPr>
                <w:rFonts w:ascii="Arial" w:hAnsi="Arial" w:cs="Arial"/>
                <w:b/>
                <w:sz w:val="14"/>
                <w:szCs w:val="14"/>
              </w:rPr>
              <w:t>*</w:t>
            </w:r>
            <w:bookmarkStart w:id="0" w:name="_Hlk57579291"/>
            <w:r w:rsidRPr="00D34432">
              <w:rPr>
                <w:rFonts w:ascii="Arial" w:hAnsi="Arial" w:cs="Arial"/>
                <w:b/>
                <w:sz w:val="14"/>
                <w:szCs w:val="14"/>
              </w:rPr>
              <w:t>Τα κριτήρια 7, 8, 9, και 10 υπολογίζονται αθροιστικά για τους/τις κατόχους διδακτορικού και μεταπτυχιακού τίτλου σπουδών και ενιαίου και αδιάσπαστου τίτλου σπουδών μεταπτυχιακού επιπέδου (</w:t>
            </w:r>
            <w:proofErr w:type="spellStart"/>
            <w:r w:rsidRPr="00D34432">
              <w:rPr>
                <w:rFonts w:ascii="Arial" w:hAnsi="Arial" w:cs="Arial"/>
                <w:b/>
                <w:sz w:val="14"/>
                <w:szCs w:val="14"/>
              </w:rPr>
              <w:t>intergrated</w:t>
            </w:r>
            <w:proofErr w:type="spellEnd"/>
            <w:r w:rsidRPr="00D34432">
              <w:rPr>
                <w:rFonts w:ascii="Arial" w:hAnsi="Arial" w:cs="Arial"/>
                <w:b/>
                <w:sz w:val="14"/>
                <w:szCs w:val="14"/>
              </w:rPr>
              <w:t xml:space="preserve"> </w:t>
            </w:r>
            <w:proofErr w:type="spellStart"/>
            <w:r w:rsidRPr="00D34432">
              <w:rPr>
                <w:rFonts w:ascii="Arial" w:hAnsi="Arial" w:cs="Arial"/>
                <w:b/>
                <w:sz w:val="14"/>
                <w:szCs w:val="14"/>
              </w:rPr>
              <w:t>master</w:t>
            </w:r>
            <w:proofErr w:type="spellEnd"/>
            <w:r w:rsidRPr="00D34432">
              <w:rPr>
                <w:rFonts w:ascii="Arial" w:hAnsi="Arial" w:cs="Arial"/>
                <w:b/>
                <w:sz w:val="14"/>
                <w:szCs w:val="14"/>
              </w:rPr>
              <w:t>) και δεύτερου τίτλου σπουδών. 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w:t>
            </w:r>
            <w:proofErr w:type="spellStart"/>
            <w:r w:rsidRPr="00D34432">
              <w:rPr>
                <w:rFonts w:ascii="Arial" w:hAnsi="Arial" w:cs="Arial"/>
                <w:b/>
                <w:sz w:val="14"/>
                <w:szCs w:val="14"/>
              </w:rPr>
              <w:t>integrated</w:t>
            </w:r>
            <w:proofErr w:type="spellEnd"/>
            <w:r w:rsidRPr="00D34432">
              <w:rPr>
                <w:rFonts w:ascii="Arial" w:hAnsi="Arial" w:cs="Arial"/>
                <w:b/>
                <w:sz w:val="14"/>
                <w:szCs w:val="14"/>
              </w:rPr>
              <w:t xml:space="preserve"> </w:t>
            </w:r>
            <w:proofErr w:type="spellStart"/>
            <w:r w:rsidRPr="00D34432">
              <w:rPr>
                <w:rFonts w:ascii="Arial" w:hAnsi="Arial" w:cs="Arial"/>
                <w:b/>
                <w:sz w:val="14"/>
                <w:szCs w:val="14"/>
              </w:rPr>
              <w:t>master</w:t>
            </w:r>
            <w:proofErr w:type="spellEnd"/>
            <w:r w:rsidRPr="00D34432">
              <w:rPr>
                <w:rFonts w:ascii="Arial" w:hAnsi="Arial" w:cs="Arial"/>
                <w:b/>
                <w:sz w:val="14"/>
                <w:szCs w:val="14"/>
              </w:rPr>
              <w:t>), ή/και δεύτερου τίτλου σπουδών,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ήμισυ των μονάδων που αντιστοιχούν στον οικείο τίτλο σπουδών.</w:t>
            </w:r>
            <w:bookmarkEnd w:id="0"/>
          </w:p>
          <w:p w14:paraId="683A703F" w14:textId="77777777" w:rsidR="00D34432" w:rsidRPr="00D34432" w:rsidRDefault="00D34432" w:rsidP="00D34432">
            <w:pPr>
              <w:suppressAutoHyphens/>
              <w:rPr>
                <w:rFonts w:ascii="Arial" w:hAnsi="Arial" w:cs="Arial"/>
                <w:b/>
                <w:sz w:val="16"/>
                <w:szCs w:val="16"/>
                <w:lang w:eastAsia="ar-SA"/>
              </w:rPr>
            </w:pPr>
          </w:p>
        </w:tc>
      </w:tr>
    </w:tbl>
    <w:p w14:paraId="4E0E6960" w14:textId="77777777" w:rsidR="00D34432" w:rsidRPr="00D34432" w:rsidRDefault="00D34432" w:rsidP="00D34432">
      <w:pPr>
        <w:rPr>
          <w:rFonts w:ascii="Arial" w:hAnsi="Arial" w:cs="Arial"/>
          <w:b/>
          <w:szCs w:val="24"/>
        </w:rPr>
      </w:pPr>
    </w:p>
    <w:p w14:paraId="14C6A741" w14:textId="77777777" w:rsidR="005D3DB0" w:rsidRDefault="005D3DB0" w:rsidP="005D3DB0">
      <w:pPr>
        <w:tabs>
          <w:tab w:val="left" w:pos="426"/>
          <w:tab w:val="left" w:pos="567"/>
        </w:tabs>
        <w:spacing w:before="240"/>
        <w:ind w:right="-427"/>
        <w:jc w:val="both"/>
        <w:rPr>
          <w:rFonts w:ascii="Arial" w:hAnsi="Arial" w:cs="Arial"/>
          <w:b/>
          <w:szCs w:val="24"/>
        </w:rPr>
      </w:pPr>
      <w:r>
        <w:rPr>
          <w:rFonts w:ascii="Arial" w:hAnsi="Arial" w:cs="Arial"/>
          <w:b/>
          <w:szCs w:val="24"/>
        </w:rPr>
        <w:t>ΕΜΠΕΙΡΙΑ</w:t>
      </w:r>
    </w:p>
    <w:p w14:paraId="240B3019" w14:textId="77777777" w:rsidR="005D3DB0" w:rsidRDefault="005D3DB0" w:rsidP="005D3DB0">
      <w:pPr>
        <w:tabs>
          <w:tab w:val="left" w:pos="426"/>
          <w:tab w:val="left" w:pos="567"/>
        </w:tabs>
        <w:spacing w:before="240"/>
        <w:ind w:right="-427"/>
        <w:jc w:val="both"/>
        <w:rPr>
          <w:rFonts w:ascii="Arial" w:hAnsi="Arial" w:cs="Arial"/>
          <w:b/>
          <w:szCs w:val="24"/>
        </w:rPr>
      </w:pPr>
      <w:r>
        <w:rPr>
          <w:rFonts w:ascii="Arial" w:hAnsi="Arial" w:cs="Arial"/>
          <w:b/>
          <w:szCs w:val="24"/>
        </w:rPr>
        <w:t>ΒΑΘΜΟΛΟΓΟΥΜΕΝΗ ΕΜΠΕΙΡΙΑ ΥΠΟΨΗΦΙΩΝ ΚΑΤΗΓΟΡΙΑΣ ΠΑΝΕΠΙΣΤΗΜΙΑΚΗΣ (ΠΕ) ΚΑΙ ΤΕΧΝΟΛΟΓΙΚΗΣ  (ΤΕ) ΕΚΠΑΙΔΕΥΣΗΣ</w:t>
      </w:r>
    </w:p>
    <w:tbl>
      <w:tblPr>
        <w:tblW w:w="532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7653"/>
      </w:tblGrid>
      <w:tr w:rsidR="005D3DB0" w14:paraId="41E406BD" w14:textId="77777777" w:rsidTr="005D3DB0">
        <w:trPr>
          <w:trHeight w:val="924"/>
        </w:trPr>
        <w:tc>
          <w:tcPr>
            <w:tcW w:w="5000" w:type="pct"/>
            <w:gridSpan w:val="2"/>
            <w:tcBorders>
              <w:top w:val="single" w:sz="4" w:space="0" w:color="auto"/>
              <w:left w:val="single" w:sz="4" w:space="0" w:color="auto"/>
              <w:bottom w:val="single" w:sz="4" w:space="0" w:color="auto"/>
              <w:right w:val="single" w:sz="4" w:space="0" w:color="auto"/>
            </w:tcBorders>
            <w:hideMark/>
          </w:tcPr>
          <w:p w14:paraId="5C40ED7F" w14:textId="4531AA8E" w:rsidR="005D3DB0" w:rsidRDefault="005D3DB0" w:rsidP="002707C5">
            <w:pPr>
              <w:tabs>
                <w:tab w:val="left" w:pos="567"/>
              </w:tabs>
              <w:spacing w:before="60"/>
              <w:jc w:val="both"/>
              <w:rPr>
                <w:rFonts w:ascii="Arial" w:hAnsi="Arial" w:cs="Arial"/>
                <w:szCs w:val="24"/>
              </w:rPr>
            </w:pPr>
            <w:r>
              <w:rPr>
                <w:rFonts w:ascii="Arial" w:hAnsi="Arial" w:cs="Arial"/>
                <w:szCs w:val="24"/>
              </w:rPr>
              <w:t xml:space="preserve">Ως βαθμολογούμενη </w:t>
            </w:r>
            <w:r w:rsidRPr="002707C5">
              <w:rPr>
                <w:rFonts w:ascii="Arial" w:hAnsi="Arial" w:cs="Arial"/>
                <w:szCs w:val="24"/>
              </w:rPr>
              <w:t xml:space="preserve">εμπειρία </w:t>
            </w:r>
            <w:r>
              <w:rPr>
                <w:rFonts w:ascii="Arial" w:hAnsi="Arial" w:cs="Arial"/>
                <w:szCs w:val="24"/>
              </w:rPr>
              <w:t xml:space="preserve">νοείται η απασχόληση με σχέση εργασίας ή σύμβαση έργου στο δημόσιο ή ιδιωτικό τομέα ή άσκηση επαγγέλματος σε καθήκοντα ή έργα </w:t>
            </w:r>
            <w:r>
              <w:rPr>
                <w:rFonts w:ascii="Arial" w:hAnsi="Arial" w:cs="Arial"/>
                <w:b/>
                <w:szCs w:val="24"/>
              </w:rPr>
              <w:t>συναφή με το αντικείμενο των προς πλήρωση θέσεων</w:t>
            </w:r>
            <w:r>
              <w:rPr>
                <w:rFonts w:ascii="Arial" w:hAnsi="Arial" w:cs="Arial"/>
                <w:szCs w:val="24"/>
              </w:rPr>
              <w:t>.</w:t>
            </w:r>
          </w:p>
        </w:tc>
      </w:tr>
      <w:tr w:rsidR="005D3DB0" w14:paraId="558FA251" w14:textId="77777777" w:rsidTr="005D3DB0">
        <w:trPr>
          <w:trHeight w:val="413"/>
        </w:trPr>
        <w:tc>
          <w:tcPr>
            <w:tcW w:w="1352" w:type="pct"/>
            <w:tcBorders>
              <w:top w:val="single" w:sz="4" w:space="0" w:color="auto"/>
              <w:left w:val="single" w:sz="4" w:space="0" w:color="auto"/>
              <w:bottom w:val="single" w:sz="4" w:space="0" w:color="auto"/>
              <w:right w:val="single" w:sz="4" w:space="0" w:color="auto"/>
            </w:tcBorders>
            <w:shd w:val="clear" w:color="auto" w:fill="E5FFFF"/>
            <w:vAlign w:val="center"/>
            <w:hideMark/>
          </w:tcPr>
          <w:p w14:paraId="63E36630" w14:textId="77777777" w:rsidR="005D3DB0" w:rsidRDefault="005D3DB0">
            <w:pPr>
              <w:tabs>
                <w:tab w:val="left" w:pos="567"/>
              </w:tabs>
              <w:jc w:val="center"/>
              <w:rPr>
                <w:rFonts w:ascii="Arial" w:hAnsi="Arial" w:cs="Arial"/>
                <w:b/>
                <w:sz w:val="20"/>
              </w:rPr>
            </w:pPr>
            <w:r>
              <w:rPr>
                <w:rFonts w:ascii="Arial" w:hAnsi="Arial" w:cs="Arial"/>
                <w:b/>
                <w:sz w:val="20"/>
              </w:rPr>
              <w:lastRenderedPageBreak/>
              <w:t>ΚΩΔΙΚΟΣ ΘΕΣΕΩΝ</w:t>
            </w:r>
          </w:p>
        </w:tc>
        <w:tc>
          <w:tcPr>
            <w:tcW w:w="3648" w:type="pct"/>
            <w:tcBorders>
              <w:top w:val="single" w:sz="4" w:space="0" w:color="auto"/>
              <w:left w:val="single" w:sz="4" w:space="0" w:color="auto"/>
              <w:bottom w:val="single" w:sz="4" w:space="0" w:color="auto"/>
              <w:right w:val="single" w:sz="4" w:space="0" w:color="auto"/>
            </w:tcBorders>
            <w:shd w:val="clear" w:color="auto" w:fill="E5FFFF"/>
            <w:vAlign w:val="center"/>
            <w:hideMark/>
          </w:tcPr>
          <w:p w14:paraId="25D41E00" w14:textId="77777777" w:rsidR="005D3DB0" w:rsidRDefault="005D3DB0">
            <w:pPr>
              <w:tabs>
                <w:tab w:val="left" w:pos="567"/>
              </w:tabs>
              <w:jc w:val="center"/>
              <w:rPr>
                <w:rFonts w:ascii="Arial" w:hAnsi="Arial" w:cs="Arial"/>
                <w:b/>
                <w:sz w:val="20"/>
              </w:rPr>
            </w:pPr>
            <w:r>
              <w:rPr>
                <w:rFonts w:ascii="Arial" w:hAnsi="Arial" w:cs="Arial"/>
                <w:b/>
                <w:sz w:val="20"/>
              </w:rPr>
              <w:t>ΕΜΠΕΙΡΙΑ ΚΑΙ ΤΡΟΠΟΣ ΑΠΟΔΕΙΞΗΣ</w:t>
            </w:r>
          </w:p>
        </w:tc>
      </w:tr>
      <w:tr w:rsidR="005D3DB0" w14:paraId="433F1052" w14:textId="77777777" w:rsidTr="005D3DB0">
        <w:trPr>
          <w:trHeight w:val="1882"/>
        </w:trPr>
        <w:tc>
          <w:tcPr>
            <w:tcW w:w="1352" w:type="pct"/>
            <w:tcBorders>
              <w:top w:val="single" w:sz="4" w:space="0" w:color="auto"/>
              <w:left w:val="single" w:sz="4" w:space="0" w:color="auto"/>
              <w:bottom w:val="single" w:sz="4" w:space="0" w:color="auto"/>
              <w:right w:val="single" w:sz="4" w:space="0" w:color="auto"/>
            </w:tcBorders>
            <w:vAlign w:val="center"/>
            <w:hideMark/>
          </w:tcPr>
          <w:p w14:paraId="0252DFBC" w14:textId="45C7C067" w:rsidR="005D3DB0" w:rsidRDefault="002435D9" w:rsidP="002435D9">
            <w:pPr>
              <w:tabs>
                <w:tab w:val="left" w:pos="567"/>
              </w:tabs>
              <w:jc w:val="center"/>
              <w:rPr>
                <w:rFonts w:ascii="Arial" w:hAnsi="Arial" w:cs="Arial"/>
                <w:b/>
                <w:sz w:val="22"/>
                <w:szCs w:val="22"/>
              </w:rPr>
            </w:pPr>
            <w:r>
              <w:rPr>
                <w:rFonts w:ascii="Arial" w:hAnsi="Arial" w:cs="Arial"/>
                <w:b/>
                <w:sz w:val="22"/>
                <w:szCs w:val="22"/>
              </w:rPr>
              <w:t>153</w:t>
            </w:r>
          </w:p>
        </w:tc>
        <w:tc>
          <w:tcPr>
            <w:tcW w:w="3648" w:type="pct"/>
            <w:tcBorders>
              <w:top w:val="single" w:sz="4" w:space="0" w:color="auto"/>
              <w:left w:val="single" w:sz="4" w:space="0" w:color="auto"/>
              <w:bottom w:val="single" w:sz="4" w:space="0" w:color="auto"/>
              <w:right w:val="single" w:sz="4" w:space="0" w:color="auto"/>
            </w:tcBorders>
          </w:tcPr>
          <w:p w14:paraId="405DEEC3" w14:textId="77777777" w:rsidR="005D3DB0" w:rsidRDefault="005D3DB0">
            <w:pPr>
              <w:tabs>
                <w:tab w:val="left" w:pos="567"/>
              </w:tabs>
              <w:jc w:val="both"/>
              <w:rPr>
                <w:rFonts w:ascii="Arial" w:hAnsi="Arial" w:cs="Arial"/>
                <w:b/>
                <w:szCs w:val="24"/>
                <w:u w:val="single"/>
              </w:rPr>
            </w:pPr>
            <w:r>
              <w:rPr>
                <w:rFonts w:ascii="Arial" w:hAnsi="Arial" w:cs="Arial"/>
                <w:b/>
                <w:szCs w:val="24"/>
                <w:u w:val="single"/>
              </w:rPr>
              <w:t>ΓΙΑ ΤΗΝ ΑΠΟΔΕΙΞΗ ΤΗΣ ΕΜΠΕΙΡΙΑΣ ΥΠΟΨΗΦΙΩΝ ΠΕ ΓΕΩΠΟΝΩΝ:</w:t>
            </w:r>
          </w:p>
          <w:p w14:paraId="6E9D82E9" w14:textId="77777777" w:rsidR="005D3DB0" w:rsidRDefault="005D3DB0">
            <w:pPr>
              <w:ind w:left="34"/>
              <w:jc w:val="both"/>
              <w:rPr>
                <w:rFonts w:ascii="Arial" w:hAnsi="Arial" w:cs="Arial"/>
                <w:b/>
                <w:szCs w:val="24"/>
              </w:rPr>
            </w:pPr>
            <w:r>
              <w:rPr>
                <w:rFonts w:ascii="Arial" w:hAnsi="Arial" w:cs="Arial"/>
                <w:szCs w:val="24"/>
              </w:rPr>
              <w:t>Η εμπειρία λαμβάνεται υπόψη:</w:t>
            </w:r>
            <w:r>
              <w:rPr>
                <w:rFonts w:ascii="Arial" w:hAnsi="Arial" w:cs="Arial"/>
                <w:b/>
                <w:szCs w:val="24"/>
              </w:rPr>
              <w:t xml:space="preserve"> πριν και μετά την απόκτηση </w:t>
            </w:r>
            <w:r>
              <w:rPr>
                <w:rFonts w:ascii="Arial" w:hAnsi="Arial" w:cs="Arial"/>
                <w:szCs w:val="24"/>
              </w:rPr>
              <w:t xml:space="preserve">του δικαιώματος άσκησης του επαγγέλματος Γεωτεχνικού </w:t>
            </w:r>
            <w:r>
              <w:rPr>
                <w:rFonts w:ascii="Arial" w:hAnsi="Arial" w:cs="Arial"/>
                <w:b/>
                <w:szCs w:val="24"/>
                <w:u w:val="single"/>
              </w:rPr>
              <w:t>ειδικότητας Γεωπόνου</w:t>
            </w:r>
            <w:r>
              <w:rPr>
                <w:rFonts w:ascii="Arial" w:hAnsi="Arial" w:cs="Arial"/>
                <w:szCs w:val="24"/>
              </w:rPr>
              <w:t xml:space="preserve"> (βεβαιώσεις που εκδίδονται από το ΓΕΩΤΕΕ), ως εξής: </w:t>
            </w:r>
          </w:p>
          <w:p w14:paraId="2BB40DD8" w14:textId="77777777" w:rsidR="005D3DB0" w:rsidRDefault="005D3DB0">
            <w:pPr>
              <w:tabs>
                <w:tab w:val="left" w:pos="567"/>
              </w:tabs>
              <w:jc w:val="both"/>
              <w:rPr>
                <w:rFonts w:ascii="Arial" w:hAnsi="Arial" w:cs="Arial"/>
                <w:b/>
                <w:szCs w:val="24"/>
              </w:rPr>
            </w:pPr>
          </w:p>
          <w:p w14:paraId="3583F235" w14:textId="77777777" w:rsidR="005D3DB0" w:rsidRDefault="005D3DB0">
            <w:pPr>
              <w:tabs>
                <w:tab w:val="left" w:pos="567"/>
              </w:tabs>
              <w:jc w:val="both"/>
              <w:rPr>
                <w:rFonts w:ascii="Arial" w:hAnsi="Arial" w:cs="Arial"/>
                <w:szCs w:val="24"/>
              </w:rPr>
            </w:pPr>
            <w:r>
              <w:rPr>
                <w:rFonts w:ascii="Arial" w:hAnsi="Arial" w:cs="Arial"/>
                <w:b/>
                <w:szCs w:val="24"/>
              </w:rPr>
              <w:t>Χρόνος εμπειρίας</w:t>
            </w:r>
            <w:r>
              <w:rPr>
                <w:rFonts w:ascii="Arial" w:hAnsi="Arial" w:cs="Arial"/>
                <w:szCs w:val="24"/>
              </w:rPr>
              <w:t xml:space="preserve"> που έχει </w:t>
            </w:r>
            <w:proofErr w:type="spellStart"/>
            <w:r>
              <w:rPr>
                <w:rFonts w:ascii="Arial" w:hAnsi="Arial" w:cs="Arial"/>
                <w:szCs w:val="24"/>
              </w:rPr>
              <w:t>διανυθεί</w:t>
            </w:r>
            <w:proofErr w:type="spellEnd"/>
            <w:r>
              <w:rPr>
                <w:rFonts w:ascii="Arial" w:hAnsi="Arial" w:cs="Arial"/>
                <w:szCs w:val="24"/>
              </w:rPr>
              <w:t xml:space="preserve"> από την λήψη του πτυχίου </w:t>
            </w:r>
            <w:r>
              <w:rPr>
                <w:rFonts w:ascii="Arial" w:hAnsi="Arial" w:cs="Arial"/>
                <w:b/>
                <w:szCs w:val="24"/>
              </w:rPr>
              <w:t>μέχρι και</w:t>
            </w:r>
            <w:r>
              <w:rPr>
                <w:rFonts w:ascii="Arial" w:hAnsi="Arial" w:cs="Arial"/>
                <w:szCs w:val="24"/>
              </w:rPr>
              <w:t xml:space="preserve"> </w:t>
            </w:r>
            <w:r>
              <w:rPr>
                <w:rFonts w:ascii="Arial" w:hAnsi="Arial" w:cs="Arial"/>
                <w:b/>
                <w:szCs w:val="24"/>
              </w:rPr>
              <w:t>29-6-2002</w:t>
            </w:r>
            <w:r>
              <w:rPr>
                <w:rFonts w:ascii="Arial" w:hAnsi="Arial" w:cs="Arial"/>
                <w:szCs w:val="24"/>
              </w:rPr>
              <w:t xml:space="preserve"> λαμβάνεται  υπόψη ως εμπειρία, διότι μέχρι την ημερομηνία αυτή δεν απαιτείτο επαγγελματική άδεια για την άσκηση επαγγέλματος. </w:t>
            </w:r>
          </w:p>
          <w:p w14:paraId="21EFB3D2" w14:textId="77777777" w:rsidR="005D3DB0" w:rsidRDefault="005D3DB0">
            <w:pPr>
              <w:tabs>
                <w:tab w:val="left" w:pos="567"/>
              </w:tabs>
              <w:jc w:val="both"/>
              <w:rPr>
                <w:rFonts w:ascii="Arial" w:hAnsi="Arial" w:cs="Arial"/>
                <w:szCs w:val="24"/>
              </w:rPr>
            </w:pPr>
          </w:p>
          <w:p w14:paraId="03D24D98" w14:textId="77777777" w:rsidR="005D3DB0" w:rsidRDefault="005D3DB0">
            <w:pPr>
              <w:tabs>
                <w:tab w:val="left" w:pos="567"/>
              </w:tabs>
              <w:jc w:val="both"/>
              <w:rPr>
                <w:rFonts w:ascii="Arial" w:hAnsi="Arial" w:cs="Arial"/>
                <w:szCs w:val="24"/>
              </w:rPr>
            </w:pPr>
            <w:r>
              <w:rPr>
                <w:rFonts w:ascii="Arial" w:hAnsi="Arial" w:cs="Arial"/>
                <w:szCs w:val="24"/>
              </w:rPr>
              <w:t xml:space="preserve">Για την απόδειξη της εμπειρίας αυτής βλ. δικαιολογητικά </w:t>
            </w:r>
            <w:r>
              <w:rPr>
                <w:rFonts w:ascii="Arial" w:hAnsi="Arial" w:cs="Arial"/>
                <w:b/>
                <w:szCs w:val="24"/>
              </w:rPr>
              <w:t>περίπτωση Β ή Ειδικές περιπτώσεις απόδειξης εμπειρίας</w:t>
            </w:r>
            <w:r>
              <w:rPr>
                <w:rFonts w:ascii="Arial" w:hAnsi="Arial" w:cs="Arial"/>
                <w:szCs w:val="24"/>
              </w:rPr>
              <w:t xml:space="preserve"> του Παραρτήματος ανακοινώσεων Συμβάσεων εργασίας Ορισμένου Χρόνου </w:t>
            </w:r>
            <w:r>
              <w:rPr>
                <w:rFonts w:ascii="Arial" w:hAnsi="Arial" w:cs="Arial"/>
                <w:b/>
                <w:szCs w:val="24"/>
              </w:rPr>
              <w:t>(ΣΟΧ)</w:t>
            </w:r>
            <w:r>
              <w:rPr>
                <w:rFonts w:ascii="Arial" w:hAnsi="Arial" w:cs="Arial"/>
                <w:szCs w:val="24"/>
              </w:rPr>
              <w:t xml:space="preserve"> - ΚΕΦΑΛΑΙΟ </w:t>
            </w:r>
            <w:r>
              <w:rPr>
                <w:rFonts w:ascii="Arial" w:hAnsi="Arial" w:cs="Arial"/>
                <w:bCs/>
                <w:szCs w:val="24"/>
                <w:lang w:val="en-US"/>
              </w:rPr>
              <w:t>I</w:t>
            </w:r>
            <w:r>
              <w:rPr>
                <w:rFonts w:ascii="Arial" w:hAnsi="Arial" w:cs="Arial"/>
                <w:bCs/>
                <w:szCs w:val="24"/>
              </w:rPr>
              <w:t>.</w:t>
            </w:r>
            <w:r>
              <w:rPr>
                <w:rFonts w:ascii="Arial" w:hAnsi="Arial" w:cs="Arial"/>
                <w:szCs w:val="24"/>
              </w:rPr>
              <w:t xml:space="preserve">, στοιχείο </w:t>
            </w:r>
            <w:r>
              <w:rPr>
                <w:rFonts w:ascii="Arial" w:hAnsi="Arial" w:cs="Arial"/>
                <w:b/>
                <w:szCs w:val="24"/>
              </w:rPr>
              <w:t>12</w:t>
            </w:r>
            <w:r>
              <w:rPr>
                <w:rFonts w:ascii="Arial" w:hAnsi="Arial" w:cs="Arial"/>
                <w:szCs w:val="24"/>
              </w:rPr>
              <w:t>. Πιστοποιητικά απόδειξης εμπειρίας.</w:t>
            </w:r>
          </w:p>
          <w:p w14:paraId="35F76C94" w14:textId="77777777" w:rsidR="005D3DB0" w:rsidRDefault="005D3DB0">
            <w:pPr>
              <w:tabs>
                <w:tab w:val="left" w:pos="567"/>
              </w:tabs>
              <w:jc w:val="both"/>
              <w:rPr>
                <w:rFonts w:ascii="Arial" w:hAnsi="Arial" w:cs="Arial"/>
                <w:b/>
                <w:szCs w:val="24"/>
              </w:rPr>
            </w:pPr>
          </w:p>
          <w:p w14:paraId="700D319F" w14:textId="77777777" w:rsidR="005D3DB0" w:rsidRDefault="005D3DB0">
            <w:pPr>
              <w:tabs>
                <w:tab w:val="left" w:pos="567"/>
              </w:tabs>
              <w:jc w:val="both"/>
              <w:rPr>
                <w:rFonts w:ascii="Arial" w:hAnsi="Arial" w:cs="Arial"/>
                <w:szCs w:val="24"/>
              </w:rPr>
            </w:pPr>
            <w:r>
              <w:rPr>
                <w:rFonts w:ascii="Arial" w:hAnsi="Arial" w:cs="Arial"/>
                <w:b/>
                <w:szCs w:val="24"/>
              </w:rPr>
              <w:t>Ο</w:t>
            </w:r>
            <w:r>
              <w:rPr>
                <w:rFonts w:ascii="Arial" w:hAnsi="Arial" w:cs="Arial"/>
                <w:szCs w:val="24"/>
              </w:rPr>
              <w:t xml:space="preserve"> </w:t>
            </w:r>
            <w:r>
              <w:rPr>
                <w:rFonts w:ascii="Arial" w:hAnsi="Arial" w:cs="Arial"/>
                <w:b/>
                <w:szCs w:val="24"/>
              </w:rPr>
              <w:t>χρόνος εμπειρίας</w:t>
            </w:r>
            <w:r>
              <w:rPr>
                <w:rFonts w:ascii="Arial" w:hAnsi="Arial" w:cs="Arial"/>
                <w:szCs w:val="24"/>
              </w:rPr>
              <w:t xml:space="preserve"> που έχει </w:t>
            </w:r>
            <w:proofErr w:type="spellStart"/>
            <w:r>
              <w:rPr>
                <w:rFonts w:ascii="Arial" w:hAnsi="Arial" w:cs="Arial"/>
                <w:szCs w:val="24"/>
              </w:rPr>
              <w:t>διανυθεί</w:t>
            </w:r>
            <w:proofErr w:type="spellEnd"/>
            <w:r>
              <w:rPr>
                <w:rFonts w:ascii="Arial" w:hAnsi="Arial" w:cs="Arial"/>
                <w:szCs w:val="24"/>
              </w:rPr>
              <w:t xml:space="preserve"> από </w:t>
            </w:r>
            <w:r>
              <w:rPr>
                <w:rFonts w:ascii="Arial" w:hAnsi="Arial" w:cs="Arial"/>
                <w:b/>
                <w:szCs w:val="24"/>
              </w:rPr>
              <w:t>30-6-2002</w:t>
            </w:r>
            <w:r>
              <w:rPr>
                <w:rFonts w:ascii="Arial" w:hAnsi="Arial" w:cs="Arial"/>
                <w:szCs w:val="24"/>
              </w:rPr>
              <w:t xml:space="preserve"> </w:t>
            </w:r>
            <w:r>
              <w:rPr>
                <w:rFonts w:ascii="Arial" w:hAnsi="Arial" w:cs="Arial"/>
                <w:b/>
                <w:szCs w:val="24"/>
              </w:rPr>
              <w:t>και μετά</w:t>
            </w:r>
            <w:r>
              <w:rPr>
                <w:rFonts w:ascii="Arial" w:hAnsi="Arial" w:cs="Arial"/>
                <w:szCs w:val="24"/>
              </w:rPr>
              <w:t xml:space="preserve"> λαμβάνεται υπόψη </w:t>
            </w:r>
            <w:r>
              <w:rPr>
                <w:rFonts w:ascii="Arial" w:hAnsi="Arial" w:cs="Arial"/>
                <w:b/>
                <w:szCs w:val="24"/>
              </w:rPr>
              <w:t xml:space="preserve">μόνο εφόσον έχει </w:t>
            </w:r>
            <w:proofErr w:type="spellStart"/>
            <w:r>
              <w:rPr>
                <w:rFonts w:ascii="Arial" w:hAnsi="Arial" w:cs="Arial"/>
                <w:b/>
                <w:szCs w:val="24"/>
              </w:rPr>
              <w:t>διανυθεί</w:t>
            </w:r>
            <w:proofErr w:type="spellEnd"/>
            <w:r>
              <w:rPr>
                <w:rFonts w:ascii="Arial" w:hAnsi="Arial" w:cs="Arial"/>
                <w:b/>
                <w:szCs w:val="24"/>
              </w:rPr>
              <w:t xml:space="preserve"> με βεβαίωση</w:t>
            </w:r>
            <w:r>
              <w:rPr>
                <w:rFonts w:ascii="Arial" w:hAnsi="Arial" w:cs="Arial"/>
                <w:szCs w:val="24"/>
              </w:rPr>
              <w:t xml:space="preserve">          (Ν. 3919/2011) και </w:t>
            </w:r>
            <w:proofErr w:type="spellStart"/>
            <w:r>
              <w:rPr>
                <w:rFonts w:ascii="Arial" w:hAnsi="Arial" w:cs="Arial"/>
                <w:szCs w:val="24"/>
              </w:rPr>
              <w:t>προσμετρείται</w:t>
            </w:r>
            <w:proofErr w:type="spellEnd"/>
            <w:r>
              <w:rPr>
                <w:rFonts w:ascii="Arial" w:hAnsi="Arial" w:cs="Arial"/>
                <w:szCs w:val="24"/>
              </w:rPr>
              <w:t xml:space="preserve"> μετά την απόκτηση του δικαιώματος άσκησης του επαγγέλματος Γεωτεχνικού </w:t>
            </w:r>
            <w:r>
              <w:rPr>
                <w:rFonts w:ascii="Arial" w:hAnsi="Arial" w:cs="Arial"/>
                <w:b/>
                <w:szCs w:val="24"/>
                <w:u w:val="single"/>
              </w:rPr>
              <w:t>ειδικότητας Γεωπόνου</w:t>
            </w:r>
            <w:r>
              <w:rPr>
                <w:rFonts w:ascii="Arial" w:hAnsi="Arial" w:cs="Arial"/>
                <w:szCs w:val="24"/>
              </w:rPr>
              <w:t xml:space="preserve">. </w:t>
            </w:r>
          </w:p>
          <w:p w14:paraId="45358205" w14:textId="77777777" w:rsidR="005D3DB0" w:rsidRDefault="005D3DB0">
            <w:pPr>
              <w:tabs>
                <w:tab w:val="left" w:pos="284"/>
                <w:tab w:val="left" w:pos="567"/>
              </w:tabs>
              <w:ind w:left="34"/>
              <w:jc w:val="both"/>
              <w:rPr>
                <w:rFonts w:ascii="Arial" w:hAnsi="Arial" w:cs="Arial"/>
                <w:szCs w:val="24"/>
              </w:rPr>
            </w:pPr>
          </w:p>
          <w:p w14:paraId="30C9CAF7" w14:textId="77777777" w:rsidR="005D3DB0" w:rsidRDefault="005D3DB0">
            <w:pPr>
              <w:tabs>
                <w:tab w:val="left" w:pos="567"/>
              </w:tabs>
              <w:jc w:val="both"/>
              <w:rPr>
                <w:rFonts w:ascii="Arial" w:hAnsi="Arial" w:cs="Arial"/>
                <w:szCs w:val="24"/>
              </w:rPr>
            </w:pPr>
            <w:r>
              <w:rPr>
                <w:rFonts w:ascii="Arial" w:hAnsi="Arial" w:cs="Arial"/>
                <w:szCs w:val="24"/>
              </w:rPr>
              <w:t xml:space="preserve">Για την απόδειξη της εμπειρίας αυτής βλ. δικαιολογητικά </w:t>
            </w:r>
            <w:r>
              <w:rPr>
                <w:rFonts w:ascii="Arial" w:hAnsi="Arial" w:cs="Arial"/>
                <w:b/>
                <w:szCs w:val="24"/>
              </w:rPr>
              <w:t>περίπτωση Α(1) ή Ειδικές περιπτώσεις απόδειξης εμπειρίας</w:t>
            </w:r>
            <w:r>
              <w:rPr>
                <w:rFonts w:ascii="Arial" w:hAnsi="Arial" w:cs="Arial"/>
                <w:szCs w:val="24"/>
              </w:rPr>
              <w:t xml:space="preserve"> του Παραρτήματος ανακοινώσεων Συμβάσεων εργασίας Ορισμένου Χρόνου </w:t>
            </w:r>
            <w:r>
              <w:rPr>
                <w:rFonts w:ascii="Arial" w:hAnsi="Arial" w:cs="Arial"/>
                <w:b/>
                <w:szCs w:val="24"/>
              </w:rPr>
              <w:t>(ΣΟΧ)</w:t>
            </w:r>
            <w:r>
              <w:rPr>
                <w:rFonts w:ascii="Arial" w:hAnsi="Arial" w:cs="Arial"/>
                <w:szCs w:val="24"/>
              </w:rPr>
              <w:t xml:space="preserve"> - ΚΕΦΑΛΑΙΟ </w:t>
            </w:r>
            <w:r>
              <w:rPr>
                <w:rFonts w:ascii="Arial" w:hAnsi="Arial" w:cs="Arial"/>
                <w:bCs/>
                <w:szCs w:val="24"/>
                <w:lang w:val="en-US"/>
              </w:rPr>
              <w:t>I</w:t>
            </w:r>
            <w:r>
              <w:rPr>
                <w:rFonts w:ascii="Arial" w:hAnsi="Arial" w:cs="Arial"/>
                <w:bCs/>
                <w:szCs w:val="24"/>
              </w:rPr>
              <w:t>.</w:t>
            </w:r>
            <w:r>
              <w:rPr>
                <w:rFonts w:ascii="Arial" w:hAnsi="Arial" w:cs="Arial"/>
                <w:szCs w:val="24"/>
              </w:rPr>
              <w:t xml:space="preserve">, στοιχείο </w:t>
            </w:r>
            <w:r>
              <w:rPr>
                <w:rFonts w:ascii="Arial" w:hAnsi="Arial" w:cs="Arial"/>
                <w:b/>
                <w:szCs w:val="24"/>
              </w:rPr>
              <w:t>12.</w:t>
            </w:r>
            <w:r>
              <w:rPr>
                <w:rFonts w:ascii="Arial" w:hAnsi="Arial" w:cs="Arial"/>
                <w:szCs w:val="24"/>
              </w:rPr>
              <w:t> Πιστοποιητικά απόδειξης εμπειρίας.</w:t>
            </w:r>
          </w:p>
          <w:p w14:paraId="487C34B4" w14:textId="77777777" w:rsidR="005D3DB0" w:rsidRDefault="005D3DB0">
            <w:pPr>
              <w:tabs>
                <w:tab w:val="left" w:pos="567"/>
              </w:tabs>
              <w:jc w:val="both"/>
              <w:rPr>
                <w:rFonts w:ascii="Arial" w:hAnsi="Arial" w:cs="Arial"/>
                <w:szCs w:val="24"/>
              </w:rPr>
            </w:pPr>
          </w:p>
          <w:p w14:paraId="5FFEC876" w14:textId="77777777" w:rsidR="005D3DB0" w:rsidRDefault="005D3DB0">
            <w:pPr>
              <w:tabs>
                <w:tab w:val="left" w:pos="284"/>
                <w:tab w:val="left" w:pos="567"/>
              </w:tabs>
              <w:jc w:val="both"/>
              <w:rPr>
                <w:rFonts w:ascii="Arial" w:hAnsi="Arial" w:cs="Arial"/>
                <w:b/>
                <w:szCs w:val="24"/>
              </w:rPr>
            </w:pPr>
            <w:r>
              <w:rPr>
                <w:rFonts w:ascii="Arial" w:hAnsi="Arial" w:cs="Arial"/>
                <w:szCs w:val="24"/>
              </w:rPr>
              <w:t xml:space="preserve">Όσοι υποψήφιοι έχουν </w:t>
            </w:r>
            <w:r>
              <w:rPr>
                <w:rFonts w:ascii="Arial" w:hAnsi="Arial" w:cs="Arial"/>
                <w:b/>
                <w:szCs w:val="24"/>
                <w:u w:val="single"/>
              </w:rPr>
              <w:t>συνεχόμενη προϋπηρεσία</w:t>
            </w:r>
            <w:r>
              <w:rPr>
                <w:rFonts w:ascii="Arial" w:hAnsi="Arial" w:cs="Arial"/>
                <w:b/>
                <w:szCs w:val="24"/>
              </w:rPr>
              <w:t xml:space="preserve"> </w:t>
            </w:r>
            <w:r>
              <w:rPr>
                <w:rFonts w:ascii="Arial" w:hAnsi="Arial" w:cs="Arial"/>
                <w:szCs w:val="24"/>
              </w:rPr>
              <w:t xml:space="preserve">στον ίδιο εργοδότη που άρχισε </w:t>
            </w:r>
            <w:r>
              <w:rPr>
                <w:rFonts w:ascii="Arial" w:hAnsi="Arial" w:cs="Arial"/>
                <w:b/>
                <w:szCs w:val="24"/>
              </w:rPr>
              <w:t>πριν την 30-6-2002</w:t>
            </w:r>
            <w:r>
              <w:rPr>
                <w:rFonts w:ascii="Arial" w:hAnsi="Arial" w:cs="Arial"/>
                <w:szCs w:val="24"/>
              </w:rPr>
              <w:t xml:space="preserve"> και απέκτησαν το δικαίωμα άσκησης επαγγέλματος Γεωτεχνικού </w:t>
            </w:r>
            <w:r>
              <w:rPr>
                <w:rFonts w:ascii="Arial" w:hAnsi="Arial" w:cs="Arial"/>
                <w:b/>
                <w:szCs w:val="24"/>
                <w:u w:val="single"/>
              </w:rPr>
              <w:t>ειδικότητας Γεωπόνου</w:t>
            </w:r>
            <w:r>
              <w:rPr>
                <w:rFonts w:ascii="Arial" w:hAnsi="Arial" w:cs="Arial"/>
                <w:szCs w:val="24"/>
              </w:rPr>
              <w:t xml:space="preserve"> σε μεταγενέστερο χρόνο (μετά την 30-6-2002) και πάντως πριν τη λήξη της προθεσμίας υποβολής των αιτήσεων, προκειμένου να γίνει δεκτή όλη αυτή η προϋπηρεσία ως εμπειρία, </w:t>
            </w:r>
            <w:r>
              <w:rPr>
                <w:rFonts w:ascii="Arial" w:hAnsi="Arial" w:cs="Arial"/>
                <w:b/>
                <w:szCs w:val="24"/>
              </w:rPr>
              <w:t>πρέπει να δηλώσουν σε χωριστή υπεύθυνη δήλωση</w:t>
            </w:r>
            <w:r>
              <w:rPr>
                <w:rFonts w:ascii="Arial" w:hAnsi="Arial" w:cs="Arial"/>
                <w:szCs w:val="24"/>
              </w:rPr>
              <w:t xml:space="preserve"> </w:t>
            </w:r>
            <w:r>
              <w:rPr>
                <w:rFonts w:ascii="Arial" w:hAnsi="Arial" w:cs="Arial"/>
                <w:b/>
                <w:szCs w:val="24"/>
              </w:rPr>
              <w:t>τη συνολική χρονική διάρκεια της εμπειρίας τους.</w:t>
            </w:r>
          </w:p>
          <w:p w14:paraId="4C5D465C" w14:textId="77777777" w:rsidR="005D3DB0" w:rsidRDefault="005D3DB0">
            <w:pPr>
              <w:tabs>
                <w:tab w:val="left" w:pos="284"/>
                <w:tab w:val="left" w:pos="567"/>
              </w:tabs>
              <w:jc w:val="both"/>
              <w:rPr>
                <w:rFonts w:ascii="Arial" w:hAnsi="Arial" w:cs="Arial"/>
                <w:b/>
                <w:szCs w:val="24"/>
                <w:highlight w:val="cyan"/>
              </w:rPr>
            </w:pPr>
          </w:p>
          <w:p w14:paraId="31611C0D" w14:textId="77777777" w:rsidR="005D3DB0" w:rsidRDefault="005D3DB0">
            <w:pPr>
              <w:tabs>
                <w:tab w:val="left" w:pos="567"/>
              </w:tabs>
              <w:jc w:val="both"/>
              <w:rPr>
                <w:rFonts w:ascii="Arial" w:hAnsi="Arial" w:cs="Arial"/>
                <w:szCs w:val="24"/>
              </w:rPr>
            </w:pPr>
            <w:r>
              <w:rPr>
                <w:rFonts w:ascii="Arial" w:hAnsi="Arial" w:cs="Arial"/>
                <w:b/>
                <w:szCs w:val="24"/>
              </w:rPr>
              <w:t>ΕΠΙΣΗΜΑΝΣΗ:</w:t>
            </w:r>
            <w:r>
              <w:rPr>
                <w:rFonts w:ascii="Arial" w:hAnsi="Arial" w:cs="Arial"/>
                <w:szCs w:val="24"/>
              </w:rPr>
              <w:t xml:space="preserve"> Όταν δεν προκύπτει η ημερομηνία αρχικής κτήσης του δικαιώματος άσκησης του επαγγέλματος Γεωτεχνικού και προκειμένου για τον υπολογισμό των μηνών εμπειρίας, ο υποψήφιος πρέπει να συνυποβάλει σχετική βεβαίωση του ΓΕΩΤΕΕ, από την οποία να προκύπτει η ημερομηνία αρχικής κτήσης του δικαιώματος αυτού.</w:t>
            </w:r>
          </w:p>
          <w:p w14:paraId="757DF663" w14:textId="77777777" w:rsidR="005D3DB0" w:rsidRDefault="005D3DB0">
            <w:pPr>
              <w:tabs>
                <w:tab w:val="left" w:pos="567"/>
              </w:tabs>
              <w:jc w:val="both"/>
              <w:rPr>
                <w:rFonts w:ascii="Arial" w:hAnsi="Arial" w:cs="Arial"/>
                <w:szCs w:val="24"/>
              </w:rPr>
            </w:pPr>
          </w:p>
          <w:p w14:paraId="7C6221BB" w14:textId="77777777" w:rsidR="005D3DB0" w:rsidRDefault="005D3DB0">
            <w:pPr>
              <w:tabs>
                <w:tab w:val="left" w:pos="567"/>
              </w:tabs>
              <w:jc w:val="both"/>
              <w:rPr>
                <w:rFonts w:ascii="Arial" w:hAnsi="Arial" w:cs="Arial"/>
                <w:b/>
                <w:szCs w:val="24"/>
                <w:u w:val="single"/>
              </w:rPr>
            </w:pPr>
            <w:r>
              <w:rPr>
                <w:rFonts w:ascii="Arial" w:hAnsi="Arial" w:cs="Arial"/>
                <w:b/>
                <w:szCs w:val="24"/>
                <w:u w:val="single"/>
              </w:rPr>
              <w:t>ΓΙΑ ΤΗΝ ΑΠΟΔΕΙΞΗ ΤΗΣ ΕΜΠΕΙΡΙΑΣ ΥΠΟΨΗΦΙΩΝ ΤΕΧΝΟΛΟΓΩΝ (ΤΕ) ΓΕΩΠΟΝΙΑΣ:</w:t>
            </w:r>
          </w:p>
          <w:p w14:paraId="5BB5072E" w14:textId="77777777" w:rsidR="005D3DB0" w:rsidRDefault="005D3DB0">
            <w:pPr>
              <w:tabs>
                <w:tab w:val="left" w:pos="567"/>
              </w:tabs>
              <w:spacing w:before="60"/>
              <w:jc w:val="both"/>
              <w:rPr>
                <w:rFonts w:ascii="Arial" w:hAnsi="Arial" w:cs="Arial"/>
                <w:szCs w:val="24"/>
              </w:rPr>
            </w:pPr>
            <w:r>
              <w:rPr>
                <w:rFonts w:ascii="Arial" w:hAnsi="Arial" w:cs="Arial"/>
                <w:szCs w:val="24"/>
              </w:rPr>
              <w:t xml:space="preserve">Η εμπειρία λαμβάνεται υπόψη </w:t>
            </w:r>
            <w:r>
              <w:rPr>
                <w:rFonts w:ascii="Arial" w:hAnsi="Arial" w:cs="Arial"/>
                <w:b/>
                <w:szCs w:val="24"/>
              </w:rPr>
              <w:t>μετά τη λήψη του βασικού τίτλου σπουδών</w:t>
            </w:r>
            <w:r>
              <w:rPr>
                <w:rFonts w:ascii="Arial" w:hAnsi="Arial" w:cs="Arial"/>
                <w:szCs w:val="24"/>
              </w:rPr>
              <w:t xml:space="preserve"> με τον οποίο οι υποψήφιοι μετέχουν στη διαδικασία επιλογής. </w:t>
            </w:r>
          </w:p>
          <w:p w14:paraId="4AE1607A" w14:textId="77777777" w:rsidR="005D3DB0" w:rsidRDefault="005D3DB0">
            <w:pPr>
              <w:tabs>
                <w:tab w:val="left" w:pos="567"/>
              </w:tabs>
              <w:jc w:val="both"/>
              <w:rPr>
                <w:rFonts w:ascii="Arial" w:hAnsi="Arial" w:cs="Arial"/>
                <w:szCs w:val="24"/>
              </w:rPr>
            </w:pPr>
            <w:r>
              <w:rPr>
                <w:rFonts w:ascii="Arial" w:hAnsi="Arial" w:cs="Arial"/>
                <w:szCs w:val="24"/>
              </w:rPr>
              <w:t xml:space="preserve">Για την απόδειξη της εμπειρίας αυτής βλ. δικαιολογητικά </w:t>
            </w:r>
            <w:r>
              <w:rPr>
                <w:rFonts w:ascii="Arial" w:hAnsi="Arial" w:cs="Arial"/>
                <w:b/>
                <w:szCs w:val="24"/>
              </w:rPr>
              <w:t>περίπτωση Β</w:t>
            </w:r>
            <w:r>
              <w:rPr>
                <w:rFonts w:ascii="Arial" w:hAnsi="Arial" w:cs="Arial"/>
                <w:szCs w:val="24"/>
              </w:rPr>
              <w:t xml:space="preserve"> </w:t>
            </w:r>
            <w:r>
              <w:rPr>
                <w:rFonts w:ascii="Arial" w:hAnsi="Arial" w:cs="Arial"/>
                <w:b/>
                <w:szCs w:val="24"/>
              </w:rPr>
              <w:t>ή Ειδικές περιπτώσεις απόδειξης εμπειρίας</w:t>
            </w:r>
            <w:r>
              <w:rPr>
                <w:rFonts w:ascii="Arial" w:hAnsi="Arial" w:cs="Arial"/>
                <w:szCs w:val="24"/>
              </w:rPr>
              <w:t xml:space="preserve"> του Παραρτήματος ανακοινώσεων Συμβάσεων εργασίας Ορισμένου Χρόνου </w:t>
            </w:r>
            <w:r>
              <w:rPr>
                <w:rFonts w:ascii="Arial" w:hAnsi="Arial" w:cs="Arial"/>
                <w:b/>
                <w:szCs w:val="24"/>
              </w:rPr>
              <w:t>(ΣΟΧ)</w:t>
            </w:r>
            <w:r>
              <w:rPr>
                <w:rFonts w:ascii="Arial" w:hAnsi="Arial" w:cs="Arial"/>
                <w:szCs w:val="24"/>
              </w:rPr>
              <w:t xml:space="preserve"> - </w:t>
            </w:r>
            <w:r>
              <w:rPr>
                <w:rFonts w:ascii="Arial" w:hAnsi="Arial" w:cs="Arial"/>
                <w:szCs w:val="24"/>
              </w:rPr>
              <w:lastRenderedPageBreak/>
              <w:t xml:space="preserve">ΚΕΦΑΛΑΙΟ </w:t>
            </w:r>
            <w:r>
              <w:rPr>
                <w:rFonts w:ascii="Tahoma" w:hAnsi="Tahoma" w:cs="Tahoma"/>
                <w:bCs/>
                <w:szCs w:val="24"/>
                <w:lang w:val="en-US"/>
              </w:rPr>
              <w:t>I</w:t>
            </w:r>
            <w:r>
              <w:rPr>
                <w:rFonts w:ascii="Tahoma" w:hAnsi="Tahoma" w:cs="Tahoma"/>
                <w:bCs/>
                <w:szCs w:val="24"/>
              </w:rPr>
              <w:t>.</w:t>
            </w:r>
            <w:r>
              <w:rPr>
                <w:rFonts w:ascii="Arial" w:hAnsi="Arial" w:cs="Arial"/>
                <w:szCs w:val="24"/>
              </w:rPr>
              <w:t xml:space="preserve">, στοιχείο </w:t>
            </w:r>
            <w:r>
              <w:rPr>
                <w:rFonts w:ascii="Arial" w:hAnsi="Arial" w:cs="Arial"/>
                <w:b/>
                <w:szCs w:val="24"/>
              </w:rPr>
              <w:t>12.</w:t>
            </w:r>
            <w:r>
              <w:rPr>
                <w:rFonts w:ascii="Arial" w:hAnsi="Arial" w:cs="Arial"/>
                <w:szCs w:val="24"/>
              </w:rPr>
              <w:t> Πιστοποιητικά απόδειξης εμπειρίας.</w:t>
            </w:r>
          </w:p>
        </w:tc>
      </w:tr>
    </w:tbl>
    <w:p w14:paraId="6561F81F" w14:textId="6A51849D" w:rsidR="005D3DB0" w:rsidRDefault="005D3DB0" w:rsidP="005D3DB0">
      <w:pPr>
        <w:tabs>
          <w:tab w:val="left" w:pos="1080"/>
        </w:tabs>
        <w:spacing w:before="240"/>
        <w:jc w:val="both"/>
        <w:rPr>
          <w:rFonts w:ascii="Arial" w:hAnsi="Arial" w:cs="Arial"/>
          <w:b/>
          <w:szCs w:val="24"/>
        </w:rPr>
      </w:pPr>
      <w:r>
        <w:rPr>
          <w:rFonts w:ascii="Arial" w:hAnsi="Arial" w:cs="Arial"/>
          <w:b/>
          <w:szCs w:val="24"/>
        </w:rPr>
        <w:lastRenderedPageBreak/>
        <w:t xml:space="preserve">Οι τρόποι υπολογισμού της εμπειρίας  περιγράφονται αναλυτικά στο «Παράρτημα ανακοινώσεων Συμβάσεων εργασίας Ορισμένου Χρόνου (ΣΟΧ)» (βλ. ΚΕΦΑΛΑΙΟ </w:t>
      </w:r>
      <w:r>
        <w:rPr>
          <w:rFonts w:ascii="Arial" w:hAnsi="Arial" w:cs="Arial"/>
          <w:b/>
          <w:bCs/>
          <w:szCs w:val="24"/>
          <w:lang w:val="en-US"/>
        </w:rPr>
        <w:t>I</w:t>
      </w:r>
      <w:r>
        <w:rPr>
          <w:rFonts w:ascii="Arial" w:hAnsi="Arial" w:cs="Arial"/>
          <w:b/>
          <w:bCs/>
          <w:szCs w:val="24"/>
        </w:rPr>
        <w:t>Ι.</w:t>
      </w:r>
      <w:r>
        <w:rPr>
          <w:rFonts w:ascii="Arial" w:hAnsi="Arial" w:cs="Arial"/>
          <w:b/>
          <w:szCs w:val="24"/>
        </w:rPr>
        <w:t xml:space="preserve">, ενότητα Ε., </w:t>
      </w:r>
      <w:proofErr w:type="spellStart"/>
      <w:r>
        <w:rPr>
          <w:rFonts w:ascii="Arial" w:hAnsi="Arial" w:cs="Arial"/>
          <w:b/>
          <w:szCs w:val="24"/>
        </w:rPr>
        <w:t>υποενότητα</w:t>
      </w:r>
      <w:proofErr w:type="spellEnd"/>
      <w:r>
        <w:rPr>
          <w:rFonts w:ascii="Arial" w:hAnsi="Arial" w:cs="Arial"/>
          <w:b/>
          <w:szCs w:val="24"/>
        </w:rPr>
        <w:t xml:space="preserve"> «ΤΡΟΠΟΙ ΥΠΟΛΟΓΙΣΜΟΥ ΕΜΠΕΙΡΙΑΣ»).  </w:t>
      </w:r>
    </w:p>
    <w:p w14:paraId="79A00740" w14:textId="77777777" w:rsidR="004C7206" w:rsidRDefault="004C7206" w:rsidP="004C7206">
      <w:pPr>
        <w:tabs>
          <w:tab w:val="left" w:pos="1080"/>
        </w:tabs>
        <w:spacing w:before="240"/>
        <w:jc w:val="both"/>
        <w:rPr>
          <w:rFonts w:ascii="Arial" w:hAnsi="Arial" w:cs="Arial"/>
          <w:szCs w:val="24"/>
        </w:rPr>
      </w:pPr>
      <w:r>
        <w:rPr>
          <w:rFonts w:ascii="Arial" w:hAnsi="Arial" w:cs="Arial"/>
          <w:b/>
          <w:szCs w:val="24"/>
        </w:rPr>
        <w:t xml:space="preserve">Επισημαίνεται </w:t>
      </w:r>
      <w:r>
        <w:rPr>
          <w:rFonts w:ascii="Arial" w:hAnsi="Arial" w:cs="Arial"/>
          <w:szCs w:val="24"/>
        </w:rPr>
        <w:t xml:space="preserve">ότι η Υπεύθυνη Δήλωση για την απόδειξη της εμπειρίας, όπου απαιτείται, προσκομίζεται  σε κάθε περίπτωση σύμφωνα με το ανωτέρω Παράρτημα, καθόσον η βεβαίωση προϋπηρεσίας του Ηλεκτρονικού Εθνικού Φορέα Κοινωνικής Ασφάλισης (e-ΕΦΚΑ) έχει καθαρά πληροφοριακό χαρακτήρα ως προς την ειδικότητα, σύμφωνα με το υπ’ </w:t>
      </w:r>
      <w:proofErr w:type="spellStart"/>
      <w:r>
        <w:rPr>
          <w:rFonts w:ascii="Arial" w:hAnsi="Arial" w:cs="Arial"/>
          <w:szCs w:val="24"/>
        </w:rPr>
        <w:t>αριθμ</w:t>
      </w:r>
      <w:proofErr w:type="spellEnd"/>
      <w:r>
        <w:rPr>
          <w:rFonts w:ascii="Arial" w:hAnsi="Arial" w:cs="Arial"/>
          <w:szCs w:val="24"/>
        </w:rPr>
        <w:t>. 8657/12-1-2020 έγγραφο του Τμήματος Ασφάλισης Μισθωτών του e-ΕΦΚΑ.</w:t>
      </w:r>
    </w:p>
    <w:p w14:paraId="0B432527" w14:textId="77777777" w:rsidR="004C7206" w:rsidRDefault="004C7206" w:rsidP="004C7206">
      <w:pPr>
        <w:tabs>
          <w:tab w:val="left" w:pos="0"/>
          <w:tab w:val="left" w:pos="567"/>
        </w:tabs>
        <w:jc w:val="both"/>
        <w:rPr>
          <w:rFonts w:ascii="Arial" w:hAnsi="Arial" w:cs="Arial"/>
          <w:b/>
          <w:szCs w:val="24"/>
          <w:u w:val="single"/>
        </w:rPr>
      </w:pPr>
    </w:p>
    <w:p w14:paraId="29F5093C" w14:textId="77777777" w:rsidR="004C7206" w:rsidRDefault="004C7206" w:rsidP="004C7206">
      <w:pPr>
        <w:tabs>
          <w:tab w:val="left" w:pos="0"/>
          <w:tab w:val="left" w:pos="567"/>
        </w:tabs>
        <w:jc w:val="both"/>
        <w:rPr>
          <w:rFonts w:ascii="Arial" w:hAnsi="Arial" w:cs="Arial"/>
          <w:b/>
          <w:szCs w:val="24"/>
          <w:u w:val="single"/>
        </w:rPr>
      </w:pPr>
      <w:r>
        <w:rPr>
          <w:rFonts w:ascii="Arial" w:hAnsi="Arial" w:cs="Arial"/>
          <w:b/>
          <w:szCs w:val="24"/>
          <w:u w:val="single"/>
        </w:rPr>
        <w:t>ΑΠΑΡΑΙΤΗΤΑ ΔΙΚΑΙΟΛΟΓΗΤΙΚΑ</w:t>
      </w:r>
    </w:p>
    <w:p w14:paraId="387001E3" w14:textId="77777777" w:rsidR="004C7206" w:rsidRDefault="004C7206" w:rsidP="004C7206">
      <w:pPr>
        <w:tabs>
          <w:tab w:val="left" w:pos="0"/>
        </w:tabs>
        <w:jc w:val="both"/>
        <w:rPr>
          <w:rFonts w:ascii="Arial" w:hAnsi="Arial" w:cs="Arial"/>
          <w:szCs w:val="24"/>
        </w:rPr>
      </w:pPr>
      <w:r>
        <w:rPr>
          <w:rFonts w:ascii="Arial" w:hAnsi="Arial" w:cs="Arial"/>
          <w:szCs w:val="24"/>
        </w:rPr>
        <w:t xml:space="preserve">Οι υποψήφιοι για την απόδειξη των ΑΠΑΙΤΟΥΜΕΝΩΝ ΠΡΟΣΟΝΤΩΝ (βλ. ΠΙΝΑΚΑ Β), των λοιπών ιδιοτήτων τους και της εμπειρίας τους οφείλουν να υποβάλουν αποκλειστικά </w:t>
      </w:r>
      <w:r>
        <w:rPr>
          <w:rFonts w:ascii="Arial" w:hAnsi="Arial" w:cs="Arial"/>
          <w:b/>
          <w:szCs w:val="24"/>
        </w:rPr>
        <w:t xml:space="preserve"> ταχυδρομικά </w:t>
      </w:r>
      <w:r>
        <w:rPr>
          <w:rFonts w:ascii="Arial" w:hAnsi="Arial" w:cs="Arial"/>
          <w:szCs w:val="24"/>
        </w:rPr>
        <w:t xml:space="preserve">όλα τα  απαιτούμενα από την παρούσα ανακοίνωση και το </w:t>
      </w:r>
      <w:r>
        <w:rPr>
          <w:rFonts w:ascii="Arial" w:hAnsi="Arial" w:cs="Arial"/>
          <w:b/>
          <w:szCs w:val="24"/>
        </w:rPr>
        <w:t>«Παράρτημα ανακοινώσεων Συμβάσεων εργασίας Ορισμένου Χρόνου (ΣΟΧ)»</w:t>
      </w:r>
      <w:r>
        <w:rPr>
          <w:rFonts w:ascii="Arial" w:hAnsi="Arial" w:cs="Arial"/>
          <w:i/>
          <w:szCs w:val="24"/>
        </w:rPr>
        <w:t xml:space="preserve"> </w:t>
      </w:r>
      <w:r>
        <w:rPr>
          <w:rFonts w:ascii="Arial" w:hAnsi="Arial" w:cs="Arial"/>
          <w:szCs w:val="24"/>
        </w:rPr>
        <w:t>με σήμανση έκδοσης</w:t>
      </w:r>
      <w:r>
        <w:rPr>
          <w:rFonts w:ascii="Arial" w:hAnsi="Arial" w:cs="Arial"/>
          <w:i/>
          <w:szCs w:val="24"/>
        </w:rPr>
        <w:t xml:space="preserve"> </w:t>
      </w:r>
      <w:r>
        <w:rPr>
          <w:rFonts w:ascii="Arial" w:hAnsi="Arial" w:cs="Arial"/>
          <w:b/>
          <w:szCs w:val="24"/>
        </w:rPr>
        <w:t>«10-06-2021»</w:t>
      </w:r>
      <w:r>
        <w:rPr>
          <w:rFonts w:ascii="Arial" w:hAnsi="Arial" w:cs="Arial"/>
          <w:szCs w:val="24"/>
        </w:rPr>
        <w:t xml:space="preserve"> δικαιολογητικά, σύμφωνα με τα οριζόμενα στην ενότητα «ΠΡΟΣΚΟΜΙΣΗ ΤΙΤΛΩΝ, ΠΙΣΤΟΠΟΙΗΤΙΚΩΝ ΚΑΙ ΒΕΒΑΙΩΣΕΩΝ» του Κεφαλαίου Ι του  ανωτέρω Παραρτήματος.</w:t>
      </w:r>
    </w:p>
    <w:p w14:paraId="3C05390E" w14:textId="77777777" w:rsidR="004C7206" w:rsidRDefault="004C7206" w:rsidP="004C7206">
      <w:pPr>
        <w:tabs>
          <w:tab w:val="left" w:pos="0"/>
        </w:tabs>
        <w:jc w:val="both"/>
        <w:rPr>
          <w:rFonts w:ascii="Arial" w:hAnsi="Arial" w:cs="Arial"/>
          <w:szCs w:val="24"/>
        </w:rPr>
      </w:pPr>
    </w:p>
    <w:p w14:paraId="2F6AB4E4" w14:textId="77777777" w:rsidR="004C7206" w:rsidRDefault="004C7206" w:rsidP="004C7206">
      <w:pPr>
        <w:pBdr>
          <w:top w:val="single" w:sz="4" w:space="1" w:color="auto"/>
          <w:left w:val="single" w:sz="4" w:space="4" w:color="auto"/>
          <w:bottom w:val="single" w:sz="4" w:space="1" w:color="auto"/>
          <w:right w:val="single" w:sz="4" w:space="4" w:color="auto"/>
        </w:pBdr>
        <w:spacing w:before="120"/>
        <w:jc w:val="both"/>
        <w:rPr>
          <w:rFonts w:ascii="Arial" w:hAnsi="Arial" w:cs="Arial"/>
          <w:b/>
          <w:szCs w:val="24"/>
        </w:rPr>
      </w:pPr>
      <w:r>
        <w:rPr>
          <w:rFonts w:ascii="Arial" w:hAnsi="Arial" w:cs="Arial"/>
          <w:szCs w:val="24"/>
        </w:rPr>
        <w:t>Τίτλοι, πιστοποιητικά και βεβαιώσεις</w:t>
      </w:r>
      <w:r>
        <w:rPr>
          <w:rFonts w:ascii="Arial" w:hAnsi="Arial" w:cs="Arial"/>
          <w:b/>
          <w:szCs w:val="24"/>
        </w:rPr>
        <w:t xml:space="preserve"> της αλλοδαπής </w:t>
      </w:r>
      <w:r>
        <w:rPr>
          <w:rFonts w:ascii="Arial" w:hAnsi="Arial" w:cs="Arial"/>
          <w:szCs w:val="24"/>
        </w:rPr>
        <w:t xml:space="preserve">που απαιτούνται από την Ανακοίνωση </w:t>
      </w:r>
      <w:r>
        <w:rPr>
          <w:rFonts w:ascii="Helvetica" w:hAnsi="Helvetica" w:cs="Helvetica"/>
          <w:b/>
          <w:bCs/>
          <w:szCs w:val="24"/>
        </w:rPr>
        <w:t>πρέπει</w:t>
      </w:r>
      <w:r>
        <w:rPr>
          <w:rFonts w:ascii="Helvetica" w:hAnsi="Helvetica" w:cs="Helvetica"/>
          <w:szCs w:val="24"/>
        </w:rPr>
        <w:t xml:space="preserve"> απαραιτήτως </w:t>
      </w:r>
      <w:r>
        <w:rPr>
          <w:rFonts w:ascii="Helvetica" w:hAnsi="Helvetica" w:cs="Helvetica"/>
          <w:b/>
          <w:bCs/>
          <w:szCs w:val="24"/>
        </w:rPr>
        <w:t>να συνοδεύονται</w:t>
      </w:r>
      <w:r>
        <w:rPr>
          <w:rFonts w:ascii="Helvetica" w:hAnsi="Helvetica" w:cs="Helvetica"/>
          <w:szCs w:val="24"/>
        </w:rPr>
        <w:t xml:space="preserve"> από </w:t>
      </w:r>
      <w:r>
        <w:rPr>
          <w:rFonts w:ascii="Helvetica" w:hAnsi="Helvetica" w:cs="Helvetica"/>
          <w:b/>
          <w:bCs/>
          <w:szCs w:val="24"/>
        </w:rPr>
        <w:t>επίσημη μετάφρασή τους</w:t>
      </w:r>
      <w:r>
        <w:rPr>
          <w:rFonts w:ascii="Helvetica" w:hAnsi="Helvetica" w:cs="Helvetica"/>
          <w:szCs w:val="24"/>
        </w:rPr>
        <w:t xml:space="preserve"> στην ελληνική γλώσσα και να έχουν επικυρωθεί, </w:t>
      </w:r>
      <w:r>
        <w:rPr>
          <w:rFonts w:ascii="Arial" w:hAnsi="Arial" w:cs="Arial"/>
          <w:b/>
          <w:i/>
          <w:szCs w:val="24"/>
          <w:u w:val="single"/>
        </w:rPr>
        <w:t>σύμφωνα με τα οριζόμενα στο «Παράρτημα Ανακοινώσεων Συμβάσεων Εργασίας Ορισμένου Χρόνου (ΣΟΧ)»</w:t>
      </w:r>
      <w:r>
        <w:rPr>
          <w:rFonts w:ascii="Arial" w:hAnsi="Arial" w:cs="Arial"/>
          <w:b/>
          <w:i/>
          <w:szCs w:val="24"/>
        </w:rPr>
        <w:t xml:space="preserve"> </w:t>
      </w:r>
      <w:r>
        <w:rPr>
          <w:rFonts w:ascii="Arial" w:hAnsi="Arial" w:cs="Arial"/>
          <w:i/>
          <w:szCs w:val="24"/>
        </w:rPr>
        <w:t xml:space="preserve">με σήμανση έκδοσης </w:t>
      </w:r>
      <w:r>
        <w:rPr>
          <w:rFonts w:ascii="Arial" w:hAnsi="Arial" w:cs="Arial"/>
          <w:b/>
          <w:i/>
          <w:szCs w:val="24"/>
          <w:u w:val="single"/>
        </w:rPr>
        <w:t xml:space="preserve">«10-06-2021» </w:t>
      </w:r>
      <w:r>
        <w:rPr>
          <w:rFonts w:ascii="Arial" w:hAnsi="Arial" w:cs="Arial"/>
          <w:b/>
          <w:szCs w:val="24"/>
          <w:u w:val="single"/>
        </w:rPr>
        <w:t>και ειδικότερα</w:t>
      </w:r>
      <w:r>
        <w:rPr>
          <w:rFonts w:ascii="Arial" w:hAnsi="Arial" w:cs="Arial"/>
          <w:b/>
          <w:i/>
          <w:szCs w:val="24"/>
          <w:u w:val="single"/>
        </w:rPr>
        <w:t xml:space="preserve"> </w:t>
      </w:r>
      <w:r>
        <w:rPr>
          <w:rFonts w:ascii="Helvetica" w:hAnsi="Helvetica" w:cs="Helvetica"/>
          <w:b/>
          <w:szCs w:val="24"/>
        </w:rPr>
        <w:t>στην τελευταία ενότητα του Κεφαλαίου Ι με τίτλο «ΠΡΟΣΚΟΜΙΣΗ ΤΙΤΛΩΝ, ΠΙΣΤΟΠΟΙΗΤΙΚΩΝ ΚΑΙ ΒΕΒΑΙΩΣΕΩΝ».</w:t>
      </w:r>
      <w:r>
        <w:rPr>
          <w:rFonts w:ascii="Arial" w:hAnsi="Arial" w:cs="Arial"/>
          <w:b/>
          <w:szCs w:val="24"/>
        </w:rPr>
        <w:t xml:space="preserve"> </w:t>
      </w:r>
    </w:p>
    <w:p w14:paraId="2BAA4A66" w14:textId="77777777" w:rsidR="004C7206" w:rsidRDefault="004C7206" w:rsidP="004C7206">
      <w:pPr>
        <w:pBdr>
          <w:top w:val="single" w:sz="4" w:space="1" w:color="auto"/>
          <w:left w:val="single" w:sz="4" w:space="4" w:color="auto"/>
          <w:bottom w:val="single" w:sz="4" w:space="1" w:color="auto"/>
          <w:right w:val="single" w:sz="4" w:space="4" w:color="auto"/>
        </w:pBdr>
        <w:spacing w:before="120"/>
        <w:jc w:val="both"/>
        <w:rPr>
          <w:rFonts w:ascii="Arial" w:hAnsi="Arial" w:cs="Arial"/>
          <w:b/>
          <w:szCs w:val="24"/>
        </w:rPr>
      </w:pPr>
      <w:r>
        <w:rPr>
          <w:rFonts w:ascii="Arial" w:hAnsi="Arial" w:cs="Arial"/>
          <w:szCs w:val="24"/>
        </w:rPr>
        <w:t>Σημειώνεται ότι από</w:t>
      </w:r>
      <w:r>
        <w:rPr>
          <w:rFonts w:ascii="Arial" w:hAnsi="Arial" w:cs="Arial"/>
          <w:b/>
          <w:szCs w:val="24"/>
        </w:rPr>
        <w:t xml:space="preserve"> 1.9.2021 </w:t>
      </w:r>
      <w:r>
        <w:rPr>
          <w:rFonts w:ascii="Arial" w:hAnsi="Arial" w:cs="Arial"/>
          <w:szCs w:val="24"/>
        </w:rPr>
        <w:t>(κατάργηση μεταφραστικής υπηρεσίας Υπουργείου Εξωτερικών 31/8/2021- άρθρο 478 παρ. 6 ν. 4781/2021)</w:t>
      </w:r>
      <w:r>
        <w:rPr>
          <w:rFonts w:ascii="Arial" w:hAnsi="Arial" w:cs="Arial"/>
          <w:b/>
          <w:szCs w:val="24"/>
        </w:rPr>
        <w:t xml:space="preserve">, </w:t>
      </w:r>
      <w:r>
        <w:rPr>
          <w:rFonts w:ascii="Arial" w:hAnsi="Arial" w:cs="Arial"/>
          <w:szCs w:val="24"/>
        </w:rPr>
        <w:t xml:space="preserve">οι υποψήφιοι μπορούν να αναζητούν και να επιλέγουν μεταφραστή στη διεύθυνση </w:t>
      </w:r>
      <w:proofErr w:type="spellStart"/>
      <w:r>
        <w:rPr>
          <w:rFonts w:ascii="Arial" w:hAnsi="Arial" w:cs="Arial"/>
          <w:szCs w:val="24"/>
          <w:lang w:val="en-US"/>
        </w:rPr>
        <w:t>metafraseis</w:t>
      </w:r>
      <w:proofErr w:type="spellEnd"/>
      <w:r>
        <w:rPr>
          <w:rFonts w:ascii="Arial" w:hAnsi="Arial" w:cs="Arial"/>
          <w:szCs w:val="24"/>
        </w:rPr>
        <w:t>.</w:t>
      </w:r>
      <w:r>
        <w:rPr>
          <w:rFonts w:ascii="Arial" w:hAnsi="Arial" w:cs="Arial"/>
          <w:szCs w:val="24"/>
          <w:lang w:val="en-US"/>
        </w:rPr>
        <w:t>services</w:t>
      </w:r>
      <w:r>
        <w:rPr>
          <w:rFonts w:ascii="Arial" w:hAnsi="Arial" w:cs="Arial"/>
          <w:szCs w:val="24"/>
        </w:rPr>
        <w:t>.</w:t>
      </w:r>
      <w:r>
        <w:rPr>
          <w:rFonts w:ascii="Arial" w:hAnsi="Arial" w:cs="Arial"/>
          <w:szCs w:val="24"/>
          <w:lang w:val="en-US"/>
        </w:rPr>
        <w:t>gov</w:t>
      </w:r>
      <w:r>
        <w:rPr>
          <w:rFonts w:ascii="Arial" w:hAnsi="Arial" w:cs="Arial"/>
          <w:szCs w:val="24"/>
        </w:rPr>
        <w:t>.</w:t>
      </w:r>
      <w:r>
        <w:rPr>
          <w:rFonts w:ascii="Arial" w:hAnsi="Arial" w:cs="Arial"/>
          <w:szCs w:val="24"/>
          <w:lang w:val="en-US"/>
        </w:rPr>
        <w:t>gr</w:t>
      </w:r>
      <w:r w:rsidRPr="004C7206">
        <w:rPr>
          <w:rFonts w:ascii="Arial" w:hAnsi="Arial" w:cs="Arial"/>
          <w:szCs w:val="24"/>
        </w:rPr>
        <w:t xml:space="preserve"> </w:t>
      </w:r>
      <w:r>
        <w:rPr>
          <w:rFonts w:ascii="Arial" w:hAnsi="Arial" w:cs="Arial"/>
          <w:szCs w:val="24"/>
        </w:rPr>
        <w:t xml:space="preserve">ή </w:t>
      </w:r>
      <w:r>
        <w:rPr>
          <w:rFonts w:ascii="Arial" w:hAnsi="Arial" w:cs="Arial"/>
          <w:b/>
          <w:szCs w:val="24"/>
        </w:rPr>
        <w:t xml:space="preserve">μέσω της εφαρμογής «Πιστοποιημένοι Μεταφραστές» της Ενιαίας Ψηφιακής Πύλης </w:t>
      </w:r>
      <w:r>
        <w:rPr>
          <w:rFonts w:ascii="Arial" w:hAnsi="Arial" w:cs="Arial"/>
          <w:b/>
          <w:szCs w:val="24"/>
          <w:lang w:val="en-US"/>
        </w:rPr>
        <w:t>gov</w:t>
      </w:r>
      <w:r>
        <w:rPr>
          <w:rFonts w:ascii="Arial" w:hAnsi="Arial" w:cs="Arial"/>
          <w:b/>
          <w:szCs w:val="24"/>
        </w:rPr>
        <w:t>.</w:t>
      </w:r>
      <w:r>
        <w:rPr>
          <w:rFonts w:ascii="Arial" w:hAnsi="Arial" w:cs="Arial"/>
          <w:b/>
          <w:szCs w:val="24"/>
          <w:lang w:val="en-US"/>
        </w:rPr>
        <w:t>gr</w:t>
      </w:r>
      <w:r>
        <w:rPr>
          <w:rFonts w:ascii="Arial" w:hAnsi="Arial" w:cs="Arial"/>
          <w:b/>
          <w:szCs w:val="24"/>
        </w:rPr>
        <w:t xml:space="preserve">. </w:t>
      </w:r>
      <w:r>
        <w:rPr>
          <w:rFonts w:ascii="Arial" w:hAnsi="Arial" w:cs="Arial"/>
          <w:szCs w:val="24"/>
        </w:rPr>
        <w:t xml:space="preserve">Συγκεκριμένα, η πρόσβαση στην εφαρμογή θα γίνεται ακολουθώντας τα εξής βήματα: πληκτρολόγηση της διεύθυνσης </w:t>
      </w:r>
      <w:hyperlink r:id="rId10" w:history="1">
        <w:r>
          <w:rPr>
            <w:rStyle w:val="-"/>
            <w:rFonts w:ascii="Arial" w:hAnsi="Arial" w:cs="Arial"/>
            <w:b/>
            <w:szCs w:val="24"/>
            <w:lang w:val="en-US"/>
          </w:rPr>
          <w:t>www</w:t>
        </w:r>
        <w:r>
          <w:rPr>
            <w:rStyle w:val="-"/>
            <w:rFonts w:ascii="Arial" w:hAnsi="Arial" w:cs="Arial"/>
            <w:b/>
            <w:szCs w:val="24"/>
          </w:rPr>
          <w:t>.</w:t>
        </w:r>
        <w:r>
          <w:rPr>
            <w:rStyle w:val="-"/>
            <w:rFonts w:ascii="Arial" w:hAnsi="Arial" w:cs="Arial"/>
            <w:b/>
            <w:szCs w:val="24"/>
            <w:lang w:val="en-US"/>
          </w:rPr>
          <w:t>gov</w:t>
        </w:r>
        <w:r>
          <w:rPr>
            <w:rStyle w:val="-"/>
            <w:rFonts w:ascii="Arial" w:hAnsi="Arial" w:cs="Arial"/>
            <w:b/>
            <w:szCs w:val="24"/>
          </w:rPr>
          <w:t>.</w:t>
        </w:r>
        <w:r>
          <w:rPr>
            <w:rStyle w:val="-"/>
            <w:rFonts w:ascii="Arial" w:hAnsi="Arial" w:cs="Arial"/>
            <w:b/>
            <w:szCs w:val="24"/>
            <w:lang w:val="en-US"/>
          </w:rPr>
          <w:t>gr</w:t>
        </w:r>
      </w:hyperlink>
      <w:r>
        <w:rPr>
          <w:rFonts w:ascii="Arial" w:hAnsi="Arial" w:cs="Arial"/>
          <w:szCs w:val="24"/>
        </w:rPr>
        <w:t>, επιλογή της κατηγορίας Πολίτης και καθημερινότητα, και στη συνέχεια επιλογή Μεταφράσεις, Αναζήτηση πιστοποιημένου μεταφραστή, Είσοδος στην υπηρεσία.</w:t>
      </w:r>
    </w:p>
    <w:p w14:paraId="3EF4EE0A" w14:textId="77777777" w:rsidR="004C7206" w:rsidRDefault="004C7206" w:rsidP="004C7206">
      <w:pPr>
        <w:pStyle w:val="a3"/>
        <w:keepNext/>
        <w:tabs>
          <w:tab w:val="left" w:pos="567"/>
        </w:tabs>
        <w:ind w:left="0"/>
        <w:jc w:val="both"/>
        <w:rPr>
          <w:rFonts w:ascii="Arial" w:hAnsi="Arial" w:cs="Arial"/>
          <w:b/>
          <w:sz w:val="24"/>
          <w:szCs w:val="24"/>
          <w:u w:val="single"/>
        </w:rPr>
      </w:pPr>
    </w:p>
    <w:p w14:paraId="06A0EC6A" w14:textId="77777777" w:rsidR="005D3DB0" w:rsidRDefault="005D3DB0" w:rsidP="005D3DB0">
      <w:pPr>
        <w:pStyle w:val="a3"/>
        <w:keepNext/>
        <w:tabs>
          <w:tab w:val="left" w:pos="567"/>
        </w:tabs>
        <w:ind w:left="0"/>
        <w:jc w:val="both"/>
        <w:rPr>
          <w:rFonts w:ascii="Arial" w:hAnsi="Arial" w:cs="Arial"/>
          <w:b/>
          <w:sz w:val="24"/>
          <w:szCs w:val="24"/>
          <w:u w:val="single"/>
        </w:rPr>
      </w:pPr>
    </w:p>
    <w:p w14:paraId="669A549B" w14:textId="77777777" w:rsidR="005D3DB0" w:rsidRDefault="005D3DB0" w:rsidP="005D3DB0">
      <w:pPr>
        <w:pStyle w:val="a3"/>
        <w:keepNext/>
        <w:tabs>
          <w:tab w:val="left" w:pos="567"/>
        </w:tabs>
        <w:ind w:left="0"/>
        <w:jc w:val="both"/>
        <w:rPr>
          <w:rFonts w:ascii="Arial" w:hAnsi="Arial" w:cs="Arial"/>
          <w:b/>
          <w:sz w:val="24"/>
          <w:szCs w:val="24"/>
          <w:u w:val="single"/>
        </w:rPr>
      </w:pPr>
      <w:r>
        <w:rPr>
          <w:rFonts w:ascii="Arial" w:hAnsi="Arial" w:cs="Arial"/>
          <w:b/>
          <w:sz w:val="24"/>
          <w:szCs w:val="24"/>
          <w:u w:val="single"/>
        </w:rPr>
        <w:t xml:space="preserve">ΚΕΦΑΛΑΙΟ ΠΡΩΤΟ: Δημοσίευση της ανακοίνωσης </w:t>
      </w:r>
    </w:p>
    <w:p w14:paraId="49AC9DB1" w14:textId="5BDC7DF0" w:rsidR="005D3DB0" w:rsidRDefault="005D3DB0" w:rsidP="005D3DB0">
      <w:pPr>
        <w:pStyle w:val="a3"/>
        <w:tabs>
          <w:tab w:val="left" w:pos="567"/>
        </w:tabs>
        <w:spacing w:before="120"/>
        <w:ind w:left="0"/>
        <w:jc w:val="both"/>
        <w:rPr>
          <w:rFonts w:ascii="Arial" w:hAnsi="Arial" w:cs="Arial"/>
          <w:sz w:val="24"/>
          <w:szCs w:val="24"/>
        </w:rPr>
      </w:pPr>
      <w:r>
        <w:rPr>
          <w:rFonts w:ascii="Arial" w:hAnsi="Arial" w:cs="Arial"/>
          <w:b/>
          <w:sz w:val="24"/>
          <w:szCs w:val="24"/>
        </w:rPr>
        <w:t>Περίληψη</w:t>
      </w:r>
      <w:r>
        <w:rPr>
          <w:rFonts w:ascii="Arial" w:hAnsi="Arial" w:cs="Arial"/>
          <w:sz w:val="24"/>
          <w:szCs w:val="24"/>
        </w:rPr>
        <w:t xml:space="preserve"> της παρούσας ανακοίνωσης, η οποία πρέπει να περιέχει υποχρεωτικά τα προβλεπόμενα στην παρ. 1 του άρθρου 41 του Ν. 4765/2021 στοιχεία και τα όρια ηλικίας της παρ.1 του άρθρου 39 του ως άνω νόμου, </w:t>
      </w:r>
      <w:r>
        <w:rPr>
          <w:rFonts w:ascii="Arial" w:hAnsi="Arial" w:cs="Arial"/>
          <w:b/>
          <w:sz w:val="24"/>
          <w:szCs w:val="24"/>
        </w:rPr>
        <w:t>να δημοσιευθεί</w:t>
      </w:r>
      <w:r>
        <w:rPr>
          <w:rFonts w:ascii="Arial" w:hAnsi="Arial" w:cs="Arial"/>
          <w:sz w:val="24"/>
          <w:szCs w:val="24"/>
        </w:rPr>
        <w:t xml:space="preserve"> σε δύο (2) ημερήσιες ή εβδομαδιαίες τοπικές εφημερίδες της </w:t>
      </w:r>
      <w:r w:rsidR="004C7206" w:rsidRPr="004C7206">
        <w:rPr>
          <w:rFonts w:ascii="Arial" w:hAnsi="Arial" w:cs="Arial"/>
          <w:b/>
          <w:sz w:val="24"/>
          <w:szCs w:val="24"/>
        </w:rPr>
        <w:t>Π</w:t>
      </w:r>
      <w:r w:rsidR="004C7206">
        <w:rPr>
          <w:rFonts w:ascii="Arial" w:hAnsi="Arial" w:cs="Arial"/>
          <w:b/>
          <w:sz w:val="24"/>
          <w:szCs w:val="24"/>
        </w:rPr>
        <w:t>εριφερειακής Ε</w:t>
      </w:r>
      <w:r>
        <w:rPr>
          <w:rFonts w:ascii="Arial" w:hAnsi="Arial" w:cs="Arial"/>
          <w:b/>
          <w:sz w:val="24"/>
          <w:szCs w:val="24"/>
        </w:rPr>
        <w:t xml:space="preserve">νότητας </w:t>
      </w:r>
      <w:r w:rsidR="008C2D50">
        <w:rPr>
          <w:rFonts w:ascii="Arial" w:hAnsi="Arial" w:cs="Arial"/>
          <w:b/>
          <w:sz w:val="24"/>
          <w:szCs w:val="24"/>
        </w:rPr>
        <w:t>Κορινθίας</w:t>
      </w:r>
      <w:r>
        <w:rPr>
          <w:rFonts w:ascii="Arial" w:hAnsi="Arial" w:cs="Arial"/>
          <w:sz w:val="24"/>
          <w:szCs w:val="24"/>
        </w:rPr>
        <w:t>, εφόσον εκδίδονται. Σε περίπτωση που εκδίδεται μία εφημερίδα (ημερήσια ή εβδομαδιαία) η δημοσίευση θα γίνει στην εφημερίδα αυτή δύο (2) φορές.</w:t>
      </w:r>
    </w:p>
    <w:p w14:paraId="7E2A71E7" w14:textId="12ECFCDA" w:rsidR="005D3DB0" w:rsidRDefault="004B2709" w:rsidP="005D3DB0">
      <w:pPr>
        <w:pStyle w:val="a3"/>
        <w:tabs>
          <w:tab w:val="left" w:pos="567"/>
        </w:tabs>
        <w:spacing w:before="120"/>
        <w:ind w:left="0"/>
        <w:jc w:val="both"/>
        <w:rPr>
          <w:rFonts w:ascii="Arial" w:hAnsi="Arial" w:cs="Arial"/>
          <w:bCs/>
          <w:sz w:val="24"/>
          <w:szCs w:val="24"/>
        </w:rPr>
      </w:pPr>
      <w:r w:rsidRPr="004B2709">
        <w:rPr>
          <w:rFonts w:ascii="Arial" w:hAnsi="Arial" w:cs="Arial"/>
          <w:b/>
          <w:sz w:val="24"/>
          <w:szCs w:val="24"/>
        </w:rPr>
        <w:t xml:space="preserve">Το ΑΣΕΠ αναρτά </w:t>
      </w:r>
      <w:r w:rsidRPr="004B2709">
        <w:rPr>
          <w:rFonts w:ascii="Arial" w:hAnsi="Arial" w:cs="Arial"/>
          <w:sz w:val="24"/>
          <w:szCs w:val="24"/>
        </w:rPr>
        <w:t xml:space="preserve"> </w:t>
      </w:r>
      <w:r w:rsidRPr="004B2709">
        <w:rPr>
          <w:rFonts w:ascii="Arial" w:hAnsi="Arial" w:cs="Arial"/>
          <w:b/>
          <w:sz w:val="24"/>
          <w:szCs w:val="24"/>
        </w:rPr>
        <w:t>την  Ανακοίνωση</w:t>
      </w:r>
      <w:r w:rsidRPr="004B2709">
        <w:rPr>
          <w:rFonts w:ascii="Arial" w:hAnsi="Arial" w:cs="Arial"/>
          <w:sz w:val="24"/>
          <w:szCs w:val="24"/>
        </w:rPr>
        <w:t xml:space="preserve"> </w:t>
      </w:r>
      <w:r w:rsidRPr="004B2709">
        <w:rPr>
          <w:rFonts w:ascii="Arial" w:hAnsi="Arial" w:cs="Arial"/>
          <w:b/>
          <w:sz w:val="24"/>
          <w:szCs w:val="24"/>
        </w:rPr>
        <w:t>στον διαδικτυακό του τόπο, μετά την κοινοποίηση της έγκρισής της</w:t>
      </w:r>
      <w:r w:rsidRPr="004B2709">
        <w:rPr>
          <w:rFonts w:ascii="Arial" w:hAnsi="Arial" w:cs="Arial"/>
          <w:sz w:val="24"/>
          <w:szCs w:val="24"/>
        </w:rPr>
        <w:t xml:space="preserve">. </w:t>
      </w:r>
      <w:r w:rsidRPr="004B2709">
        <w:rPr>
          <w:rFonts w:ascii="Arial" w:hAnsi="Arial" w:cs="Arial"/>
          <w:b/>
          <w:sz w:val="24"/>
          <w:szCs w:val="24"/>
        </w:rPr>
        <w:t xml:space="preserve">Εντός είκοσι (20) ημερών </w:t>
      </w:r>
      <w:r w:rsidRPr="004B2709">
        <w:rPr>
          <w:rFonts w:ascii="Arial" w:hAnsi="Arial" w:cs="Arial"/>
          <w:sz w:val="24"/>
          <w:szCs w:val="24"/>
        </w:rPr>
        <w:t xml:space="preserve">από την κοινοποίηση ή έγκριση ή τροποποίησή της από το Α.Σ.Ε.Π., η ανακοίνωση </w:t>
      </w:r>
      <w:r w:rsidRPr="004B2709">
        <w:rPr>
          <w:rFonts w:ascii="Arial" w:hAnsi="Arial" w:cs="Arial"/>
          <w:b/>
          <w:sz w:val="24"/>
          <w:szCs w:val="24"/>
        </w:rPr>
        <w:t>μαζί</w:t>
      </w:r>
      <w:r w:rsidRPr="004B2709">
        <w:rPr>
          <w:rFonts w:ascii="Arial" w:hAnsi="Arial" w:cs="Arial"/>
          <w:sz w:val="24"/>
          <w:szCs w:val="24"/>
        </w:rPr>
        <w:t xml:space="preserve"> με το «Παράρτημα </w:t>
      </w:r>
      <w:r w:rsidRPr="004B2709">
        <w:rPr>
          <w:rFonts w:ascii="Arial" w:hAnsi="Arial" w:cs="Arial"/>
          <w:sz w:val="24"/>
          <w:szCs w:val="24"/>
        </w:rPr>
        <w:lastRenderedPageBreak/>
        <w:t xml:space="preserve">ανακοινώσεων Συμβάσεων εργασίας Ορισμένου Χρόνου </w:t>
      </w:r>
      <w:r w:rsidRPr="004B2709">
        <w:rPr>
          <w:rFonts w:ascii="Arial" w:hAnsi="Arial" w:cs="Arial"/>
          <w:b/>
          <w:sz w:val="24"/>
          <w:szCs w:val="24"/>
        </w:rPr>
        <w:t>(ΣΟΧ)»</w:t>
      </w:r>
      <w:r w:rsidRPr="004B2709">
        <w:rPr>
          <w:rFonts w:ascii="Arial" w:hAnsi="Arial" w:cs="Arial"/>
          <w:sz w:val="24"/>
          <w:szCs w:val="24"/>
        </w:rPr>
        <w:t xml:space="preserve"> με σήμανση έκδοσης «</w:t>
      </w:r>
      <w:r w:rsidRPr="004B2709">
        <w:rPr>
          <w:rFonts w:ascii="Arial" w:hAnsi="Arial" w:cs="Arial"/>
          <w:b/>
          <w:sz w:val="24"/>
          <w:szCs w:val="24"/>
        </w:rPr>
        <w:t>10-06-2021</w:t>
      </w:r>
      <w:r w:rsidRPr="004B2709">
        <w:rPr>
          <w:rFonts w:ascii="Arial" w:hAnsi="Arial" w:cs="Arial"/>
          <w:sz w:val="24"/>
          <w:szCs w:val="24"/>
        </w:rPr>
        <w:t xml:space="preserve">», και </w:t>
      </w:r>
      <w:r w:rsidRPr="004B2709">
        <w:rPr>
          <w:rFonts w:ascii="Arial" w:hAnsi="Arial" w:cs="Arial"/>
          <w:b/>
          <w:sz w:val="24"/>
          <w:szCs w:val="24"/>
        </w:rPr>
        <w:t>την προθεσμία υποβολής των αιτήσεων</w:t>
      </w:r>
      <w:r w:rsidRPr="004B2709">
        <w:rPr>
          <w:rFonts w:ascii="Arial" w:hAnsi="Arial" w:cs="Arial"/>
          <w:sz w:val="24"/>
          <w:szCs w:val="24"/>
        </w:rPr>
        <w:t>,</w:t>
      </w:r>
      <w:r w:rsidR="005D3DB0">
        <w:rPr>
          <w:rFonts w:ascii="Arial" w:hAnsi="Arial" w:cs="Arial"/>
          <w:sz w:val="24"/>
          <w:szCs w:val="24"/>
        </w:rPr>
        <w:t xml:space="preserve"> </w:t>
      </w:r>
      <w:r w:rsidR="005D3DB0">
        <w:rPr>
          <w:rFonts w:ascii="Arial" w:hAnsi="Arial" w:cs="Arial"/>
          <w:b/>
          <w:sz w:val="24"/>
          <w:szCs w:val="24"/>
        </w:rPr>
        <w:t>να αναρτηθούν</w:t>
      </w:r>
      <w:r w:rsidR="005D3DB0">
        <w:rPr>
          <w:rFonts w:ascii="Arial" w:hAnsi="Arial" w:cs="Arial"/>
          <w:sz w:val="24"/>
          <w:szCs w:val="24"/>
        </w:rPr>
        <w:t xml:space="preserve"> </w:t>
      </w:r>
      <w:r w:rsidR="00E164DC" w:rsidRPr="00E164DC">
        <w:rPr>
          <w:rFonts w:ascii="Arial" w:hAnsi="Arial" w:cs="Arial"/>
          <w:b/>
          <w:sz w:val="24"/>
          <w:szCs w:val="24"/>
        </w:rPr>
        <w:t>στο κατάστημα της υπηρεσίας μας, στο κατάστημα και στο δικτυακό τόπο της Περιφέρειας Πελοποννήσου (</w:t>
      </w:r>
      <w:hyperlink r:id="rId11" w:history="1">
        <w:r w:rsidR="00E164DC" w:rsidRPr="00E164DC">
          <w:rPr>
            <w:rStyle w:val="-"/>
            <w:rFonts w:ascii="Arial" w:hAnsi="Arial" w:cs="Arial"/>
            <w:b/>
            <w:sz w:val="24"/>
            <w:szCs w:val="24"/>
            <w:lang w:val="en-US"/>
          </w:rPr>
          <w:t>www</w:t>
        </w:r>
        <w:r w:rsidR="00E164DC" w:rsidRPr="00E164DC">
          <w:rPr>
            <w:rStyle w:val="-"/>
            <w:rFonts w:ascii="Arial" w:hAnsi="Arial" w:cs="Arial"/>
            <w:b/>
            <w:sz w:val="24"/>
            <w:szCs w:val="24"/>
          </w:rPr>
          <w:t>.</w:t>
        </w:r>
        <w:proofErr w:type="spellStart"/>
        <w:r w:rsidR="00E164DC" w:rsidRPr="00E164DC">
          <w:rPr>
            <w:rStyle w:val="-"/>
            <w:rFonts w:ascii="Arial" w:hAnsi="Arial" w:cs="Arial"/>
            <w:b/>
            <w:sz w:val="24"/>
            <w:szCs w:val="24"/>
            <w:lang w:val="en-US"/>
          </w:rPr>
          <w:t>ppel</w:t>
        </w:r>
        <w:proofErr w:type="spellEnd"/>
        <w:r w:rsidR="00E164DC" w:rsidRPr="00E164DC">
          <w:rPr>
            <w:rStyle w:val="-"/>
            <w:rFonts w:ascii="Arial" w:hAnsi="Arial" w:cs="Arial"/>
            <w:b/>
            <w:sz w:val="24"/>
            <w:szCs w:val="24"/>
          </w:rPr>
          <w:t>.</w:t>
        </w:r>
        <w:r w:rsidR="00E164DC" w:rsidRPr="00E164DC">
          <w:rPr>
            <w:rStyle w:val="-"/>
            <w:rFonts w:ascii="Arial" w:hAnsi="Arial" w:cs="Arial"/>
            <w:b/>
            <w:sz w:val="24"/>
            <w:szCs w:val="24"/>
            <w:lang w:val="en-US"/>
          </w:rPr>
          <w:t>gov</w:t>
        </w:r>
        <w:r w:rsidR="00E164DC" w:rsidRPr="00E164DC">
          <w:rPr>
            <w:rStyle w:val="-"/>
            <w:rFonts w:ascii="Arial" w:hAnsi="Arial" w:cs="Arial"/>
            <w:b/>
            <w:sz w:val="24"/>
            <w:szCs w:val="24"/>
          </w:rPr>
          <w:t>.</w:t>
        </w:r>
        <w:r w:rsidR="00E164DC" w:rsidRPr="00E164DC">
          <w:rPr>
            <w:rStyle w:val="-"/>
            <w:rFonts w:ascii="Arial" w:hAnsi="Arial" w:cs="Arial"/>
            <w:b/>
            <w:sz w:val="24"/>
            <w:szCs w:val="24"/>
            <w:lang w:val="en-US"/>
          </w:rPr>
          <w:t>gr</w:t>
        </w:r>
      </w:hyperlink>
      <w:r w:rsidR="00E164DC" w:rsidRPr="00E164DC">
        <w:rPr>
          <w:rFonts w:ascii="Arial" w:hAnsi="Arial" w:cs="Arial"/>
          <w:b/>
          <w:sz w:val="24"/>
          <w:szCs w:val="24"/>
        </w:rPr>
        <w:t>), καθώς και στο χώρο των ανακοινώσεων των δημοτικών καταστημάτων των Δήμων Κορινθίων και Τρίπολης</w:t>
      </w:r>
      <w:r w:rsidR="00E164DC" w:rsidRPr="00E164DC">
        <w:rPr>
          <w:rFonts w:ascii="Arial" w:hAnsi="Arial" w:cs="Arial"/>
          <w:sz w:val="24"/>
          <w:szCs w:val="24"/>
        </w:rPr>
        <w:t>.</w:t>
      </w:r>
      <w:r w:rsidR="005D3DB0">
        <w:rPr>
          <w:rFonts w:ascii="Arial" w:hAnsi="Arial" w:cs="Arial"/>
          <w:sz w:val="24"/>
          <w:szCs w:val="24"/>
        </w:rPr>
        <w:t xml:space="preserve"> Επιπλέον, </w:t>
      </w:r>
      <w:r w:rsidR="005D3DB0">
        <w:rPr>
          <w:rFonts w:ascii="Arial" w:hAnsi="Arial" w:cs="Arial"/>
          <w:b/>
          <w:sz w:val="24"/>
          <w:szCs w:val="24"/>
        </w:rPr>
        <w:t>να αναρτηθεί</w:t>
      </w:r>
      <w:r w:rsidR="005D3DB0">
        <w:rPr>
          <w:rFonts w:ascii="Arial" w:hAnsi="Arial" w:cs="Arial"/>
          <w:sz w:val="24"/>
          <w:szCs w:val="24"/>
        </w:rPr>
        <w:t xml:space="preserve"> και στο πρόγραμμα </w:t>
      </w:r>
      <w:r w:rsidR="005D3DB0">
        <w:rPr>
          <w:rFonts w:ascii="Arial" w:hAnsi="Arial" w:cs="Arial"/>
          <w:b/>
          <w:sz w:val="24"/>
          <w:szCs w:val="24"/>
        </w:rPr>
        <w:t>«Διαύγεια»</w:t>
      </w:r>
      <w:r w:rsidR="005D3DB0">
        <w:rPr>
          <w:rFonts w:ascii="Arial" w:hAnsi="Arial" w:cs="Arial"/>
          <w:sz w:val="24"/>
          <w:szCs w:val="24"/>
        </w:rPr>
        <w:t xml:space="preserve">. Για κάθε ανάρτηση που διενεργείται σε κατάστημα, θα συνταχθεί και </w:t>
      </w:r>
      <w:r w:rsidR="005D3DB0">
        <w:rPr>
          <w:rFonts w:ascii="Arial" w:hAnsi="Arial" w:cs="Arial"/>
          <w:b/>
          <w:bCs/>
          <w:sz w:val="24"/>
          <w:szCs w:val="24"/>
        </w:rPr>
        <w:t>σχετικό πρακτικό ανάρτησης</w:t>
      </w:r>
      <w:r w:rsidR="005D3DB0">
        <w:rPr>
          <w:rFonts w:ascii="Arial" w:hAnsi="Arial" w:cs="Arial"/>
          <w:sz w:val="24"/>
          <w:szCs w:val="24"/>
        </w:rPr>
        <w:t xml:space="preserve"> (σύμφωνα με την παρ. 2 του άρθρου 41 του Ν. 4765/2021, όπως ισχύει), το οποίο θα αποσταλεί </w:t>
      </w:r>
      <w:r w:rsidR="005D3DB0">
        <w:rPr>
          <w:rFonts w:ascii="Arial" w:hAnsi="Arial" w:cs="Arial"/>
          <w:b/>
          <w:sz w:val="24"/>
          <w:szCs w:val="24"/>
          <w:u w:val="single"/>
        </w:rPr>
        <w:t>αυθημερόν</w:t>
      </w:r>
      <w:r w:rsidR="005D3DB0">
        <w:rPr>
          <w:rFonts w:ascii="Arial" w:hAnsi="Arial" w:cs="Arial"/>
          <w:sz w:val="24"/>
          <w:szCs w:val="24"/>
        </w:rPr>
        <w:t xml:space="preserve"> στο ΑΣΕΠ </w:t>
      </w:r>
      <w:r w:rsidR="005D3DB0">
        <w:rPr>
          <w:rFonts w:ascii="Arial" w:hAnsi="Arial" w:cs="Arial"/>
          <w:bCs/>
          <w:sz w:val="24"/>
          <w:szCs w:val="24"/>
        </w:rPr>
        <w:t xml:space="preserve">στο </w:t>
      </w:r>
      <w:r w:rsidR="005D3DB0">
        <w:rPr>
          <w:rFonts w:ascii="Arial" w:hAnsi="Arial" w:cs="Arial"/>
          <w:bCs/>
          <w:sz w:val="24"/>
          <w:szCs w:val="24"/>
          <w:lang w:val="en-US"/>
        </w:rPr>
        <w:t>e</w:t>
      </w:r>
      <w:r w:rsidR="005D3DB0">
        <w:rPr>
          <w:rFonts w:ascii="Arial" w:hAnsi="Arial" w:cs="Arial"/>
          <w:bCs/>
          <w:sz w:val="24"/>
          <w:szCs w:val="24"/>
        </w:rPr>
        <w:t>-</w:t>
      </w:r>
      <w:proofErr w:type="spellStart"/>
      <w:r w:rsidR="005D3DB0">
        <w:rPr>
          <w:rFonts w:ascii="Arial" w:hAnsi="Arial" w:cs="Arial"/>
          <w:bCs/>
          <w:sz w:val="24"/>
          <w:szCs w:val="24"/>
        </w:rPr>
        <w:t>mail</w:t>
      </w:r>
      <w:proofErr w:type="spellEnd"/>
      <w:r w:rsidR="005D3DB0">
        <w:rPr>
          <w:rFonts w:ascii="Arial" w:hAnsi="Arial" w:cs="Arial"/>
          <w:bCs/>
          <w:sz w:val="24"/>
          <w:szCs w:val="24"/>
        </w:rPr>
        <w:t xml:space="preserve">: </w:t>
      </w:r>
      <w:proofErr w:type="spellStart"/>
      <w:r w:rsidR="005D3DB0">
        <w:rPr>
          <w:rFonts w:ascii="Arial" w:hAnsi="Arial" w:cs="Arial"/>
          <w:b/>
          <w:bCs/>
          <w:sz w:val="24"/>
          <w:szCs w:val="24"/>
        </w:rPr>
        <w:t>sox</w:t>
      </w:r>
      <w:proofErr w:type="spellEnd"/>
      <w:r w:rsidR="005D3DB0">
        <w:rPr>
          <w:rFonts w:ascii="Arial" w:hAnsi="Arial" w:cs="Arial"/>
          <w:b/>
          <w:bCs/>
          <w:sz w:val="24"/>
          <w:szCs w:val="24"/>
        </w:rPr>
        <w:t xml:space="preserve"> @asep.gr</w:t>
      </w:r>
      <w:r w:rsidR="005D3DB0">
        <w:rPr>
          <w:rFonts w:ascii="Arial" w:hAnsi="Arial" w:cs="Arial"/>
          <w:bCs/>
          <w:sz w:val="24"/>
          <w:szCs w:val="24"/>
        </w:rPr>
        <w:t xml:space="preserve"> .</w:t>
      </w:r>
    </w:p>
    <w:p w14:paraId="3D60AC9F" w14:textId="77777777" w:rsidR="005D3DB0" w:rsidRDefault="005D3DB0" w:rsidP="005D3DB0">
      <w:pPr>
        <w:pStyle w:val="1"/>
        <w:tabs>
          <w:tab w:val="clear" w:pos="0"/>
          <w:tab w:val="left" w:pos="567"/>
        </w:tabs>
        <w:jc w:val="both"/>
        <w:rPr>
          <w:rFonts w:ascii="Arial" w:hAnsi="Arial" w:cs="Arial"/>
          <w:sz w:val="24"/>
          <w:szCs w:val="24"/>
        </w:rPr>
      </w:pPr>
    </w:p>
    <w:p w14:paraId="3055D46A" w14:textId="77777777" w:rsidR="00A13D1F" w:rsidRPr="00A13D1F" w:rsidRDefault="00A13D1F" w:rsidP="00A13D1F">
      <w:pPr>
        <w:keepNext/>
        <w:numPr>
          <w:ilvl w:val="0"/>
          <w:numId w:val="9"/>
        </w:numPr>
        <w:tabs>
          <w:tab w:val="left" w:pos="567"/>
        </w:tabs>
        <w:suppressAutoHyphens/>
        <w:outlineLvl w:val="0"/>
        <w:rPr>
          <w:rFonts w:ascii="Arial" w:hAnsi="Arial" w:cs="Arial"/>
          <w:b/>
          <w:szCs w:val="24"/>
          <w:u w:val="single"/>
        </w:rPr>
      </w:pPr>
      <w:r w:rsidRPr="00A13D1F">
        <w:rPr>
          <w:rFonts w:ascii="Arial" w:hAnsi="Arial" w:cs="Arial"/>
          <w:b/>
          <w:szCs w:val="24"/>
          <w:u w:val="single"/>
        </w:rPr>
        <w:t>ΚΕΦΑΛΑΙΟ ΔΕΥΤΕΡΟ: Υποβολή αιτήσεων συμμετοχής</w:t>
      </w:r>
    </w:p>
    <w:p w14:paraId="329F676E" w14:textId="284FC453" w:rsidR="00A13D1F" w:rsidRPr="006C6F95" w:rsidRDefault="00A13D1F" w:rsidP="00A13D1F">
      <w:pPr>
        <w:spacing w:before="100" w:beforeAutospacing="1" w:after="100" w:afterAutospacing="1"/>
        <w:jc w:val="both"/>
        <w:rPr>
          <w:rFonts w:ascii="Arial" w:hAnsi="Arial" w:cs="Arial"/>
          <w:b/>
          <w:szCs w:val="24"/>
        </w:rPr>
      </w:pPr>
      <w:r w:rsidRPr="00934C36">
        <w:rPr>
          <w:rFonts w:ascii="Arial" w:hAnsi="Arial" w:cs="Arial"/>
          <w:b/>
          <w:szCs w:val="24"/>
        </w:rPr>
        <w:t xml:space="preserve"> </w:t>
      </w:r>
      <w:r w:rsidRPr="00934C36">
        <w:rPr>
          <w:rFonts w:ascii="Arial" w:hAnsi="Arial" w:cs="Arial"/>
          <w:szCs w:val="24"/>
        </w:rPr>
        <w:t>Οι ενδιαφερόμενοι καλούνται να συμπληρώσουν την αίτηση με</w:t>
      </w:r>
      <w:r>
        <w:rPr>
          <w:rFonts w:ascii="Arial" w:hAnsi="Arial" w:cs="Arial"/>
          <w:szCs w:val="24"/>
        </w:rPr>
        <w:t xml:space="preserve"> κωδικό</w:t>
      </w:r>
      <w:r w:rsidRPr="000C4201">
        <w:rPr>
          <w:rFonts w:ascii="Arial" w:hAnsi="Arial" w:cs="Arial"/>
          <w:b/>
          <w:bCs/>
          <w:smallCaps/>
          <w:szCs w:val="24"/>
        </w:rPr>
        <w:t xml:space="preserve"> </w:t>
      </w:r>
      <w:proofErr w:type="spellStart"/>
      <w:r w:rsidRPr="00E771D7">
        <w:rPr>
          <w:rFonts w:ascii="Arial" w:hAnsi="Arial" w:cs="Arial"/>
          <w:b/>
          <w:bCs/>
          <w:smallCaps/>
          <w:szCs w:val="24"/>
        </w:rPr>
        <w:t>εντυπο</w:t>
      </w:r>
      <w:proofErr w:type="spellEnd"/>
      <w:r w:rsidRPr="00E771D7">
        <w:rPr>
          <w:rFonts w:ascii="Arial" w:hAnsi="Arial" w:cs="Arial"/>
          <w:b/>
          <w:bCs/>
          <w:smallCaps/>
          <w:szCs w:val="24"/>
        </w:rPr>
        <w:t xml:space="preserve"> </w:t>
      </w:r>
      <w:proofErr w:type="spellStart"/>
      <w:r w:rsidRPr="00E771D7">
        <w:rPr>
          <w:rFonts w:ascii="Arial" w:hAnsi="Arial" w:cs="Arial"/>
          <w:b/>
          <w:bCs/>
          <w:smallCaps/>
          <w:szCs w:val="24"/>
        </w:rPr>
        <w:t>ασεπ</w:t>
      </w:r>
      <w:proofErr w:type="spellEnd"/>
      <w:r w:rsidRPr="00E771D7">
        <w:rPr>
          <w:rFonts w:ascii="Arial" w:hAnsi="Arial" w:cs="Arial"/>
          <w:b/>
          <w:bCs/>
          <w:szCs w:val="24"/>
        </w:rPr>
        <w:t xml:space="preserve"> </w:t>
      </w:r>
      <w:r w:rsidRPr="00E771D7">
        <w:rPr>
          <w:rFonts w:ascii="Arial" w:hAnsi="Arial" w:cs="Arial"/>
          <w:b/>
          <w:szCs w:val="24"/>
        </w:rPr>
        <w:t>ΣΟΧ 1</w:t>
      </w:r>
      <w:r w:rsidRPr="00E771D7">
        <w:rPr>
          <w:rFonts w:ascii="Arial" w:hAnsi="Arial" w:cs="Arial"/>
          <w:b/>
          <w:szCs w:val="24"/>
          <w:vertAlign w:val="superscript"/>
        </w:rPr>
        <w:t>ΠΕ/ΤΕ</w:t>
      </w:r>
      <w:r>
        <w:rPr>
          <w:rFonts w:ascii="Arial" w:hAnsi="Arial" w:cs="Arial"/>
          <w:szCs w:val="24"/>
        </w:rPr>
        <w:t xml:space="preserve"> </w:t>
      </w:r>
      <w:r w:rsidRPr="00934C36">
        <w:rPr>
          <w:rFonts w:ascii="Arial" w:hAnsi="Arial" w:cs="Arial"/>
          <w:szCs w:val="24"/>
        </w:rPr>
        <w:t>και να την υποβάλουν μαζί μ</w:t>
      </w:r>
      <w:r>
        <w:rPr>
          <w:rFonts w:ascii="Arial" w:hAnsi="Arial" w:cs="Arial"/>
          <w:szCs w:val="24"/>
        </w:rPr>
        <w:t>ε τα απαιτούμενα δικαιολογητικά</w:t>
      </w:r>
      <w:r w:rsidRPr="00934C36">
        <w:rPr>
          <w:rFonts w:ascii="Arial" w:hAnsi="Arial" w:cs="Arial"/>
          <w:szCs w:val="24"/>
        </w:rPr>
        <w:t xml:space="preserve"> </w:t>
      </w:r>
      <w:r>
        <w:rPr>
          <w:rFonts w:ascii="Arial" w:hAnsi="Arial" w:cs="Arial"/>
          <w:b/>
          <w:szCs w:val="24"/>
        </w:rPr>
        <w:t xml:space="preserve">αποκλειστικά </w:t>
      </w:r>
      <w:r w:rsidRPr="00934C36">
        <w:rPr>
          <w:rFonts w:ascii="Arial" w:hAnsi="Arial" w:cs="Arial"/>
          <w:b/>
          <w:szCs w:val="24"/>
        </w:rPr>
        <w:t>ταχυδρομικά</w:t>
      </w:r>
      <w:r w:rsidRPr="00934C36">
        <w:rPr>
          <w:rFonts w:ascii="Arial" w:hAnsi="Arial" w:cs="Arial"/>
          <w:szCs w:val="24"/>
        </w:rPr>
        <w:t xml:space="preserve"> </w:t>
      </w:r>
      <w:r w:rsidRPr="00934C36">
        <w:rPr>
          <w:rFonts w:ascii="Arial" w:hAnsi="Arial" w:cs="Arial"/>
          <w:b/>
          <w:szCs w:val="24"/>
        </w:rPr>
        <w:t>με συστημένη επιστολή</w:t>
      </w:r>
      <w:r w:rsidRPr="00934C36">
        <w:rPr>
          <w:rFonts w:ascii="Arial" w:hAnsi="Arial" w:cs="Arial"/>
          <w:szCs w:val="24"/>
        </w:rPr>
        <w:t xml:space="preserve"> στα γραφεία της υπηρεσίας μας στην ακόλουθη διεύθυνση:</w:t>
      </w:r>
      <w:r w:rsidRPr="00934C36">
        <w:rPr>
          <w:rFonts w:ascii="Arial" w:hAnsi="Arial" w:cs="Arial"/>
          <w:b/>
          <w:szCs w:val="24"/>
        </w:rPr>
        <w:t xml:space="preserve"> </w:t>
      </w:r>
      <w:r>
        <w:rPr>
          <w:rFonts w:ascii="Arial" w:hAnsi="Arial" w:cs="Arial"/>
          <w:b/>
          <w:szCs w:val="24"/>
        </w:rPr>
        <w:t>Δ/</w:t>
      </w:r>
      <w:proofErr w:type="spellStart"/>
      <w:r>
        <w:rPr>
          <w:rFonts w:ascii="Arial" w:hAnsi="Arial" w:cs="Arial"/>
          <w:b/>
          <w:szCs w:val="24"/>
        </w:rPr>
        <w:t>νση</w:t>
      </w:r>
      <w:proofErr w:type="spellEnd"/>
      <w:r>
        <w:rPr>
          <w:rFonts w:ascii="Arial" w:hAnsi="Arial" w:cs="Arial"/>
          <w:b/>
          <w:szCs w:val="24"/>
        </w:rPr>
        <w:t xml:space="preserve"> Αγροτικής Οικονομίας και Κτηνιατρικής Π.Ε. ΚΟΡΙΝΘΙΑΣ, Γ. Παπανδρέου 24, Τ.Κ. 20100, Κόρινθος, υπόψιν </w:t>
      </w:r>
      <w:proofErr w:type="spellStart"/>
      <w:r>
        <w:rPr>
          <w:rFonts w:ascii="Arial" w:hAnsi="Arial" w:cs="Arial"/>
          <w:b/>
          <w:szCs w:val="24"/>
        </w:rPr>
        <w:t>κας</w:t>
      </w:r>
      <w:proofErr w:type="spellEnd"/>
      <w:r>
        <w:rPr>
          <w:rFonts w:ascii="Arial" w:hAnsi="Arial" w:cs="Arial"/>
          <w:b/>
          <w:szCs w:val="24"/>
        </w:rPr>
        <w:t xml:space="preserve"> </w:t>
      </w:r>
      <w:proofErr w:type="spellStart"/>
      <w:r>
        <w:rPr>
          <w:rFonts w:ascii="Arial" w:hAnsi="Arial" w:cs="Arial"/>
          <w:b/>
          <w:szCs w:val="24"/>
        </w:rPr>
        <w:t>Αγγ</w:t>
      </w:r>
      <w:proofErr w:type="spellEnd"/>
      <w:r>
        <w:rPr>
          <w:rFonts w:ascii="Arial" w:hAnsi="Arial" w:cs="Arial"/>
          <w:b/>
          <w:szCs w:val="24"/>
        </w:rPr>
        <w:t>. Κονδύλη (</w:t>
      </w:r>
      <w:proofErr w:type="spellStart"/>
      <w:r>
        <w:rPr>
          <w:rFonts w:ascii="Arial" w:hAnsi="Arial" w:cs="Arial"/>
          <w:b/>
          <w:szCs w:val="24"/>
        </w:rPr>
        <w:t>τηλ</w:t>
      </w:r>
      <w:proofErr w:type="spellEnd"/>
      <w:r>
        <w:rPr>
          <w:rFonts w:ascii="Arial" w:hAnsi="Arial" w:cs="Arial"/>
          <w:b/>
          <w:szCs w:val="24"/>
        </w:rPr>
        <w:t>. επικοινωνίας: 27413-63318).</w:t>
      </w:r>
    </w:p>
    <w:p w14:paraId="3D8A7927" w14:textId="77777777" w:rsidR="005D3DB0" w:rsidRDefault="005D3DB0" w:rsidP="005D3DB0">
      <w:pPr>
        <w:spacing w:before="120"/>
        <w:jc w:val="both"/>
        <w:rPr>
          <w:rFonts w:ascii="Arial" w:hAnsi="Arial" w:cs="Arial"/>
          <w:szCs w:val="24"/>
        </w:rPr>
      </w:pPr>
      <w:r>
        <w:rPr>
          <w:rFonts w:ascii="Arial" w:hAnsi="Arial" w:cs="Arial"/>
          <w:b/>
          <w:szCs w:val="24"/>
        </w:rPr>
        <w:t xml:space="preserve">Το εμπρόθεσμο </w:t>
      </w:r>
      <w:r>
        <w:rPr>
          <w:rFonts w:ascii="Arial" w:hAnsi="Arial" w:cs="Arial"/>
          <w:szCs w:val="24"/>
        </w:rPr>
        <w:t>των αιτήσεων κρίνεται με βάση την ημερομηνία που φέρει ο φάκελος αποστολής, ο οποίος μετά την αποσφράγισή του επισυνάπτεται στην αίτηση των υποψηφίων.</w:t>
      </w:r>
    </w:p>
    <w:p w14:paraId="3E860D54" w14:textId="77777777" w:rsidR="004901EA" w:rsidRDefault="004901EA" w:rsidP="004901EA">
      <w:pPr>
        <w:pStyle w:val="ae"/>
        <w:spacing w:before="120" w:after="0"/>
        <w:jc w:val="both"/>
        <w:rPr>
          <w:rFonts w:ascii="Arial" w:hAnsi="Arial" w:cs="Arial"/>
          <w:b/>
          <w:szCs w:val="24"/>
        </w:rPr>
      </w:pPr>
      <w:r>
        <w:rPr>
          <w:rFonts w:ascii="Arial" w:hAnsi="Arial" w:cs="Arial"/>
          <w:b/>
          <w:szCs w:val="24"/>
          <w:u w:val="single"/>
        </w:rPr>
        <w:t>Η αίτηση συμμετοχής</w:t>
      </w:r>
      <w:r>
        <w:rPr>
          <w:rFonts w:ascii="Arial" w:hAnsi="Arial" w:cs="Arial"/>
          <w:b/>
          <w:szCs w:val="24"/>
        </w:rPr>
        <w:t xml:space="preserve"> επέχει θέση υπεύθυνης δήλωσης και η ευθύνη της ορθής συμπλήρωσής της είναι αποκλειστικά του υποψηφίου. </w:t>
      </w:r>
    </w:p>
    <w:p w14:paraId="04569F98" w14:textId="77777777" w:rsidR="005D3DB0" w:rsidRDefault="005D3DB0" w:rsidP="005D3DB0">
      <w:pPr>
        <w:pStyle w:val="ae"/>
        <w:spacing w:before="120" w:after="0"/>
        <w:jc w:val="both"/>
        <w:rPr>
          <w:rFonts w:ascii="Arial" w:hAnsi="Arial" w:cs="Arial"/>
          <w:szCs w:val="24"/>
        </w:rPr>
      </w:pPr>
      <w:r>
        <w:rPr>
          <w:rFonts w:ascii="Arial" w:hAnsi="Arial" w:cs="Arial"/>
          <w:szCs w:val="24"/>
        </w:rPr>
        <w:t xml:space="preserve">Κάθε υποψήφιος δικαιούται να υποβάλει </w:t>
      </w:r>
      <w:r>
        <w:rPr>
          <w:rFonts w:ascii="Arial" w:hAnsi="Arial" w:cs="Arial"/>
          <w:b/>
          <w:szCs w:val="24"/>
        </w:rPr>
        <w:t>μία μόνο αίτηση</w:t>
      </w:r>
      <w:r>
        <w:rPr>
          <w:rFonts w:ascii="Arial" w:hAnsi="Arial" w:cs="Arial"/>
          <w:szCs w:val="24"/>
        </w:rPr>
        <w:t xml:space="preserve"> και για θέσεις </w:t>
      </w:r>
      <w:r>
        <w:rPr>
          <w:rFonts w:ascii="Arial" w:hAnsi="Arial" w:cs="Arial"/>
          <w:b/>
          <w:szCs w:val="24"/>
        </w:rPr>
        <w:t>μίας μόνο κατηγορίας</w:t>
      </w:r>
      <w:r>
        <w:rPr>
          <w:rFonts w:ascii="Arial" w:hAnsi="Arial" w:cs="Arial"/>
          <w:szCs w:val="24"/>
        </w:rPr>
        <w:t xml:space="preserve"> προσωπικού </w:t>
      </w:r>
      <w:r>
        <w:rPr>
          <w:rFonts w:ascii="Arial" w:hAnsi="Arial" w:cs="Arial"/>
          <w:b/>
          <w:szCs w:val="24"/>
        </w:rPr>
        <w:t>(ΠΕ ή ΤΕ)</w:t>
      </w:r>
      <w:r>
        <w:rPr>
          <w:rFonts w:ascii="Arial" w:hAnsi="Arial" w:cs="Arial"/>
          <w:szCs w:val="24"/>
        </w:rPr>
        <w:t xml:space="preserve">. Η σώρευση θέσεων διαφορετικών κατηγοριών προσωπικού σε μία ή περισσότερες αιτήσεις συνεπάγεται αυτοδικαίως σε κάθε περίπτωση </w:t>
      </w:r>
      <w:r>
        <w:rPr>
          <w:rFonts w:ascii="Arial" w:hAnsi="Arial" w:cs="Arial"/>
          <w:b/>
          <w:szCs w:val="24"/>
        </w:rPr>
        <w:t>ακύρωση</w:t>
      </w:r>
      <w:r>
        <w:rPr>
          <w:rFonts w:ascii="Arial" w:hAnsi="Arial" w:cs="Arial"/>
          <w:szCs w:val="24"/>
        </w:rPr>
        <w:t xml:space="preserve"> όλων των αιτήσεων και </w:t>
      </w:r>
      <w:r>
        <w:rPr>
          <w:rFonts w:ascii="Arial" w:hAnsi="Arial" w:cs="Arial"/>
          <w:b/>
          <w:szCs w:val="24"/>
        </w:rPr>
        <w:t>αποκλεισμό</w:t>
      </w:r>
      <w:r>
        <w:rPr>
          <w:rFonts w:ascii="Arial" w:hAnsi="Arial" w:cs="Arial"/>
          <w:szCs w:val="24"/>
        </w:rPr>
        <w:t xml:space="preserve"> του υποψηφίου από την περαιτέρω διαδικασία.</w:t>
      </w:r>
      <w:r>
        <w:rPr>
          <w:rFonts w:ascii="Arial" w:hAnsi="Arial" w:cs="Arial"/>
          <w:b/>
          <w:szCs w:val="24"/>
        </w:rPr>
        <w:t xml:space="preserve"> </w:t>
      </w:r>
    </w:p>
    <w:p w14:paraId="0A353635" w14:textId="1A8AB941" w:rsidR="005D3DB0" w:rsidRDefault="005D3DB0" w:rsidP="005D3DB0">
      <w:pPr>
        <w:pStyle w:val="a3"/>
        <w:spacing w:before="120"/>
        <w:ind w:left="0"/>
        <w:jc w:val="both"/>
        <w:rPr>
          <w:rFonts w:ascii="Arial" w:hAnsi="Arial" w:cs="Arial"/>
          <w:sz w:val="24"/>
          <w:szCs w:val="24"/>
        </w:rPr>
      </w:pPr>
      <w:r>
        <w:rPr>
          <w:rFonts w:ascii="Arial" w:hAnsi="Arial" w:cs="Arial"/>
          <w:b/>
          <w:sz w:val="24"/>
          <w:szCs w:val="24"/>
        </w:rPr>
        <w:t xml:space="preserve">Η προθεσμία υποβολής των αιτήσεων δεν μπορεί να είναι μικρότερη των δέκα (10) ημερών </w:t>
      </w:r>
      <w:r>
        <w:rPr>
          <w:rFonts w:ascii="Arial" w:hAnsi="Arial" w:cs="Arial"/>
          <w:b/>
          <w:bCs/>
          <w:sz w:val="24"/>
          <w:szCs w:val="24"/>
        </w:rPr>
        <w:t>(</w:t>
      </w:r>
      <w:proofErr w:type="spellStart"/>
      <w:r>
        <w:rPr>
          <w:rFonts w:ascii="Arial" w:hAnsi="Arial" w:cs="Arial"/>
          <w:b/>
          <w:bCs/>
          <w:sz w:val="24"/>
          <w:szCs w:val="24"/>
        </w:rPr>
        <w:t>υπολογιζομένων</w:t>
      </w:r>
      <w:proofErr w:type="spellEnd"/>
      <w:r>
        <w:rPr>
          <w:rFonts w:ascii="Arial" w:hAnsi="Arial" w:cs="Arial"/>
          <w:b/>
          <w:bCs/>
          <w:sz w:val="24"/>
          <w:szCs w:val="24"/>
        </w:rPr>
        <w:t xml:space="preserve"> ημερολογιακά)</w:t>
      </w:r>
      <w:r>
        <w:rPr>
          <w:rFonts w:ascii="Arial" w:hAnsi="Arial" w:cs="Arial"/>
          <w:b/>
          <w:bCs/>
          <w:szCs w:val="24"/>
        </w:rPr>
        <w:t xml:space="preserve"> </w:t>
      </w:r>
      <w:r>
        <w:rPr>
          <w:rFonts w:ascii="Arial" w:hAnsi="Arial" w:cs="Arial"/>
          <w:bCs/>
          <w:sz w:val="24"/>
          <w:szCs w:val="24"/>
        </w:rPr>
        <w:t>και</w:t>
      </w:r>
      <w:r>
        <w:rPr>
          <w:rFonts w:ascii="Arial" w:hAnsi="Arial" w:cs="Arial"/>
          <w:sz w:val="24"/>
          <w:szCs w:val="24"/>
        </w:rPr>
        <w:t xml:space="preserve"> αρχίζει από την επόμενη ημέρα της τελευταίας δημοσίευσης της παρούσας σε τοπικές εφημερίδες ή της ανάρτησής της </w:t>
      </w:r>
      <w:r w:rsidR="00A13D1F" w:rsidRPr="003E55E5">
        <w:rPr>
          <w:rFonts w:ascii="Arial" w:hAnsi="Arial" w:cs="Arial"/>
          <w:b/>
          <w:sz w:val="24"/>
          <w:szCs w:val="24"/>
        </w:rPr>
        <w:t>στο</w:t>
      </w:r>
      <w:r w:rsidR="00A13D1F" w:rsidRPr="00E164DC">
        <w:rPr>
          <w:rFonts w:ascii="Arial" w:hAnsi="Arial" w:cs="Arial"/>
          <w:sz w:val="24"/>
          <w:szCs w:val="24"/>
        </w:rPr>
        <w:t xml:space="preserve"> </w:t>
      </w:r>
      <w:r w:rsidR="00A13D1F" w:rsidRPr="00E164DC">
        <w:rPr>
          <w:rFonts w:ascii="Arial" w:hAnsi="Arial" w:cs="Arial"/>
          <w:b/>
          <w:sz w:val="24"/>
          <w:szCs w:val="24"/>
        </w:rPr>
        <w:t xml:space="preserve"> κατάστημα της υπηρεσίας μας, στο κατάστημα και στο δικτυακό τόπο της Περιφέρειας Πελοποννήσου (</w:t>
      </w:r>
      <w:hyperlink r:id="rId12" w:history="1">
        <w:r w:rsidR="00A13D1F" w:rsidRPr="00E164DC">
          <w:rPr>
            <w:rStyle w:val="-"/>
            <w:rFonts w:ascii="Arial" w:hAnsi="Arial" w:cs="Arial"/>
            <w:b/>
            <w:sz w:val="24"/>
            <w:szCs w:val="24"/>
            <w:lang w:val="en-US"/>
          </w:rPr>
          <w:t>www</w:t>
        </w:r>
        <w:r w:rsidR="00A13D1F" w:rsidRPr="00E164DC">
          <w:rPr>
            <w:rStyle w:val="-"/>
            <w:rFonts w:ascii="Arial" w:hAnsi="Arial" w:cs="Arial"/>
            <w:b/>
            <w:sz w:val="24"/>
            <w:szCs w:val="24"/>
          </w:rPr>
          <w:t>.</w:t>
        </w:r>
        <w:proofErr w:type="spellStart"/>
        <w:r w:rsidR="00A13D1F" w:rsidRPr="00E164DC">
          <w:rPr>
            <w:rStyle w:val="-"/>
            <w:rFonts w:ascii="Arial" w:hAnsi="Arial" w:cs="Arial"/>
            <w:b/>
            <w:sz w:val="24"/>
            <w:szCs w:val="24"/>
            <w:lang w:val="en-US"/>
          </w:rPr>
          <w:t>ppel</w:t>
        </w:r>
        <w:proofErr w:type="spellEnd"/>
        <w:r w:rsidR="00A13D1F" w:rsidRPr="00E164DC">
          <w:rPr>
            <w:rStyle w:val="-"/>
            <w:rFonts w:ascii="Arial" w:hAnsi="Arial" w:cs="Arial"/>
            <w:b/>
            <w:sz w:val="24"/>
            <w:szCs w:val="24"/>
          </w:rPr>
          <w:t>.</w:t>
        </w:r>
        <w:r w:rsidR="00A13D1F" w:rsidRPr="00E164DC">
          <w:rPr>
            <w:rStyle w:val="-"/>
            <w:rFonts w:ascii="Arial" w:hAnsi="Arial" w:cs="Arial"/>
            <w:b/>
            <w:sz w:val="24"/>
            <w:szCs w:val="24"/>
            <w:lang w:val="en-US"/>
          </w:rPr>
          <w:t>gov</w:t>
        </w:r>
        <w:r w:rsidR="00A13D1F" w:rsidRPr="00E164DC">
          <w:rPr>
            <w:rStyle w:val="-"/>
            <w:rFonts w:ascii="Arial" w:hAnsi="Arial" w:cs="Arial"/>
            <w:b/>
            <w:sz w:val="24"/>
            <w:szCs w:val="24"/>
          </w:rPr>
          <w:t>.</w:t>
        </w:r>
        <w:r w:rsidR="00A13D1F" w:rsidRPr="00E164DC">
          <w:rPr>
            <w:rStyle w:val="-"/>
            <w:rFonts w:ascii="Arial" w:hAnsi="Arial" w:cs="Arial"/>
            <w:b/>
            <w:sz w:val="24"/>
            <w:szCs w:val="24"/>
            <w:lang w:val="en-US"/>
          </w:rPr>
          <w:t>gr</w:t>
        </w:r>
      </w:hyperlink>
      <w:r w:rsidR="00A13D1F" w:rsidRPr="00E164DC">
        <w:rPr>
          <w:rFonts w:ascii="Arial" w:hAnsi="Arial" w:cs="Arial"/>
          <w:b/>
          <w:sz w:val="24"/>
          <w:szCs w:val="24"/>
        </w:rPr>
        <w:t>), καθώς και στο χώρο των ανακοινώσεων των δημοτικών καταστημάτων των Δήμων Κορινθίων και Τρίπολης</w:t>
      </w:r>
      <w:r w:rsidR="00A13D1F">
        <w:rPr>
          <w:rFonts w:ascii="Arial" w:hAnsi="Arial" w:cs="Arial"/>
          <w:b/>
          <w:sz w:val="24"/>
          <w:szCs w:val="24"/>
        </w:rPr>
        <w:t xml:space="preserve">, </w:t>
      </w:r>
      <w:r>
        <w:rPr>
          <w:rFonts w:ascii="Arial" w:hAnsi="Arial" w:cs="Arial"/>
          <w:b/>
          <w:sz w:val="24"/>
          <w:szCs w:val="24"/>
        </w:rPr>
        <w:t xml:space="preserve"> </w:t>
      </w:r>
      <w:r>
        <w:rPr>
          <w:rFonts w:ascii="Arial" w:hAnsi="Arial" w:cs="Arial"/>
          <w:sz w:val="24"/>
          <w:szCs w:val="24"/>
        </w:rPr>
        <w:t xml:space="preserve">εφόσον η ανάρτηση είναι τυχόν μεταγενέστερη  της δημοσίευσης στις εφημερίδες. Η ανωτέρω προθεσμία λήγει με την παρέλευση ολόκληρης της τελευταίας ημέρας και  εάν αυτή είναι, κατά νόμο, εξαιρετέα (δημόσια αργία) ή μη εργάσιμη,  τότε η λήξη της προθεσμίας μετατίθεται την επόμενη εργάσιμη ημέρα. </w:t>
      </w:r>
    </w:p>
    <w:p w14:paraId="366D3445" w14:textId="6C39E2C3" w:rsidR="005D3DB0" w:rsidRDefault="005D3DB0" w:rsidP="005D3DB0">
      <w:pPr>
        <w:pStyle w:val="a3"/>
        <w:spacing w:before="120"/>
        <w:ind w:left="0"/>
        <w:jc w:val="both"/>
        <w:rPr>
          <w:rFonts w:ascii="Arial" w:hAnsi="Arial" w:cs="Arial"/>
          <w:sz w:val="24"/>
          <w:szCs w:val="24"/>
        </w:rPr>
      </w:pPr>
      <w:r>
        <w:rPr>
          <w:rFonts w:ascii="Arial" w:hAnsi="Arial" w:cs="Arial"/>
          <w:sz w:val="24"/>
          <w:szCs w:val="24"/>
        </w:rPr>
        <w:t xml:space="preserve">Οι υποψήφιοι </w:t>
      </w:r>
      <w:r>
        <w:rPr>
          <w:rFonts w:ascii="Arial" w:hAnsi="Arial" w:cs="Arial"/>
          <w:b/>
          <w:bCs/>
          <w:sz w:val="24"/>
          <w:szCs w:val="24"/>
        </w:rPr>
        <w:t>μπορούν να αναζητήσουν τα έντυπα</w:t>
      </w:r>
      <w:r>
        <w:rPr>
          <w:rFonts w:ascii="Arial" w:hAnsi="Arial" w:cs="Arial"/>
          <w:sz w:val="24"/>
          <w:szCs w:val="24"/>
        </w:rPr>
        <w:t xml:space="preserve"> των αιτήσεων: </w:t>
      </w:r>
      <w:r>
        <w:rPr>
          <w:rFonts w:ascii="Arial" w:hAnsi="Arial" w:cs="Arial"/>
          <w:b/>
          <w:bCs/>
          <w:sz w:val="24"/>
          <w:szCs w:val="24"/>
        </w:rPr>
        <w:t>α)</w:t>
      </w:r>
      <w:r w:rsidR="00A13D1F">
        <w:rPr>
          <w:rFonts w:ascii="Arial" w:hAnsi="Arial" w:cs="Arial"/>
          <w:b/>
          <w:bCs/>
          <w:sz w:val="24"/>
          <w:szCs w:val="24"/>
        </w:rPr>
        <w:t xml:space="preserve"> </w:t>
      </w:r>
      <w:r>
        <w:rPr>
          <w:rFonts w:ascii="Arial" w:hAnsi="Arial" w:cs="Arial"/>
          <w:sz w:val="24"/>
          <w:szCs w:val="24"/>
        </w:rPr>
        <w:t>στο δικτυακό τόπο του ΑΣΕΠ (</w:t>
      </w:r>
      <w:r>
        <w:rPr>
          <w:rFonts w:ascii="Arial" w:hAnsi="Arial" w:cs="Arial"/>
          <w:sz w:val="24"/>
          <w:szCs w:val="24"/>
          <w:lang w:val="en-US"/>
        </w:rPr>
        <w:t>www</w:t>
      </w:r>
      <w:r>
        <w:rPr>
          <w:rFonts w:ascii="Arial" w:hAnsi="Arial" w:cs="Arial"/>
          <w:sz w:val="24"/>
          <w:szCs w:val="24"/>
        </w:rPr>
        <w:t>.</w:t>
      </w:r>
      <w:proofErr w:type="spellStart"/>
      <w:r>
        <w:rPr>
          <w:rFonts w:ascii="Arial" w:hAnsi="Arial" w:cs="Arial"/>
          <w:sz w:val="24"/>
          <w:szCs w:val="24"/>
          <w:lang w:val="en-US"/>
        </w:rPr>
        <w:t>asep</w:t>
      </w:r>
      <w:proofErr w:type="spellEnd"/>
      <w:r>
        <w:rPr>
          <w:rFonts w:ascii="Arial" w:hAnsi="Arial" w:cs="Arial"/>
          <w:sz w:val="24"/>
          <w:szCs w:val="24"/>
        </w:rPr>
        <w:t>.</w:t>
      </w:r>
      <w:r>
        <w:rPr>
          <w:rFonts w:ascii="Arial" w:hAnsi="Arial" w:cs="Arial"/>
          <w:sz w:val="24"/>
          <w:szCs w:val="24"/>
          <w:lang w:val="en-US"/>
        </w:rPr>
        <w:t>gr</w:t>
      </w:r>
      <w:r>
        <w:rPr>
          <w:rFonts w:ascii="Arial" w:hAnsi="Arial" w:cs="Arial"/>
          <w:sz w:val="24"/>
          <w:szCs w:val="24"/>
        </w:rPr>
        <w:t xml:space="preserve">) και συγκεκριμένα ακολουθώντας από την κεντρική σελίδα τη διαδρομή: </w:t>
      </w:r>
      <w:r>
        <w:rPr>
          <w:rFonts w:ascii="Arial" w:hAnsi="Arial" w:cs="Arial"/>
          <w:b/>
          <w:bCs/>
          <w:sz w:val="24"/>
          <w:szCs w:val="24"/>
        </w:rPr>
        <w:t xml:space="preserve">Πολίτες </w:t>
      </w:r>
      <w:r>
        <w:rPr>
          <w:rFonts w:ascii="Arial" w:hAnsi="Arial" w:cs="Arial"/>
          <w:b/>
          <w:bCs/>
          <w:sz w:val="24"/>
          <w:szCs w:val="24"/>
        </w:rPr>
        <w:sym w:font="Wingdings" w:char="F0E0"/>
      </w:r>
      <w:r>
        <w:rPr>
          <w:rFonts w:ascii="Arial" w:hAnsi="Arial" w:cs="Arial"/>
          <w:b/>
          <w:bCs/>
          <w:sz w:val="24"/>
          <w:szCs w:val="24"/>
        </w:rPr>
        <w:t xml:space="preserve"> Έντυπα – Διαδικασίες </w:t>
      </w:r>
      <w:r>
        <w:rPr>
          <w:rFonts w:ascii="Arial" w:hAnsi="Arial" w:cs="Arial"/>
          <w:b/>
          <w:bCs/>
          <w:sz w:val="24"/>
          <w:szCs w:val="24"/>
        </w:rPr>
        <w:sym w:font="Wingdings" w:char="F0E0"/>
      </w:r>
      <w:r>
        <w:rPr>
          <w:rFonts w:ascii="Arial" w:hAnsi="Arial" w:cs="Arial"/>
          <w:b/>
          <w:bCs/>
          <w:sz w:val="24"/>
          <w:szCs w:val="24"/>
        </w:rPr>
        <w:t xml:space="preserve"> Διαγωνισμών Φορέων </w:t>
      </w:r>
      <w:r>
        <w:rPr>
          <w:rFonts w:ascii="Arial" w:hAnsi="Arial" w:cs="Arial"/>
          <w:b/>
          <w:bCs/>
          <w:sz w:val="24"/>
          <w:szCs w:val="24"/>
        </w:rPr>
        <w:sym w:font="Wingdings" w:char="F0E0"/>
      </w:r>
      <w:r w:rsidR="00A13D1F">
        <w:rPr>
          <w:rFonts w:ascii="Arial" w:hAnsi="Arial" w:cs="Arial"/>
          <w:b/>
          <w:bCs/>
          <w:sz w:val="24"/>
          <w:szCs w:val="24"/>
        </w:rPr>
        <w:t xml:space="preserve"> </w:t>
      </w:r>
      <w:proofErr w:type="spellStart"/>
      <w:r w:rsidR="00A13D1F">
        <w:rPr>
          <w:rFonts w:ascii="Arial" w:hAnsi="Arial" w:cs="Arial"/>
          <w:b/>
          <w:bCs/>
          <w:sz w:val="24"/>
          <w:szCs w:val="24"/>
        </w:rPr>
        <w:t>Ορ</w:t>
      </w:r>
      <w:proofErr w:type="spellEnd"/>
      <w:r w:rsidR="00A13D1F">
        <w:rPr>
          <w:rFonts w:ascii="Arial" w:hAnsi="Arial" w:cs="Arial"/>
          <w:b/>
          <w:bCs/>
          <w:sz w:val="24"/>
          <w:szCs w:val="24"/>
        </w:rPr>
        <w:t>. Χρόνου ΣΟΧ β</w:t>
      </w:r>
      <w:r>
        <w:rPr>
          <w:rFonts w:ascii="Arial" w:hAnsi="Arial" w:cs="Arial"/>
          <w:b/>
          <w:bCs/>
          <w:sz w:val="24"/>
          <w:szCs w:val="24"/>
        </w:rPr>
        <w:t>)</w:t>
      </w:r>
      <w:r>
        <w:rPr>
          <w:rFonts w:ascii="Arial" w:hAnsi="Arial" w:cs="Arial"/>
          <w:sz w:val="24"/>
          <w:szCs w:val="24"/>
        </w:rPr>
        <w:t xml:space="preserve"> στα κατά τόπους Κέντρα Εξυπηρέτησης Πολιτών (ΚΕΠ) αλλά και στην ηλεκτρονική τους διεύθυνση (</w:t>
      </w:r>
      <w:r>
        <w:rPr>
          <w:rFonts w:ascii="Arial" w:hAnsi="Arial" w:cs="Arial"/>
          <w:sz w:val="24"/>
          <w:szCs w:val="24"/>
          <w:lang w:val="en-US"/>
        </w:rPr>
        <w:t>www</w:t>
      </w:r>
      <w:r>
        <w:rPr>
          <w:rFonts w:ascii="Arial" w:hAnsi="Arial" w:cs="Arial"/>
          <w:sz w:val="24"/>
          <w:szCs w:val="24"/>
        </w:rPr>
        <w:t>.</w:t>
      </w:r>
      <w:proofErr w:type="spellStart"/>
      <w:r>
        <w:rPr>
          <w:rFonts w:ascii="Arial" w:hAnsi="Arial" w:cs="Arial"/>
          <w:sz w:val="24"/>
          <w:szCs w:val="24"/>
          <w:lang w:val="en-US"/>
        </w:rPr>
        <w:t>kep</w:t>
      </w:r>
      <w:proofErr w:type="spellEnd"/>
      <w:r>
        <w:rPr>
          <w:rFonts w:ascii="Arial" w:hAnsi="Arial" w:cs="Arial"/>
          <w:sz w:val="24"/>
          <w:szCs w:val="24"/>
        </w:rPr>
        <w:t>.</w:t>
      </w:r>
      <w:r>
        <w:rPr>
          <w:rFonts w:ascii="Arial" w:hAnsi="Arial" w:cs="Arial"/>
          <w:sz w:val="24"/>
          <w:szCs w:val="24"/>
          <w:lang w:val="en-US"/>
        </w:rPr>
        <w:t>gov</w:t>
      </w:r>
      <w:r>
        <w:rPr>
          <w:rFonts w:ascii="Arial" w:hAnsi="Arial" w:cs="Arial"/>
          <w:sz w:val="24"/>
          <w:szCs w:val="24"/>
        </w:rPr>
        <w:t>.</w:t>
      </w:r>
      <w:r>
        <w:rPr>
          <w:rFonts w:ascii="Arial" w:hAnsi="Arial" w:cs="Arial"/>
          <w:sz w:val="24"/>
          <w:szCs w:val="24"/>
          <w:lang w:val="en-US"/>
        </w:rPr>
        <w:t>gr</w:t>
      </w:r>
      <w:r>
        <w:rPr>
          <w:rFonts w:ascii="Arial" w:hAnsi="Arial" w:cs="Arial"/>
          <w:sz w:val="24"/>
          <w:szCs w:val="24"/>
        </w:rPr>
        <w:t xml:space="preserve">), απ' όπου μέσω της διαδρομής: </w:t>
      </w:r>
      <w:r>
        <w:rPr>
          <w:rFonts w:ascii="Arial" w:hAnsi="Arial" w:cs="Arial"/>
          <w:b/>
          <w:bCs/>
          <w:sz w:val="24"/>
          <w:szCs w:val="24"/>
        </w:rPr>
        <w:t xml:space="preserve">Σύνδεσμοι </w:t>
      </w:r>
      <w:r>
        <w:rPr>
          <w:rFonts w:ascii="Arial" w:hAnsi="Arial" w:cs="Arial"/>
          <w:b/>
          <w:bCs/>
          <w:sz w:val="24"/>
          <w:szCs w:val="24"/>
        </w:rPr>
        <w:sym w:font="Wingdings" w:char="F0E0"/>
      </w:r>
      <w:r>
        <w:rPr>
          <w:rFonts w:ascii="Arial" w:hAnsi="Arial" w:cs="Arial"/>
          <w:b/>
          <w:bCs/>
          <w:sz w:val="24"/>
          <w:szCs w:val="24"/>
        </w:rPr>
        <w:t xml:space="preserve"> Ανεξάρτητες και άλλες αρχές </w:t>
      </w:r>
      <w:r>
        <w:rPr>
          <w:rFonts w:ascii="Arial" w:hAnsi="Arial" w:cs="Arial"/>
          <w:b/>
          <w:bCs/>
          <w:sz w:val="24"/>
          <w:szCs w:val="24"/>
        </w:rPr>
        <w:sym w:font="Wingdings" w:char="F0E0"/>
      </w:r>
      <w:r>
        <w:rPr>
          <w:rFonts w:ascii="Arial" w:hAnsi="Arial" w:cs="Arial"/>
          <w:b/>
          <w:bCs/>
          <w:sz w:val="24"/>
          <w:szCs w:val="24"/>
        </w:rPr>
        <w:t xml:space="preserve"> ΑΣΕΠ</w:t>
      </w:r>
      <w:r>
        <w:rPr>
          <w:rFonts w:ascii="Arial" w:hAnsi="Arial" w:cs="Arial"/>
          <w:sz w:val="24"/>
          <w:szCs w:val="24"/>
        </w:rPr>
        <w:t xml:space="preserve"> θα οδηγηθούν στην κεντρική σελίδα του δικτυακού τόπου του ΑΣΕΠ και από εκεί θα έχουν πρόσβαση στα έντυπα μέσω της διαδρομής: </w:t>
      </w:r>
      <w:r>
        <w:rPr>
          <w:rFonts w:ascii="Arial" w:hAnsi="Arial" w:cs="Arial"/>
          <w:b/>
          <w:bCs/>
          <w:sz w:val="24"/>
          <w:szCs w:val="24"/>
        </w:rPr>
        <w:t xml:space="preserve">Πολίτες </w:t>
      </w:r>
      <w:r>
        <w:rPr>
          <w:rFonts w:ascii="Arial" w:hAnsi="Arial" w:cs="Arial"/>
          <w:b/>
          <w:bCs/>
          <w:sz w:val="24"/>
          <w:szCs w:val="24"/>
        </w:rPr>
        <w:sym w:font="Wingdings" w:char="F0E0"/>
      </w:r>
      <w:r>
        <w:rPr>
          <w:rFonts w:ascii="Arial" w:hAnsi="Arial" w:cs="Arial"/>
          <w:b/>
          <w:bCs/>
          <w:sz w:val="24"/>
          <w:szCs w:val="24"/>
        </w:rPr>
        <w:t xml:space="preserve"> Έντυπα – Διαδικασίες </w:t>
      </w:r>
      <w:r>
        <w:rPr>
          <w:rFonts w:ascii="Arial" w:hAnsi="Arial" w:cs="Arial"/>
          <w:b/>
          <w:bCs/>
          <w:sz w:val="24"/>
          <w:szCs w:val="24"/>
        </w:rPr>
        <w:sym w:font="Wingdings" w:char="F0E0"/>
      </w:r>
      <w:r>
        <w:rPr>
          <w:rFonts w:ascii="Arial" w:hAnsi="Arial" w:cs="Arial"/>
          <w:b/>
          <w:bCs/>
          <w:sz w:val="24"/>
          <w:szCs w:val="24"/>
        </w:rPr>
        <w:t xml:space="preserve"> Διαγωνισμών Φορέων </w:t>
      </w:r>
      <w:r>
        <w:rPr>
          <w:rFonts w:ascii="Arial" w:hAnsi="Arial" w:cs="Arial"/>
          <w:b/>
          <w:bCs/>
          <w:sz w:val="24"/>
          <w:szCs w:val="24"/>
        </w:rPr>
        <w:sym w:font="Wingdings" w:char="F0E0"/>
      </w:r>
      <w:r>
        <w:rPr>
          <w:rFonts w:ascii="Arial" w:hAnsi="Arial" w:cs="Arial"/>
          <w:b/>
          <w:bCs/>
          <w:sz w:val="24"/>
          <w:szCs w:val="24"/>
        </w:rPr>
        <w:t xml:space="preserve"> </w:t>
      </w:r>
      <w:proofErr w:type="spellStart"/>
      <w:r>
        <w:rPr>
          <w:rFonts w:ascii="Arial" w:hAnsi="Arial" w:cs="Arial"/>
          <w:b/>
          <w:bCs/>
          <w:sz w:val="24"/>
          <w:szCs w:val="24"/>
        </w:rPr>
        <w:t>Ορ</w:t>
      </w:r>
      <w:proofErr w:type="spellEnd"/>
      <w:r>
        <w:rPr>
          <w:rFonts w:ascii="Arial" w:hAnsi="Arial" w:cs="Arial"/>
          <w:b/>
          <w:bCs/>
          <w:sz w:val="24"/>
          <w:szCs w:val="24"/>
        </w:rPr>
        <w:t>. Χρόνου ΣΟΧ.</w:t>
      </w:r>
    </w:p>
    <w:p w14:paraId="167B0A91" w14:textId="77777777" w:rsidR="005D3DB0" w:rsidRDefault="005D3DB0" w:rsidP="005D3DB0">
      <w:pPr>
        <w:pStyle w:val="a3"/>
        <w:ind w:left="0"/>
        <w:jc w:val="both"/>
        <w:rPr>
          <w:rFonts w:ascii="Arial" w:hAnsi="Arial" w:cs="Arial"/>
          <w:b/>
          <w:sz w:val="24"/>
          <w:szCs w:val="24"/>
          <w:u w:val="single"/>
        </w:rPr>
      </w:pPr>
    </w:p>
    <w:p w14:paraId="09512BCE" w14:textId="77777777" w:rsidR="005D3DB0" w:rsidRDefault="005D3DB0" w:rsidP="005D3DB0">
      <w:pPr>
        <w:pStyle w:val="a3"/>
        <w:ind w:left="0"/>
        <w:jc w:val="both"/>
        <w:rPr>
          <w:rFonts w:ascii="Arial" w:hAnsi="Arial" w:cs="Arial"/>
          <w:sz w:val="24"/>
          <w:szCs w:val="24"/>
        </w:rPr>
      </w:pPr>
      <w:r>
        <w:rPr>
          <w:rFonts w:ascii="Arial" w:hAnsi="Arial" w:cs="Arial"/>
          <w:b/>
          <w:sz w:val="24"/>
          <w:szCs w:val="24"/>
          <w:u w:val="single"/>
        </w:rPr>
        <w:t>ΚΕΦΑΛΑΙΟ ΤΡΙΤΟ:  Κατάταξη υποψηφίων</w:t>
      </w:r>
    </w:p>
    <w:p w14:paraId="0A0A2A1F" w14:textId="77777777" w:rsidR="005D3DB0" w:rsidRDefault="005D3DB0" w:rsidP="005D3DB0">
      <w:pPr>
        <w:pStyle w:val="a7"/>
        <w:spacing w:before="60" w:line="240" w:lineRule="auto"/>
        <w:rPr>
          <w:rFonts w:ascii="Arial" w:hAnsi="Arial" w:cs="Arial"/>
          <w:sz w:val="24"/>
          <w:szCs w:val="24"/>
        </w:rPr>
      </w:pPr>
      <w:r>
        <w:rPr>
          <w:rFonts w:ascii="Arial" w:hAnsi="Arial" w:cs="Arial"/>
          <w:sz w:val="24"/>
          <w:szCs w:val="24"/>
        </w:rPr>
        <w:t xml:space="preserve">Αφού η υπηρεσία μας επεξεργαστεί τις αιτήσεις των υποψηφίων, τους κατατάσσει σε πίνακες κατάταξης κατά κατηγορία, κλάδο ή ειδικότητα και κατά φθίνουσα σειρά </w:t>
      </w:r>
      <w:r>
        <w:rPr>
          <w:rFonts w:ascii="Arial" w:hAnsi="Arial" w:cs="Arial"/>
          <w:sz w:val="24"/>
          <w:szCs w:val="24"/>
        </w:rPr>
        <w:lastRenderedPageBreak/>
        <w:t xml:space="preserve">βαθμολογίας, βάσει των κριτηρίων του νόμου (όπως αναλυτικά αναφέρονται στο Παράρτημα της ανακοίνωσης). Η </w:t>
      </w:r>
      <w:r>
        <w:rPr>
          <w:rFonts w:ascii="Arial" w:hAnsi="Arial" w:cs="Arial"/>
          <w:b/>
          <w:sz w:val="24"/>
          <w:szCs w:val="24"/>
        </w:rPr>
        <w:t>κατάταξη</w:t>
      </w:r>
      <w:r>
        <w:rPr>
          <w:rFonts w:ascii="Arial" w:hAnsi="Arial" w:cs="Arial"/>
          <w:sz w:val="24"/>
          <w:szCs w:val="24"/>
        </w:rPr>
        <w:t xml:space="preserve"> των υποψηφίων, βάσει της οποίας θα γίνει η </w:t>
      </w:r>
      <w:r>
        <w:rPr>
          <w:rFonts w:ascii="Arial" w:hAnsi="Arial" w:cs="Arial"/>
          <w:b/>
          <w:sz w:val="24"/>
          <w:szCs w:val="24"/>
        </w:rPr>
        <w:t>τελική επιλογή</w:t>
      </w:r>
      <w:r>
        <w:rPr>
          <w:rFonts w:ascii="Arial" w:hAnsi="Arial" w:cs="Arial"/>
          <w:sz w:val="24"/>
          <w:szCs w:val="24"/>
        </w:rPr>
        <w:t xml:space="preserve"> για την πρόσληψη με σύμβαση εργασίας ορισμένου χρόνου, πραγματοποιείται ως εξής: </w:t>
      </w:r>
    </w:p>
    <w:p w14:paraId="42FEA826" w14:textId="77777777" w:rsidR="005D3DB0" w:rsidRDefault="005D3DB0" w:rsidP="005D3DB0">
      <w:pPr>
        <w:pStyle w:val="a7"/>
        <w:spacing w:line="240" w:lineRule="auto"/>
        <w:rPr>
          <w:rFonts w:ascii="Arial" w:hAnsi="Arial" w:cs="Arial"/>
          <w:sz w:val="24"/>
          <w:szCs w:val="24"/>
        </w:rPr>
      </w:pPr>
      <w:r w:rsidRPr="00A13D1F">
        <w:rPr>
          <w:rFonts w:ascii="Arial" w:hAnsi="Arial" w:cs="Arial"/>
          <w:b/>
          <w:sz w:val="24"/>
          <w:szCs w:val="24"/>
        </w:rPr>
        <w:t>1.</w:t>
      </w:r>
      <w:r>
        <w:rPr>
          <w:rFonts w:ascii="Arial" w:hAnsi="Arial" w:cs="Arial"/>
          <w:sz w:val="24"/>
          <w:szCs w:val="24"/>
        </w:rPr>
        <w:t xml:space="preserve"> </w:t>
      </w:r>
      <w:r>
        <w:rPr>
          <w:rFonts w:ascii="Arial" w:hAnsi="Arial" w:cs="Arial"/>
          <w:b/>
          <w:sz w:val="24"/>
          <w:szCs w:val="24"/>
        </w:rPr>
        <w:t>Προηγούνται</w:t>
      </w:r>
      <w:r>
        <w:rPr>
          <w:rFonts w:ascii="Arial" w:hAnsi="Arial" w:cs="Arial"/>
          <w:sz w:val="24"/>
          <w:szCs w:val="24"/>
        </w:rPr>
        <w:t xml:space="preserve"> στην κατάταξη οι υποψήφιοι που διαθέτουν τα </w:t>
      </w:r>
      <w:r>
        <w:rPr>
          <w:rFonts w:ascii="Arial" w:hAnsi="Arial" w:cs="Arial"/>
          <w:b/>
          <w:sz w:val="24"/>
          <w:szCs w:val="24"/>
        </w:rPr>
        <w:t>κύρια προσόντα</w:t>
      </w:r>
      <w:r>
        <w:rPr>
          <w:rFonts w:ascii="Arial" w:hAnsi="Arial" w:cs="Arial"/>
          <w:sz w:val="24"/>
          <w:szCs w:val="24"/>
        </w:rPr>
        <w:t xml:space="preserve"> της ειδικότητας και ακολουθούν οι έχοντες τα επικουρικά </w:t>
      </w:r>
      <w:r>
        <w:rPr>
          <w:rFonts w:ascii="Arial" w:hAnsi="Arial" w:cs="Arial"/>
          <w:i/>
          <w:sz w:val="24"/>
          <w:szCs w:val="24"/>
        </w:rPr>
        <w:t xml:space="preserve">(Α΄, Β΄ επικουρίας </w:t>
      </w:r>
      <w:proofErr w:type="spellStart"/>
      <w:r>
        <w:rPr>
          <w:rFonts w:ascii="Arial" w:hAnsi="Arial" w:cs="Arial"/>
          <w:i/>
          <w:sz w:val="24"/>
          <w:szCs w:val="24"/>
        </w:rPr>
        <w:t>κ.ο.κ.</w:t>
      </w:r>
      <w:proofErr w:type="spellEnd"/>
      <w:r>
        <w:rPr>
          <w:rFonts w:ascii="Arial" w:hAnsi="Arial" w:cs="Arial"/>
          <w:i/>
          <w:sz w:val="24"/>
          <w:szCs w:val="24"/>
        </w:rPr>
        <w:t>)</w:t>
      </w:r>
      <w:r>
        <w:rPr>
          <w:rFonts w:ascii="Arial" w:hAnsi="Arial" w:cs="Arial"/>
          <w:sz w:val="24"/>
          <w:szCs w:val="24"/>
        </w:rPr>
        <w:t xml:space="preserve">. </w:t>
      </w:r>
    </w:p>
    <w:p w14:paraId="3E859F2F" w14:textId="77777777" w:rsidR="005D3DB0" w:rsidRDefault="005D3DB0" w:rsidP="005D3DB0">
      <w:pPr>
        <w:pStyle w:val="a7"/>
        <w:spacing w:line="240" w:lineRule="auto"/>
        <w:rPr>
          <w:rFonts w:ascii="Arial" w:hAnsi="Arial" w:cs="Arial"/>
          <w:sz w:val="24"/>
          <w:szCs w:val="24"/>
        </w:rPr>
      </w:pPr>
      <w:r w:rsidRPr="00A13D1F">
        <w:rPr>
          <w:rFonts w:ascii="Arial" w:hAnsi="Arial" w:cs="Arial"/>
          <w:b/>
          <w:sz w:val="24"/>
          <w:szCs w:val="24"/>
        </w:rPr>
        <w:t>2.</w:t>
      </w:r>
      <w:r>
        <w:rPr>
          <w:rFonts w:ascii="Arial" w:hAnsi="Arial" w:cs="Arial"/>
          <w:sz w:val="24"/>
          <w:szCs w:val="24"/>
        </w:rPr>
        <w:t xml:space="preserve"> Η κατάταξη μεταξύ των υποψηφίων που έχουν τα ίδια προσόντα </w:t>
      </w:r>
      <w:r>
        <w:rPr>
          <w:rFonts w:ascii="Arial" w:hAnsi="Arial" w:cs="Arial"/>
          <w:i/>
          <w:sz w:val="24"/>
          <w:szCs w:val="24"/>
        </w:rPr>
        <w:t>(κύρια ή επικουρικά)</w:t>
      </w:r>
      <w:r>
        <w:rPr>
          <w:rFonts w:ascii="Arial" w:hAnsi="Arial" w:cs="Arial"/>
          <w:sz w:val="24"/>
          <w:szCs w:val="24"/>
        </w:rPr>
        <w:t xml:space="preserve"> γίνεται κατά φθίνουσα σειρά με βάση τη </w:t>
      </w:r>
      <w:r>
        <w:rPr>
          <w:rFonts w:ascii="Arial" w:hAnsi="Arial" w:cs="Arial"/>
          <w:b/>
          <w:sz w:val="24"/>
          <w:szCs w:val="24"/>
        </w:rPr>
        <w:t>συνολική βαθμολογία</w:t>
      </w:r>
      <w:r>
        <w:rPr>
          <w:rFonts w:ascii="Arial" w:hAnsi="Arial" w:cs="Arial"/>
          <w:sz w:val="24"/>
          <w:szCs w:val="24"/>
        </w:rPr>
        <w:t xml:space="preserve"> που συγκεντρώνουν από τα βαθμολογούμενα κριτήρια κατάταξης </w:t>
      </w:r>
      <w:r>
        <w:rPr>
          <w:rFonts w:ascii="Arial" w:hAnsi="Arial" w:cs="Arial"/>
          <w:i/>
          <w:sz w:val="24"/>
          <w:szCs w:val="24"/>
        </w:rPr>
        <w:t xml:space="preserve">(χρόνος ανεργίας, </w:t>
      </w:r>
      <w:proofErr w:type="spellStart"/>
      <w:r>
        <w:rPr>
          <w:rFonts w:ascii="Arial" w:hAnsi="Arial" w:cs="Arial"/>
          <w:i/>
          <w:sz w:val="24"/>
          <w:szCs w:val="24"/>
        </w:rPr>
        <w:t>πολυτεκνική</w:t>
      </w:r>
      <w:proofErr w:type="spellEnd"/>
      <w:r>
        <w:rPr>
          <w:rFonts w:ascii="Arial" w:hAnsi="Arial" w:cs="Arial"/>
          <w:i/>
          <w:sz w:val="24"/>
          <w:szCs w:val="24"/>
        </w:rPr>
        <w:t xml:space="preserve"> ιδιότητα, </w:t>
      </w:r>
      <w:proofErr w:type="spellStart"/>
      <w:r>
        <w:rPr>
          <w:rFonts w:ascii="Arial" w:hAnsi="Arial" w:cs="Arial"/>
          <w:i/>
          <w:sz w:val="24"/>
          <w:szCs w:val="24"/>
        </w:rPr>
        <w:t>τριτεκνική</w:t>
      </w:r>
      <w:proofErr w:type="spellEnd"/>
      <w:r>
        <w:rPr>
          <w:rFonts w:ascii="Arial" w:hAnsi="Arial" w:cs="Arial"/>
          <w:i/>
          <w:sz w:val="24"/>
          <w:szCs w:val="24"/>
        </w:rPr>
        <w:t xml:space="preserve"> ιδιότητα, μονογονεϊκή ιδιότητα, αριθμός ανήλικων τέκνων, βαθμός τίτλου σπουδών, διδακτορικό δίπλωμα, αυτοτελής μεταπτυχιακός τίτλος, ενιαίος και αδιάσπαστος τίτλος μεταπτυχιακού επιπέδου (</w:t>
      </w:r>
      <w:r>
        <w:rPr>
          <w:rFonts w:ascii="Arial" w:hAnsi="Arial" w:cs="Arial"/>
          <w:i/>
          <w:sz w:val="24"/>
          <w:szCs w:val="24"/>
          <w:lang w:val="en-US"/>
        </w:rPr>
        <w:t>integrated</w:t>
      </w:r>
      <w:r w:rsidRPr="005D3DB0">
        <w:rPr>
          <w:rFonts w:ascii="Arial" w:hAnsi="Arial" w:cs="Arial"/>
          <w:i/>
          <w:sz w:val="24"/>
          <w:szCs w:val="24"/>
        </w:rPr>
        <w:t xml:space="preserve"> </w:t>
      </w:r>
      <w:r>
        <w:rPr>
          <w:rFonts w:ascii="Arial" w:hAnsi="Arial" w:cs="Arial"/>
          <w:i/>
          <w:sz w:val="24"/>
          <w:szCs w:val="24"/>
          <w:lang w:val="en-US"/>
        </w:rPr>
        <w:t>master</w:t>
      </w:r>
      <w:r>
        <w:rPr>
          <w:rFonts w:ascii="Arial" w:hAnsi="Arial" w:cs="Arial"/>
          <w:i/>
          <w:sz w:val="24"/>
          <w:szCs w:val="24"/>
        </w:rPr>
        <w:t>), δεύτερος τίτλος σπουδών, εμπειρία, αναπηρία υποψηφίου, αναπηρία συγγενικού ατόμου)</w:t>
      </w:r>
      <w:r>
        <w:rPr>
          <w:rFonts w:ascii="Arial" w:hAnsi="Arial" w:cs="Arial"/>
          <w:sz w:val="24"/>
          <w:szCs w:val="24"/>
        </w:rPr>
        <w:t>.</w:t>
      </w:r>
    </w:p>
    <w:p w14:paraId="27389EB3" w14:textId="77777777" w:rsidR="005D3DB0" w:rsidRDefault="005D3DB0" w:rsidP="005D3DB0">
      <w:pPr>
        <w:pStyle w:val="a7"/>
        <w:spacing w:line="240" w:lineRule="auto"/>
        <w:rPr>
          <w:rFonts w:ascii="Arial" w:hAnsi="Arial" w:cs="Arial"/>
          <w:sz w:val="24"/>
          <w:szCs w:val="24"/>
        </w:rPr>
      </w:pPr>
      <w:r w:rsidRPr="00A13D1F">
        <w:rPr>
          <w:rFonts w:ascii="Arial" w:hAnsi="Arial" w:cs="Arial"/>
          <w:b/>
          <w:sz w:val="24"/>
          <w:szCs w:val="24"/>
        </w:rPr>
        <w:t>3.</w:t>
      </w:r>
      <w:r>
        <w:rPr>
          <w:rFonts w:ascii="Arial" w:hAnsi="Arial" w:cs="Arial"/>
          <w:sz w:val="24"/>
          <w:szCs w:val="24"/>
        </w:rPr>
        <w:t xml:space="preserve"> Στην περίπτωση </w:t>
      </w:r>
      <w:r>
        <w:rPr>
          <w:rFonts w:ascii="Arial" w:hAnsi="Arial" w:cs="Arial"/>
          <w:b/>
          <w:sz w:val="24"/>
          <w:szCs w:val="24"/>
        </w:rPr>
        <w:t>ισοβαθμίας</w:t>
      </w:r>
      <w:r>
        <w:rPr>
          <w:rFonts w:ascii="Arial" w:hAnsi="Arial" w:cs="Arial"/>
          <w:sz w:val="24"/>
          <w:szCs w:val="24"/>
        </w:rPr>
        <w:t xml:space="preserve"> υποψηφίων στη συνολική βαθμολογία προηγείται αυτός που έχει τις περισσότερες μονάδες στο πρώτο βαθμολογούμενο κριτήριο </w:t>
      </w:r>
      <w:r>
        <w:rPr>
          <w:rFonts w:ascii="Arial" w:hAnsi="Arial" w:cs="Arial"/>
          <w:i/>
          <w:sz w:val="24"/>
          <w:szCs w:val="24"/>
        </w:rPr>
        <w:t>(χρόνος ανεργίας)</w:t>
      </w:r>
      <w:r>
        <w:rPr>
          <w:rFonts w:ascii="Arial" w:hAnsi="Arial" w:cs="Arial"/>
          <w:sz w:val="24"/>
          <w:szCs w:val="24"/>
        </w:rPr>
        <w:t xml:space="preserve"> και, αν αυτές συμπίπτουν, αυτός που έχει τις περισσότερες μονάδες στο δεύτερο κριτήριο </w:t>
      </w:r>
      <w:r>
        <w:rPr>
          <w:rFonts w:ascii="Arial" w:hAnsi="Arial" w:cs="Arial"/>
          <w:i/>
          <w:sz w:val="24"/>
          <w:szCs w:val="24"/>
        </w:rPr>
        <w:t>(πολύτεκνος γονέας και τέκνο πολύτεκνης οικογένειας)</w:t>
      </w:r>
      <w:r>
        <w:rPr>
          <w:rFonts w:ascii="Arial" w:hAnsi="Arial" w:cs="Arial"/>
          <w:sz w:val="24"/>
          <w:szCs w:val="24"/>
        </w:rPr>
        <w:t xml:space="preserve"> και ούτω καθεξής. Αν οι υποψήφιοι και πάλι ισοβαθμούν, προηγείται  ο μεγαλύτερος στην ηλικία με βάση την ημερομηνία γέννησής του, ενώ, αν εξαντληθούν όλα τα παραπάνω κριτήρια, η μεταξύ τους σειρά καθορίζεται με δημόσια κλήρωση.</w:t>
      </w:r>
    </w:p>
    <w:p w14:paraId="72AB3CD8" w14:textId="77777777" w:rsidR="00E164DC" w:rsidRDefault="00E164DC" w:rsidP="005D3DB0">
      <w:pPr>
        <w:pStyle w:val="a3"/>
        <w:tabs>
          <w:tab w:val="left" w:pos="567"/>
        </w:tabs>
        <w:ind w:left="0"/>
        <w:jc w:val="both"/>
        <w:rPr>
          <w:rFonts w:ascii="Arial" w:hAnsi="Arial" w:cs="Arial"/>
          <w:b/>
          <w:sz w:val="24"/>
          <w:szCs w:val="24"/>
          <w:u w:val="single"/>
        </w:rPr>
      </w:pPr>
    </w:p>
    <w:p w14:paraId="1A633B1A" w14:textId="77777777" w:rsidR="005D3DB0" w:rsidRDefault="005D3DB0" w:rsidP="005D3DB0">
      <w:pPr>
        <w:pStyle w:val="a3"/>
        <w:tabs>
          <w:tab w:val="left" w:pos="567"/>
        </w:tabs>
        <w:ind w:left="0"/>
        <w:jc w:val="both"/>
        <w:rPr>
          <w:rFonts w:ascii="Arial" w:hAnsi="Arial" w:cs="Arial"/>
          <w:b/>
          <w:sz w:val="24"/>
          <w:szCs w:val="24"/>
          <w:u w:val="single"/>
        </w:rPr>
      </w:pPr>
    </w:p>
    <w:p w14:paraId="6BDF140F" w14:textId="77777777" w:rsidR="005D3DB0" w:rsidRDefault="005D3DB0" w:rsidP="005D3DB0">
      <w:pPr>
        <w:pStyle w:val="a3"/>
        <w:tabs>
          <w:tab w:val="left" w:pos="567"/>
        </w:tabs>
        <w:ind w:left="0"/>
        <w:jc w:val="both"/>
        <w:rPr>
          <w:rFonts w:ascii="Arial" w:hAnsi="Arial" w:cs="Arial"/>
          <w:b/>
          <w:sz w:val="24"/>
          <w:szCs w:val="24"/>
          <w:u w:val="single"/>
        </w:rPr>
      </w:pPr>
      <w:r>
        <w:rPr>
          <w:rFonts w:ascii="Arial" w:hAnsi="Arial" w:cs="Arial"/>
          <w:b/>
          <w:sz w:val="24"/>
          <w:szCs w:val="24"/>
          <w:u w:val="single"/>
        </w:rPr>
        <w:t>ΚΕΦΑΛΑΙΟ ΤΕΤΑΡΤΟ: Ανάρτηση πινάκων και υποβολή ενστάσεων</w:t>
      </w:r>
    </w:p>
    <w:p w14:paraId="68116574" w14:textId="5F67BD9B" w:rsidR="005D3DB0" w:rsidRDefault="005D3DB0" w:rsidP="005D3DB0">
      <w:pPr>
        <w:pStyle w:val="a3"/>
        <w:tabs>
          <w:tab w:val="left" w:pos="567"/>
        </w:tabs>
        <w:spacing w:before="120"/>
        <w:ind w:left="0"/>
        <w:jc w:val="both"/>
        <w:rPr>
          <w:rFonts w:ascii="Arial" w:hAnsi="Arial" w:cs="Arial"/>
          <w:bCs/>
          <w:sz w:val="24"/>
          <w:szCs w:val="24"/>
        </w:rPr>
      </w:pPr>
      <w:r>
        <w:rPr>
          <w:rFonts w:ascii="Arial" w:hAnsi="Arial" w:cs="Arial"/>
          <w:sz w:val="24"/>
          <w:szCs w:val="24"/>
        </w:rPr>
        <w:t xml:space="preserve">Η υπηρεσία μας </w:t>
      </w:r>
      <w:r>
        <w:rPr>
          <w:rFonts w:ascii="Arial" w:hAnsi="Arial" w:cs="Arial"/>
          <w:b/>
          <w:bCs/>
          <w:sz w:val="24"/>
          <w:szCs w:val="24"/>
        </w:rPr>
        <w:t>θα αναρτήσει,</w:t>
      </w:r>
      <w:r>
        <w:rPr>
          <w:rFonts w:ascii="Arial" w:hAnsi="Arial" w:cs="Arial"/>
          <w:sz w:val="24"/>
          <w:szCs w:val="24"/>
        </w:rPr>
        <w:t xml:space="preserve"> </w:t>
      </w:r>
      <w:r>
        <w:rPr>
          <w:rFonts w:ascii="Arial" w:hAnsi="Arial" w:cs="Arial"/>
          <w:b/>
          <w:sz w:val="24"/>
          <w:szCs w:val="24"/>
        </w:rPr>
        <w:t xml:space="preserve">εντός τριάντα (30) ημερών </w:t>
      </w:r>
      <w:r>
        <w:rPr>
          <w:rFonts w:ascii="Arial" w:hAnsi="Arial" w:cs="Arial"/>
          <w:sz w:val="24"/>
          <w:szCs w:val="24"/>
        </w:rPr>
        <w:t>από την ημερομηνία λήξης προθεσμίας υποβολής των αιτήσεων</w:t>
      </w:r>
      <w:r w:rsidR="00094EAA">
        <w:rPr>
          <w:rFonts w:ascii="Arial" w:hAnsi="Arial" w:cs="Arial"/>
          <w:sz w:val="24"/>
          <w:szCs w:val="24"/>
        </w:rPr>
        <w:t>,</w:t>
      </w:r>
      <w:r>
        <w:rPr>
          <w:rFonts w:ascii="Arial" w:hAnsi="Arial" w:cs="Arial"/>
          <w:sz w:val="24"/>
          <w:szCs w:val="24"/>
        </w:rPr>
        <w:t xml:space="preserve"> </w:t>
      </w:r>
      <w:r>
        <w:rPr>
          <w:rFonts w:ascii="Arial" w:hAnsi="Arial" w:cs="Arial"/>
          <w:b/>
          <w:bCs/>
          <w:sz w:val="24"/>
          <w:szCs w:val="24"/>
        </w:rPr>
        <w:t>τους πίνακες κατάταξης,</w:t>
      </w:r>
      <w:r>
        <w:rPr>
          <w:rFonts w:ascii="Arial" w:hAnsi="Arial" w:cs="Arial"/>
          <w:sz w:val="24"/>
          <w:szCs w:val="24"/>
        </w:rPr>
        <w:t xml:space="preserve"> </w:t>
      </w:r>
      <w:r>
        <w:rPr>
          <w:rFonts w:ascii="Arial" w:hAnsi="Arial" w:cs="Arial"/>
          <w:b/>
          <w:sz w:val="24"/>
          <w:szCs w:val="24"/>
        </w:rPr>
        <w:t xml:space="preserve">απορριπτέων και </w:t>
      </w:r>
      <w:proofErr w:type="spellStart"/>
      <w:r w:rsidRPr="00A13D1F">
        <w:rPr>
          <w:rFonts w:ascii="Arial" w:hAnsi="Arial" w:cs="Arial"/>
          <w:b/>
          <w:sz w:val="24"/>
          <w:szCs w:val="24"/>
        </w:rPr>
        <w:t>προσληπτέων</w:t>
      </w:r>
      <w:proofErr w:type="spellEnd"/>
      <w:r w:rsidRPr="00A13D1F">
        <w:rPr>
          <w:rFonts w:ascii="Arial" w:hAnsi="Arial" w:cs="Arial"/>
          <w:b/>
          <w:sz w:val="24"/>
          <w:szCs w:val="24"/>
        </w:rPr>
        <w:t xml:space="preserve"> στ</w:t>
      </w:r>
      <w:r w:rsidR="00D621EE">
        <w:rPr>
          <w:rFonts w:ascii="Arial" w:hAnsi="Arial" w:cs="Arial"/>
          <w:b/>
          <w:sz w:val="24"/>
          <w:szCs w:val="24"/>
        </w:rPr>
        <w:t>ο</w:t>
      </w:r>
      <w:r w:rsidRPr="00A13D1F">
        <w:rPr>
          <w:rFonts w:ascii="Arial" w:hAnsi="Arial" w:cs="Arial"/>
          <w:b/>
          <w:sz w:val="24"/>
          <w:szCs w:val="24"/>
        </w:rPr>
        <w:t xml:space="preserve"> κατ</w:t>
      </w:r>
      <w:r w:rsidR="00D621EE">
        <w:rPr>
          <w:rFonts w:ascii="Arial" w:hAnsi="Arial" w:cs="Arial"/>
          <w:b/>
          <w:sz w:val="24"/>
          <w:szCs w:val="24"/>
        </w:rPr>
        <w:t xml:space="preserve">άστημα </w:t>
      </w:r>
      <w:r w:rsidRPr="00A13D1F">
        <w:rPr>
          <w:rFonts w:ascii="Arial" w:hAnsi="Arial" w:cs="Arial"/>
          <w:b/>
          <w:sz w:val="24"/>
          <w:szCs w:val="24"/>
        </w:rPr>
        <w:t>και στον διαδικτυακό της τόπο</w:t>
      </w:r>
      <w:r w:rsidR="00175989" w:rsidRPr="00E164DC">
        <w:rPr>
          <w:rFonts w:ascii="Arial" w:hAnsi="Arial" w:cs="Arial"/>
          <w:b/>
          <w:sz w:val="24"/>
          <w:szCs w:val="24"/>
        </w:rPr>
        <w:t xml:space="preserve">, </w:t>
      </w:r>
      <w:r w:rsidR="00A13D1F">
        <w:rPr>
          <w:rFonts w:ascii="Arial" w:hAnsi="Arial" w:cs="Arial"/>
          <w:sz w:val="24"/>
          <w:szCs w:val="24"/>
        </w:rPr>
        <w:t xml:space="preserve">                                    </w:t>
      </w:r>
      <w:r w:rsidR="00D621EE">
        <w:rPr>
          <w:rFonts w:ascii="Arial" w:hAnsi="Arial" w:cs="Arial"/>
          <w:sz w:val="24"/>
          <w:szCs w:val="24"/>
        </w:rPr>
        <w:t xml:space="preserve">τους </w:t>
      </w:r>
      <w:r>
        <w:rPr>
          <w:rFonts w:ascii="Arial" w:hAnsi="Arial" w:cs="Arial"/>
          <w:sz w:val="24"/>
          <w:szCs w:val="24"/>
        </w:rPr>
        <w:t xml:space="preserve"> οποίους πρέπει να αποστείλει </w:t>
      </w:r>
      <w:r>
        <w:rPr>
          <w:rFonts w:ascii="Arial" w:hAnsi="Arial" w:cs="Arial"/>
          <w:b/>
          <w:sz w:val="24"/>
          <w:szCs w:val="24"/>
          <w:u w:val="single"/>
        </w:rPr>
        <w:t>άμεσα</w:t>
      </w:r>
      <w:r>
        <w:rPr>
          <w:rFonts w:ascii="Arial" w:hAnsi="Arial" w:cs="Arial"/>
          <w:sz w:val="24"/>
          <w:szCs w:val="24"/>
        </w:rPr>
        <w:t xml:space="preserve"> για έλεγχο στο ΑΣΕΠ, ενώ θα συνταχθεί </w:t>
      </w:r>
      <w:r>
        <w:rPr>
          <w:rFonts w:ascii="Arial" w:hAnsi="Arial" w:cs="Arial"/>
          <w:b/>
          <w:sz w:val="24"/>
          <w:szCs w:val="24"/>
          <w:u w:val="single"/>
        </w:rPr>
        <w:t>και</w:t>
      </w:r>
      <w:r>
        <w:rPr>
          <w:rFonts w:ascii="Arial" w:hAnsi="Arial" w:cs="Arial"/>
          <w:sz w:val="24"/>
          <w:szCs w:val="24"/>
        </w:rPr>
        <w:t xml:space="preserve"> </w:t>
      </w:r>
      <w:r>
        <w:rPr>
          <w:rFonts w:ascii="Arial" w:hAnsi="Arial" w:cs="Arial"/>
          <w:b/>
          <w:sz w:val="24"/>
          <w:szCs w:val="24"/>
        </w:rPr>
        <w:t>σχετικό</w:t>
      </w:r>
      <w:r>
        <w:rPr>
          <w:rFonts w:ascii="Arial" w:hAnsi="Arial" w:cs="Arial"/>
          <w:sz w:val="24"/>
          <w:szCs w:val="24"/>
        </w:rPr>
        <w:t xml:space="preserve"> </w:t>
      </w:r>
      <w:r>
        <w:rPr>
          <w:rFonts w:ascii="Arial" w:hAnsi="Arial" w:cs="Arial"/>
          <w:b/>
          <w:sz w:val="24"/>
          <w:szCs w:val="24"/>
        </w:rPr>
        <w:t xml:space="preserve">πρακτικό ανάρτησης </w:t>
      </w:r>
      <w:r>
        <w:rPr>
          <w:rFonts w:ascii="Arial" w:hAnsi="Arial" w:cs="Arial"/>
          <w:sz w:val="24"/>
          <w:szCs w:val="24"/>
        </w:rPr>
        <w:t xml:space="preserve">(σύμφωνα με την παρ. 5 του άρθρου 41 του Ν. 4765/2021) το οποίο θα υπογραφεί από δύο (2) υπαλλήλους της υπηρεσίας. Το πρακτικό αυτό θα αποσταλεί </w:t>
      </w:r>
      <w:r>
        <w:rPr>
          <w:rFonts w:ascii="Arial" w:hAnsi="Arial" w:cs="Arial"/>
          <w:b/>
          <w:sz w:val="24"/>
          <w:szCs w:val="24"/>
          <w:u w:val="single"/>
        </w:rPr>
        <w:t>αυθημερόν</w:t>
      </w:r>
      <w:r>
        <w:rPr>
          <w:rFonts w:ascii="Arial" w:hAnsi="Arial" w:cs="Arial"/>
          <w:sz w:val="24"/>
          <w:szCs w:val="24"/>
        </w:rPr>
        <w:t xml:space="preserve"> στο ΑΣΕΠ </w:t>
      </w:r>
      <w:r>
        <w:rPr>
          <w:rFonts w:ascii="Arial" w:hAnsi="Arial" w:cs="Arial"/>
          <w:bCs/>
          <w:sz w:val="24"/>
          <w:szCs w:val="24"/>
        </w:rPr>
        <w:t xml:space="preserve">στο </w:t>
      </w:r>
      <w:r>
        <w:rPr>
          <w:rFonts w:ascii="Arial" w:hAnsi="Arial" w:cs="Arial"/>
          <w:bCs/>
          <w:sz w:val="24"/>
          <w:szCs w:val="24"/>
          <w:lang w:val="en-US"/>
        </w:rPr>
        <w:t>e</w:t>
      </w:r>
      <w:r>
        <w:rPr>
          <w:rFonts w:ascii="Arial" w:hAnsi="Arial" w:cs="Arial"/>
          <w:bCs/>
          <w:sz w:val="24"/>
          <w:szCs w:val="24"/>
        </w:rPr>
        <w:t>-</w:t>
      </w:r>
      <w:proofErr w:type="spellStart"/>
      <w:r>
        <w:rPr>
          <w:rFonts w:ascii="Arial" w:hAnsi="Arial" w:cs="Arial"/>
          <w:bCs/>
          <w:sz w:val="24"/>
          <w:szCs w:val="24"/>
        </w:rPr>
        <w:t>mail</w:t>
      </w:r>
      <w:proofErr w:type="spellEnd"/>
      <w:r>
        <w:rPr>
          <w:rFonts w:ascii="Arial" w:hAnsi="Arial" w:cs="Arial"/>
          <w:bCs/>
          <w:sz w:val="24"/>
          <w:szCs w:val="24"/>
        </w:rPr>
        <w:t xml:space="preserve">: </w:t>
      </w:r>
      <w:hyperlink r:id="rId13" w:history="1">
        <w:r>
          <w:rPr>
            <w:rStyle w:val="-"/>
            <w:rFonts w:ascii="Arial" w:hAnsi="Arial" w:cs="Arial"/>
            <w:b/>
            <w:bCs/>
            <w:sz w:val="24"/>
            <w:szCs w:val="24"/>
          </w:rPr>
          <w:t>sox@asep.gr</w:t>
        </w:r>
      </w:hyperlink>
      <w:r>
        <w:rPr>
          <w:rFonts w:ascii="Arial" w:hAnsi="Arial" w:cs="Arial"/>
          <w:bCs/>
          <w:sz w:val="24"/>
          <w:szCs w:val="24"/>
        </w:rPr>
        <w:t>.</w:t>
      </w:r>
    </w:p>
    <w:p w14:paraId="7E6E0374" w14:textId="2A7CBB06" w:rsidR="005D3DB0" w:rsidRDefault="005D3DB0" w:rsidP="005D3DB0">
      <w:pPr>
        <w:pStyle w:val="a3"/>
        <w:tabs>
          <w:tab w:val="left" w:pos="567"/>
        </w:tabs>
        <w:spacing w:before="120"/>
        <w:ind w:left="0"/>
        <w:jc w:val="both"/>
        <w:rPr>
          <w:rFonts w:ascii="Arial" w:hAnsi="Arial" w:cs="Arial"/>
          <w:bCs/>
          <w:sz w:val="24"/>
          <w:szCs w:val="24"/>
        </w:rPr>
      </w:pPr>
      <w:r>
        <w:rPr>
          <w:rFonts w:ascii="Arial" w:hAnsi="Arial" w:cs="Arial"/>
          <w:bCs/>
          <w:sz w:val="24"/>
          <w:szCs w:val="24"/>
        </w:rPr>
        <w:t xml:space="preserve">Κατά των πινάκων αυτών, επιτρέπεται στους ενδιαφερόμενους η άσκηση </w:t>
      </w:r>
      <w:r>
        <w:rPr>
          <w:rFonts w:ascii="Arial" w:hAnsi="Arial" w:cs="Arial"/>
          <w:b/>
          <w:bCs/>
          <w:sz w:val="24"/>
          <w:szCs w:val="24"/>
        </w:rPr>
        <w:t>ένστασης</w:t>
      </w:r>
      <w:r>
        <w:rPr>
          <w:rFonts w:ascii="Arial" w:hAnsi="Arial" w:cs="Arial"/>
          <w:bCs/>
          <w:sz w:val="24"/>
          <w:szCs w:val="24"/>
        </w:rPr>
        <w:t xml:space="preserve">, μέσα σε αποκλειστική </w:t>
      </w:r>
      <w:r>
        <w:rPr>
          <w:rFonts w:ascii="Arial" w:hAnsi="Arial" w:cs="Arial"/>
          <w:b/>
          <w:bCs/>
          <w:sz w:val="24"/>
          <w:szCs w:val="24"/>
        </w:rPr>
        <w:t>προθεσμία δέκα (10) ημερών (υπολογιζόμενες ημερολογιακά)</w:t>
      </w:r>
      <w:r>
        <w:rPr>
          <w:rFonts w:ascii="Arial" w:hAnsi="Arial" w:cs="Arial"/>
          <w:bCs/>
          <w:sz w:val="24"/>
          <w:szCs w:val="24"/>
        </w:rPr>
        <w:t xml:space="preserve">, η </w:t>
      </w:r>
      <w:r>
        <w:rPr>
          <w:rFonts w:ascii="Arial" w:hAnsi="Arial" w:cs="Arial"/>
          <w:bCs/>
          <w:sz w:val="24"/>
          <w:szCs w:val="24"/>
          <w:u w:val="single"/>
        </w:rPr>
        <w:t>οποία αρχίζει από την επόμενη ημέρα της ανάρτησής τους στον διαδικτυακό μας τόπο</w:t>
      </w:r>
      <w:r w:rsidR="00D621EE">
        <w:rPr>
          <w:rFonts w:ascii="Arial" w:hAnsi="Arial" w:cs="Arial"/>
          <w:bCs/>
          <w:sz w:val="24"/>
          <w:szCs w:val="24"/>
          <w:u w:val="single"/>
        </w:rPr>
        <w:t>.</w:t>
      </w:r>
      <w:r>
        <w:rPr>
          <w:rFonts w:ascii="Arial" w:hAnsi="Arial" w:cs="Arial"/>
          <w:bCs/>
          <w:sz w:val="24"/>
          <w:szCs w:val="24"/>
        </w:rPr>
        <w:t xml:space="preserve"> Η ένσταση </w:t>
      </w:r>
      <w:r>
        <w:rPr>
          <w:rFonts w:ascii="Arial" w:hAnsi="Arial" w:cs="Arial"/>
          <w:b/>
          <w:bCs/>
          <w:sz w:val="24"/>
          <w:szCs w:val="24"/>
        </w:rPr>
        <w:t>υποβάλλεται αποκλειστικά με ηλεκτρονικό τρόπο στο ΑΣΕΠ στη διεύθυνση ηλεκτρονικού  ταχυδρομείου</w:t>
      </w:r>
      <w:r>
        <w:rPr>
          <w:rFonts w:ascii="Arial" w:hAnsi="Arial" w:cs="Arial"/>
          <w:bCs/>
          <w:sz w:val="24"/>
          <w:szCs w:val="24"/>
        </w:rPr>
        <w:t xml:space="preserve"> </w:t>
      </w:r>
      <w:r>
        <w:rPr>
          <w:rFonts w:ascii="Arial" w:eastAsia="Wingdings" w:hAnsi="Arial" w:cs="Arial"/>
          <w:sz w:val="24"/>
          <w:szCs w:val="24"/>
        </w:rPr>
        <w:t>(</w:t>
      </w:r>
      <w:hyperlink r:id="rId14" w:history="1">
        <w:r>
          <w:rPr>
            <w:rStyle w:val="-"/>
            <w:rFonts w:ascii="Arial" w:eastAsia="Wingdings" w:hAnsi="Arial" w:cs="Arial"/>
            <w:sz w:val="24"/>
            <w:szCs w:val="24"/>
            <w:lang w:val="en-US"/>
          </w:rPr>
          <w:t>prosl</w:t>
        </w:r>
        <w:r>
          <w:rPr>
            <w:rStyle w:val="-"/>
            <w:rFonts w:ascii="Arial" w:eastAsia="Wingdings" w:hAnsi="Arial" w:cs="Arial"/>
            <w:sz w:val="24"/>
            <w:szCs w:val="24"/>
          </w:rPr>
          <w:t>.</w:t>
        </w:r>
        <w:r>
          <w:rPr>
            <w:rStyle w:val="-"/>
            <w:rFonts w:ascii="Arial" w:eastAsia="Wingdings" w:hAnsi="Arial" w:cs="Arial"/>
            <w:sz w:val="24"/>
            <w:szCs w:val="24"/>
            <w:lang w:val="en-US"/>
          </w:rPr>
          <w:t>enstasi</w:t>
        </w:r>
        <w:r>
          <w:rPr>
            <w:rStyle w:val="-"/>
            <w:rFonts w:ascii="Arial" w:eastAsia="Wingdings" w:hAnsi="Arial" w:cs="Arial"/>
            <w:sz w:val="24"/>
            <w:szCs w:val="24"/>
          </w:rPr>
          <w:t>@</w:t>
        </w:r>
        <w:r>
          <w:rPr>
            <w:rStyle w:val="-"/>
            <w:rFonts w:ascii="Arial" w:eastAsia="Wingdings" w:hAnsi="Arial" w:cs="Arial"/>
            <w:sz w:val="24"/>
            <w:szCs w:val="24"/>
            <w:lang w:val="en-US"/>
          </w:rPr>
          <w:t>asep</w:t>
        </w:r>
        <w:r>
          <w:rPr>
            <w:rStyle w:val="-"/>
            <w:rFonts w:ascii="Arial" w:eastAsia="Wingdings" w:hAnsi="Arial" w:cs="Arial"/>
            <w:sz w:val="24"/>
            <w:szCs w:val="24"/>
          </w:rPr>
          <w:t>.</w:t>
        </w:r>
        <w:r>
          <w:rPr>
            <w:rStyle w:val="-"/>
            <w:rFonts w:ascii="Arial" w:eastAsia="Wingdings" w:hAnsi="Arial" w:cs="Arial"/>
            <w:sz w:val="24"/>
            <w:szCs w:val="24"/>
            <w:lang w:val="en-US"/>
          </w:rPr>
          <w:t>gr</w:t>
        </w:r>
      </w:hyperlink>
      <w:r>
        <w:rPr>
          <w:rFonts w:ascii="Arial" w:eastAsia="Wingdings" w:hAnsi="Arial" w:cs="Arial"/>
          <w:sz w:val="24"/>
          <w:szCs w:val="24"/>
        </w:rPr>
        <w:t>)</w:t>
      </w:r>
      <w:r>
        <w:rPr>
          <w:rFonts w:ascii="Arial" w:eastAsia="Wingdings" w:hAnsi="Arial" w:cs="Arial"/>
          <w:szCs w:val="24"/>
        </w:rPr>
        <w:t xml:space="preserve"> </w:t>
      </w:r>
      <w:r>
        <w:rPr>
          <w:rFonts w:ascii="Arial" w:hAnsi="Arial" w:cs="Arial"/>
          <w:bCs/>
          <w:sz w:val="24"/>
          <w:szCs w:val="24"/>
        </w:rPr>
        <w:t xml:space="preserve">και, για να εξεταστεί, πρέπει να συνοδεύεται από αποδεικτικό καταβολής </w:t>
      </w:r>
      <w:proofErr w:type="spellStart"/>
      <w:r>
        <w:rPr>
          <w:rFonts w:ascii="Arial" w:hAnsi="Arial" w:cs="Arial"/>
          <w:b/>
          <w:bCs/>
          <w:sz w:val="24"/>
          <w:szCs w:val="24"/>
        </w:rPr>
        <w:t>παραβόλου</w:t>
      </w:r>
      <w:proofErr w:type="spellEnd"/>
      <w:r>
        <w:rPr>
          <w:rFonts w:ascii="Arial" w:hAnsi="Arial" w:cs="Arial"/>
          <w:b/>
          <w:bCs/>
          <w:sz w:val="24"/>
          <w:szCs w:val="24"/>
        </w:rPr>
        <w:t xml:space="preserve"> είκοσι ευρώ (20 €)</w:t>
      </w:r>
      <w:r>
        <w:rPr>
          <w:rFonts w:ascii="Arial" w:hAnsi="Arial" w:cs="Arial"/>
          <w:bCs/>
          <w:sz w:val="24"/>
          <w:szCs w:val="24"/>
        </w:rPr>
        <w:t xml:space="preserve">, που έχει εκδοθεί </w:t>
      </w:r>
      <w:r>
        <w:rPr>
          <w:rFonts w:ascii="Arial" w:hAnsi="Arial" w:cs="Arial"/>
          <w:b/>
          <w:bCs/>
          <w:sz w:val="24"/>
          <w:szCs w:val="24"/>
        </w:rPr>
        <w:t xml:space="preserve">είτε </w:t>
      </w:r>
      <w:r>
        <w:rPr>
          <w:rFonts w:ascii="Arial" w:hAnsi="Arial" w:cs="Arial"/>
          <w:bCs/>
          <w:sz w:val="24"/>
          <w:szCs w:val="24"/>
        </w:rPr>
        <w:t xml:space="preserve">μέσω της εφαρμογής του ηλεκτρονικού </w:t>
      </w:r>
      <w:proofErr w:type="spellStart"/>
      <w:r>
        <w:rPr>
          <w:rFonts w:ascii="Arial" w:hAnsi="Arial" w:cs="Arial"/>
          <w:bCs/>
          <w:sz w:val="24"/>
          <w:szCs w:val="24"/>
        </w:rPr>
        <w:t>παραβόλου</w:t>
      </w:r>
      <w:proofErr w:type="spellEnd"/>
      <w:r>
        <w:rPr>
          <w:rFonts w:ascii="Arial" w:hAnsi="Arial" w:cs="Arial"/>
          <w:bCs/>
          <w:sz w:val="24"/>
          <w:szCs w:val="24"/>
        </w:rPr>
        <w:t xml:space="preserve"> (</w:t>
      </w:r>
      <w:r>
        <w:rPr>
          <w:rFonts w:ascii="Arial" w:hAnsi="Arial" w:cs="Arial"/>
          <w:bCs/>
          <w:sz w:val="24"/>
          <w:szCs w:val="24"/>
          <w:lang w:val="en-US"/>
        </w:rPr>
        <w:t>e</w:t>
      </w:r>
      <w:r>
        <w:rPr>
          <w:rFonts w:ascii="Arial" w:hAnsi="Arial" w:cs="Arial"/>
          <w:bCs/>
          <w:sz w:val="24"/>
          <w:szCs w:val="24"/>
        </w:rPr>
        <w:t>-παράβολο), βλ. λογότυπο «ΗΛΕΚΤΡΟΝΙΚΟ ΠΑΡΑΒΟΛΟ» στον διαδικτυακό τόπο του ΑΣΕΠ (</w:t>
      </w:r>
      <w:r>
        <w:rPr>
          <w:rFonts w:ascii="Arial" w:hAnsi="Arial" w:cs="Arial"/>
          <w:bCs/>
          <w:sz w:val="24"/>
          <w:szCs w:val="24"/>
          <w:lang w:val="en-US"/>
        </w:rPr>
        <w:t>www</w:t>
      </w:r>
      <w:r>
        <w:rPr>
          <w:rFonts w:ascii="Arial" w:hAnsi="Arial" w:cs="Arial"/>
          <w:bCs/>
          <w:sz w:val="24"/>
          <w:szCs w:val="24"/>
        </w:rPr>
        <w:t>.</w:t>
      </w:r>
      <w:proofErr w:type="spellStart"/>
      <w:r>
        <w:rPr>
          <w:rFonts w:ascii="Arial" w:hAnsi="Arial" w:cs="Arial"/>
          <w:bCs/>
          <w:sz w:val="24"/>
          <w:szCs w:val="24"/>
          <w:lang w:val="en-US"/>
        </w:rPr>
        <w:t>asep</w:t>
      </w:r>
      <w:proofErr w:type="spellEnd"/>
      <w:r>
        <w:rPr>
          <w:rFonts w:ascii="Arial" w:hAnsi="Arial" w:cs="Arial"/>
          <w:bCs/>
          <w:sz w:val="24"/>
          <w:szCs w:val="24"/>
        </w:rPr>
        <w:t>.</w:t>
      </w:r>
      <w:r>
        <w:rPr>
          <w:rFonts w:ascii="Arial" w:hAnsi="Arial" w:cs="Arial"/>
          <w:bCs/>
          <w:sz w:val="24"/>
          <w:szCs w:val="24"/>
          <w:lang w:val="en-US"/>
        </w:rPr>
        <w:t>gr</w:t>
      </w:r>
      <w:r>
        <w:rPr>
          <w:rFonts w:ascii="Arial" w:hAnsi="Arial" w:cs="Arial"/>
          <w:bCs/>
          <w:sz w:val="24"/>
          <w:szCs w:val="24"/>
        </w:rPr>
        <w:t xml:space="preserve">), </w:t>
      </w:r>
      <w:r>
        <w:rPr>
          <w:rFonts w:ascii="Arial" w:hAnsi="Arial" w:cs="Arial"/>
          <w:b/>
          <w:bCs/>
          <w:sz w:val="24"/>
          <w:szCs w:val="24"/>
        </w:rPr>
        <w:t xml:space="preserve">είτε </w:t>
      </w:r>
      <w:r>
        <w:rPr>
          <w:rFonts w:ascii="Arial" w:hAnsi="Arial" w:cs="Arial"/>
          <w:bCs/>
          <w:sz w:val="24"/>
          <w:szCs w:val="24"/>
        </w:rPr>
        <w:t xml:space="preserve">από Δημόσια Οικονομική Υπηρεσία (Δ.Ο.Υ.).  Ο υποψήφιος πρέπει να αναγράψει τον κωδικό/αριθμό του </w:t>
      </w:r>
      <w:proofErr w:type="spellStart"/>
      <w:r>
        <w:rPr>
          <w:rFonts w:ascii="Arial" w:hAnsi="Arial" w:cs="Arial"/>
          <w:bCs/>
          <w:sz w:val="24"/>
          <w:szCs w:val="24"/>
        </w:rPr>
        <w:t>παραβόλου</w:t>
      </w:r>
      <w:proofErr w:type="spellEnd"/>
      <w:r>
        <w:rPr>
          <w:rFonts w:ascii="Arial" w:hAnsi="Arial" w:cs="Arial"/>
          <w:bCs/>
          <w:sz w:val="24"/>
          <w:szCs w:val="24"/>
        </w:rPr>
        <w:t xml:space="preserve"> στην ένσταση και να καταβάλει το αντίτιμο του ηλεκτρονικού </w:t>
      </w:r>
      <w:proofErr w:type="spellStart"/>
      <w:r>
        <w:rPr>
          <w:rFonts w:ascii="Arial" w:hAnsi="Arial" w:cs="Arial"/>
          <w:bCs/>
          <w:sz w:val="24"/>
          <w:szCs w:val="24"/>
        </w:rPr>
        <w:t>παραβόλου</w:t>
      </w:r>
      <w:proofErr w:type="spellEnd"/>
      <w:r>
        <w:rPr>
          <w:rFonts w:ascii="Arial" w:hAnsi="Arial" w:cs="Arial"/>
          <w:bCs/>
          <w:sz w:val="24"/>
          <w:szCs w:val="24"/>
        </w:rPr>
        <w:t xml:space="preserve"> μέχρι τη λήξη προθεσμίας υποβολής των ενστάσεων. Σε περίπτωση που η υποβληθείσα ένσταση γίνει δεκτή, το καταβληθέν ποσό επιστρέφεται στον ενιστάμενο.</w:t>
      </w:r>
    </w:p>
    <w:p w14:paraId="5D87840E" w14:textId="77777777" w:rsidR="005D3DB0" w:rsidRDefault="005D3DB0" w:rsidP="005D3DB0">
      <w:pPr>
        <w:pStyle w:val="a3"/>
        <w:tabs>
          <w:tab w:val="left" w:pos="567"/>
        </w:tabs>
        <w:spacing w:before="120"/>
        <w:ind w:left="0"/>
        <w:jc w:val="both"/>
        <w:rPr>
          <w:rFonts w:ascii="Arial" w:hAnsi="Arial" w:cs="Arial"/>
          <w:bCs/>
          <w:sz w:val="24"/>
          <w:szCs w:val="24"/>
        </w:rPr>
      </w:pPr>
      <w:r>
        <w:rPr>
          <w:rFonts w:ascii="Arial" w:hAnsi="Arial" w:cs="Arial"/>
          <w:bCs/>
          <w:sz w:val="24"/>
          <w:szCs w:val="24"/>
        </w:rPr>
        <w:t xml:space="preserve">Η υπηρεσία οφείλει να αναρτήσει τους πίνακες </w:t>
      </w:r>
      <w:proofErr w:type="spellStart"/>
      <w:r>
        <w:rPr>
          <w:rFonts w:ascii="Arial" w:hAnsi="Arial" w:cs="Arial"/>
          <w:bCs/>
          <w:sz w:val="24"/>
          <w:szCs w:val="24"/>
        </w:rPr>
        <w:t>προσληπτέων</w:t>
      </w:r>
      <w:proofErr w:type="spellEnd"/>
      <w:r>
        <w:rPr>
          <w:rFonts w:ascii="Arial" w:hAnsi="Arial" w:cs="Arial"/>
          <w:bCs/>
          <w:sz w:val="24"/>
          <w:szCs w:val="24"/>
        </w:rPr>
        <w:t xml:space="preserve"> και στο πρόγραμμα «Διαύγεια» και να αποστείλει στο ΑΣΕΠ εντός </w:t>
      </w:r>
      <w:r>
        <w:rPr>
          <w:rFonts w:ascii="Arial" w:hAnsi="Arial" w:cs="Arial"/>
          <w:b/>
          <w:bCs/>
          <w:sz w:val="24"/>
          <w:szCs w:val="24"/>
        </w:rPr>
        <w:t>τριών (3)</w:t>
      </w:r>
      <w:r>
        <w:rPr>
          <w:rFonts w:ascii="Arial" w:hAnsi="Arial" w:cs="Arial"/>
          <w:bCs/>
          <w:sz w:val="24"/>
          <w:szCs w:val="24"/>
        </w:rPr>
        <w:t xml:space="preserve"> εργάσιμων ημερών φωτοαντίγραφα των αιτήσεων και των δικαιολογητικών των υποψηφίων που έχουν υποβάλει ένσταση κατά των πινάκων κατάταξης.</w:t>
      </w:r>
      <w:r>
        <w:rPr>
          <w:rFonts w:ascii="Arial" w:hAnsi="Arial" w:cs="Arial"/>
          <w:sz w:val="24"/>
          <w:szCs w:val="24"/>
        </w:rPr>
        <w:t xml:space="preserve"> </w:t>
      </w:r>
    </w:p>
    <w:p w14:paraId="32E2044C" w14:textId="77777777" w:rsidR="005D3DB0" w:rsidRDefault="005D3DB0" w:rsidP="005D3DB0">
      <w:pPr>
        <w:pStyle w:val="a3"/>
        <w:tabs>
          <w:tab w:val="left" w:pos="567"/>
        </w:tabs>
        <w:ind w:left="0"/>
        <w:jc w:val="both"/>
        <w:rPr>
          <w:rFonts w:ascii="Arial" w:hAnsi="Arial" w:cs="Arial"/>
          <w:b/>
          <w:sz w:val="24"/>
          <w:szCs w:val="24"/>
          <w:u w:val="single"/>
        </w:rPr>
      </w:pPr>
    </w:p>
    <w:p w14:paraId="23CBB113" w14:textId="77777777" w:rsidR="005D3DB0" w:rsidRDefault="005D3DB0" w:rsidP="005D3DB0">
      <w:pPr>
        <w:pStyle w:val="a3"/>
        <w:tabs>
          <w:tab w:val="left" w:pos="567"/>
        </w:tabs>
        <w:ind w:left="0"/>
        <w:jc w:val="both"/>
        <w:rPr>
          <w:rFonts w:ascii="Arial" w:hAnsi="Arial" w:cs="Arial"/>
          <w:b/>
          <w:sz w:val="24"/>
          <w:szCs w:val="24"/>
          <w:u w:val="single"/>
        </w:rPr>
      </w:pPr>
      <w:r>
        <w:rPr>
          <w:rFonts w:ascii="Arial" w:hAnsi="Arial" w:cs="Arial"/>
          <w:b/>
          <w:sz w:val="24"/>
          <w:szCs w:val="24"/>
          <w:u w:val="single"/>
        </w:rPr>
        <w:t xml:space="preserve">ΚΕΦΑΛΑΙΟ ΠΕΜΠΤΟ: Πρόσληψη </w:t>
      </w:r>
    </w:p>
    <w:p w14:paraId="5854FB18" w14:textId="77777777" w:rsidR="005D3DB0" w:rsidRDefault="005D3DB0" w:rsidP="005D3DB0">
      <w:pPr>
        <w:pStyle w:val="a7"/>
        <w:spacing w:line="240" w:lineRule="auto"/>
        <w:rPr>
          <w:rFonts w:ascii="Arial" w:hAnsi="Arial" w:cs="Arial"/>
          <w:sz w:val="24"/>
          <w:szCs w:val="24"/>
        </w:rPr>
      </w:pPr>
      <w:r>
        <w:rPr>
          <w:rFonts w:ascii="Arial" w:hAnsi="Arial" w:cs="Arial"/>
          <w:sz w:val="24"/>
          <w:szCs w:val="24"/>
        </w:rPr>
        <w:t xml:space="preserve">Η υπηρεσία προσλαμβάνει το προσωπικό με σύμβαση εργασίας ιδιωτικού δικαίου ορισμένου χρόνου </w:t>
      </w:r>
      <w:r>
        <w:rPr>
          <w:rFonts w:ascii="Arial" w:hAnsi="Arial" w:cs="Arial"/>
          <w:b/>
          <w:sz w:val="24"/>
          <w:szCs w:val="24"/>
        </w:rPr>
        <w:t>από την υπογραφή της σύμβασης</w:t>
      </w:r>
      <w:r>
        <w:rPr>
          <w:rFonts w:ascii="Arial" w:hAnsi="Arial" w:cs="Arial"/>
          <w:sz w:val="24"/>
          <w:szCs w:val="24"/>
        </w:rPr>
        <w:t xml:space="preserve"> </w:t>
      </w:r>
      <w:r>
        <w:rPr>
          <w:rFonts w:ascii="Arial" w:hAnsi="Arial" w:cs="Arial"/>
          <w:b/>
          <w:sz w:val="24"/>
          <w:szCs w:val="24"/>
        </w:rPr>
        <w:t>μετά</w:t>
      </w:r>
      <w:r>
        <w:rPr>
          <w:rFonts w:ascii="Arial" w:hAnsi="Arial" w:cs="Arial"/>
          <w:sz w:val="24"/>
          <w:szCs w:val="24"/>
        </w:rPr>
        <w:t xml:space="preserve"> την κατάρτιση των πινάκων </w:t>
      </w:r>
      <w:r>
        <w:rPr>
          <w:rFonts w:ascii="Arial" w:hAnsi="Arial" w:cs="Arial"/>
          <w:sz w:val="24"/>
          <w:szCs w:val="24"/>
        </w:rPr>
        <w:lastRenderedPageBreak/>
        <w:t xml:space="preserve">κατάταξης των υποψηφίων. Τυχόν </w:t>
      </w:r>
      <w:r>
        <w:rPr>
          <w:rFonts w:ascii="Arial" w:hAnsi="Arial" w:cs="Arial"/>
          <w:b/>
          <w:sz w:val="24"/>
          <w:szCs w:val="24"/>
        </w:rPr>
        <w:t>αναμόρφωση</w:t>
      </w:r>
      <w:r>
        <w:rPr>
          <w:rFonts w:ascii="Arial" w:hAnsi="Arial" w:cs="Arial"/>
          <w:sz w:val="24"/>
          <w:szCs w:val="24"/>
        </w:rPr>
        <w:t xml:space="preserve"> των πινάκων βάσει αυτεπάγγελτου ή κατ’ ένσταση ελέγχου του ΑΣΕΠ που συνεπάγεται ανακατάταξη των υποψηφίων, εκτελείται </w:t>
      </w:r>
      <w:r>
        <w:rPr>
          <w:rFonts w:ascii="Arial" w:hAnsi="Arial" w:cs="Arial"/>
          <w:b/>
          <w:sz w:val="24"/>
          <w:szCs w:val="24"/>
        </w:rPr>
        <w:t>υποχρεωτικά</w:t>
      </w:r>
      <w:r>
        <w:rPr>
          <w:rFonts w:ascii="Arial" w:hAnsi="Arial" w:cs="Arial"/>
          <w:sz w:val="24"/>
          <w:szCs w:val="24"/>
        </w:rPr>
        <w:t xml:space="preserve"> από το φορέα, ενώ απολύονται οι υποψήφιοι που δεν δικαιούνται πρόσληψης βάσει της νέας κατάταξης. Οι απολυόμενοι λαμβάνουν τις αποδοχές που προβλέπονται για την απασχόλησή τους έως την ημέρα της απόλυσης, χωρίς οποιαδήποτε αποζημίωση από την αιτία αυτή. </w:t>
      </w:r>
    </w:p>
    <w:p w14:paraId="4F31B5B6" w14:textId="77777777" w:rsidR="005D3DB0" w:rsidRDefault="005D3DB0" w:rsidP="005D3DB0">
      <w:pPr>
        <w:pStyle w:val="a7"/>
        <w:spacing w:line="240" w:lineRule="auto"/>
        <w:rPr>
          <w:rFonts w:ascii="Arial" w:hAnsi="Arial" w:cs="Arial"/>
          <w:sz w:val="24"/>
          <w:szCs w:val="24"/>
        </w:rPr>
      </w:pPr>
      <w:proofErr w:type="spellStart"/>
      <w:r>
        <w:rPr>
          <w:rFonts w:ascii="Arial" w:hAnsi="Arial" w:cs="Arial"/>
          <w:sz w:val="24"/>
          <w:szCs w:val="24"/>
        </w:rPr>
        <w:t>Προσληφθέντες</w:t>
      </w:r>
      <w:proofErr w:type="spellEnd"/>
      <w:r>
        <w:rPr>
          <w:rFonts w:ascii="Arial" w:hAnsi="Arial" w:cs="Arial"/>
          <w:sz w:val="24"/>
          <w:szCs w:val="24"/>
        </w:rPr>
        <w:t xml:space="preserve"> οι οποίοι αποχωρούν πριν από τη λήξη της σύμβασής τους, </w:t>
      </w:r>
      <w:r>
        <w:rPr>
          <w:rFonts w:ascii="Arial" w:hAnsi="Arial" w:cs="Arial"/>
          <w:b/>
          <w:sz w:val="24"/>
          <w:szCs w:val="24"/>
        </w:rPr>
        <w:t>αντικαθίστανται</w:t>
      </w:r>
      <w:r>
        <w:rPr>
          <w:rFonts w:ascii="Arial" w:hAnsi="Arial" w:cs="Arial"/>
          <w:sz w:val="24"/>
          <w:szCs w:val="24"/>
        </w:rPr>
        <w:t xml:space="preserve"> με άλλους από τους εγγεγραμμένους και διαθέσιμους στον πίνακα της οικείας ειδικότητας, κατά τη σειρά εγγραφής τους σε αυτόν.</w:t>
      </w:r>
    </w:p>
    <w:p w14:paraId="4114F9D5" w14:textId="77777777" w:rsidR="005D3DB0" w:rsidRDefault="005D3DB0" w:rsidP="005D3DB0">
      <w:pPr>
        <w:pStyle w:val="a7"/>
        <w:spacing w:line="240" w:lineRule="auto"/>
        <w:rPr>
          <w:rFonts w:ascii="Arial" w:hAnsi="Arial" w:cs="Arial"/>
          <w:sz w:val="24"/>
          <w:szCs w:val="24"/>
        </w:rPr>
      </w:pPr>
      <w:r>
        <w:rPr>
          <w:rFonts w:ascii="Arial" w:hAnsi="Arial" w:cs="Arial"/>
          <w:bCs/>
          <w:sz w:val="24"/>
          <w:szCs w:val="24"/>
        </w:rPr>
        <w:t xml:space="preserve">Σε κάθε περίπτωση, οι </w:t>
      </w:r>
      <w:r>
        <w:rPr>
          <w:rFonts w:ascii="Arial" w:hAnsi="Arial" w:cs="Arial"/>
          <w:sz w:val="24"/>
          <w:szCs w:val="24"/>
        </w:rPr>
        <w:t xml:space="preserve">υποψήφιοι που προσλαμβάνονται είτε κατόπιν αναμόρφωσης των πινάκων από το ΑΣΕΠ είτε λόγω αντικατάστασης </w:t>
      </w:r>
      <w:proofErr w:type="spellStart"/>
      <w:r>
        <w:rPr>
          <w:rFonts w:ascii="Arial" w:hAnsi="Arial" w:cs="Arial"/>
          <w:sz w:val="24"/>
          <w:szCs w:val="24"/>
        </w:rPr>
        <w:t>αποχωρούντων</w:t>
      </w:r>
      <w:proofErr w:type="spellEnd"/>
      <w:r>
        <w:rPr>
          <w:rFonts w:ascii="Arial" w:hAnsi="Arial" w:cs="Arial"/>
          <w:sz w:val="24"/>
          <w:szCs w:val="24"/>
        </w:rPr>
        <w:t xml:space="preserve"> υποψηφίων, απασχολούνται για το </w:t>
      </w:r>
      <w:r>
        <w:rPr>
          <w:rFonts w:ascii="Arial" w:hAnsi="Arial" w:cs="Arial"/>
          <w:b/>
          <w:sz w:val="24"/>
          <w:szCs w:val="24"/>
        </w:rPr>
        <w:t>υπολειπόμενο</w:t>
      </w:r>
      <w:r>
        <w:rPr>
          <w:rFonts w:ascii="Arial" w:hAnsi="Arial" w:cs="Arial"/>
          <w:sz w:val="24"/>
          <w:szCs w:val="24"/>
        </w:rPr>
        <w:t xml:space="preserve">, κατά περίπτωση, χρονικό διάστημα και μέχρι συμπληρώσεως της </w:t>
      </w:r>
      <w:r>
        <w:rPr>
          <w:rFonts w:ascii="Arial" w:hAnsi="Arial" w:cs="Arial"/>
          <w:b/>
          <w:sz w:val="24"/>
          <w:szCs w:val="24"/>
        </w:rPr>
        <w:t>εγκεκριμένης διάρκειας</w:t>
      </w:r>
      <w:r>
        <w:rPr>
          <w:rFonts w:ascii="Arial" w:hAnsi="Arial" w:cs="Arial"/>
          <w:sz w:val="24"/>
          <w:szCs w:val="24"/>
        </w:rPr>
        <w:t xml:space="preserve"> της σύμβασης εργασίας ορισμένου χρόνου.</w:t>
      </w:r>
    </w:p>
    <w:p w14:paraId="5CC13DBD" w14:textId="77777777" w:rsidR="005D3DB0" w:rsidRDefault="005D3DB0" w:rsidP="005D3DB0">
      <w:pPr>
        <w:autoSpaceDE w:val="0"/>
        <w:autoSpaceDN w:val="0"/>
        <w:adjustRightInd w:val="0"/>
        <w:spacing w:before="240"/>
        <w:jc w:val="both"/>
        <w:rPr>
          <w:rFonts w:ascii="Arial" w:hAnsi="Arial" w:cs="Arial"/>
          <w:szCs w:val="24"/>
        </w:rPr>
      </w:pPr>
      <w:r>
        <w:rPr>
          <w:rFonts w:ascii="Arial" w:hAnsi="Arial" w:cs="Arial"/>
          <w:szCs w:val="24"/>
        </w:rPr>
        <w:t xml:space="preserve">Υποψήφιοι που επιλέγονται για πρόσληψη, προκειμένου να ελεγχθεί, </w:t>
      </w:r>
      <w:r>
        <w:rPr>
          <w:rFonts w:ascii="Arial" w:hAnsi="Arial" w:cs="Arial"/>
          <w:b/>
          <w:szCs w:val="24"/>
        </w:rPr>
        <w:t>εκ νέου</w:t>
      </w:r>
      <w:r>
        <w:rPr>
          <w:rFonts w:ascii="Arial" w:hAnsi="Arial" w:cs="Arial"/>
          <w:szCs w:val="24"/>
        </w:rPr>
        <w:t xml:space="preserve">, το κώλυμα της </w:t>
      </w:r>
      <w:r>
        <w:rPr>
          <w:rFonts w:ascii="Arial" w:hAnsi="Arial" w:cs="Arial"/>
          <w:b/>
          <w:szCs w:val="24"/>
        </w:rPr>
        <w:t>οκτάμηνης απασχόλησης</w:t>
      </w:r>
      <w:r>
        <w:rPr>
          <w:rFonts w:ascii="Arial" w:hAnsi="Arial" w:cs="Arial"/>
          <w:szCs w:val="24"/>
        </w:rPr>
        <w:t>,  πρέπει</w:t>
      </w:r>
      <w:r>
        <w:rPr>
          <w:rFonts w:ascii="Arial" w:hAnsi="Arial" w:cs="Arial"/>
          <w:b/>
          <w:szCs w:val="24"/>
        </w:rPr>
        <w:t xml:space="preserve"> </w:t>
      </w:r>
      <w:r>
        <w:rPr>
          <w:rFonts w:ascii="Arial" w:hAnsi="Arial" w:cs="Arial"/>
          <w:szCs w:val="24"/>
        </w:rPr>
        <w:t xml:space="preserve">κατά την ημέρα ανάληψης των καθηκόντων τους να υποβάλουν στο φορέα </w:t>
      </w:r>
      <w:r>
        <w:rPr>
          <w:rFonts w:ascii="Arial" w:hAnsi="Arial" w:cs="Arial"/>
          <w:b/>
          <w:szCs w:val="24"/>
        </w:rPr>
        <w:t>υπεύθυνη δήλωση</w:t>
      </w:r>
      <w:r>
        <w:rPr>
          <w:rFonts w:ascii="Arial" w:hAnsi="Arial" w:cs="Arial"/>
          <w:szCs w:val="24"/>
        </w:rPr>
        <w:t xml:space="preserve"> </w:t>
      </w:r>
      <w:r>
        <w:rPr>
          <w:rFonts w:ascii="Arial" w:hAnsi="Arial" w:cs="Arial"/>
          <w:color w:val="000000"/>
          <w:szCs w:val="24"/>
        </w:rPr>
        <w:t xml:space="preserve">κατά το άρθρο 8 του ν.1599/1986 στην οποία </w:t>
      </w:r>
      <w:r>
        <w:rPr>
          <w:rFonts w:ascii="Arial" w:hAnsi="Arial" w:cs="Arial"/>
          <w:b/>
          <w:color w:val="000000"/>
          <w:szCs w:val="24"/>
        </w:rPr>
        <w:t>να δηλώνουν ότι</w:t>
      </w:r>
      <w:r>
        <w:rPr>
          <w:rFonts w:ascii="Arial" w:hAnsi="Arial" w:cs="Arial"/>
          <w:color w:val="000000"/>
          <w:szCs w:val="24"/>
        </w:rPr>
        <w:t xml:space="preserve"> από την ημερομηνία υποβολής της αίτησης συμμετοχής τους στη διαδικασία έως και την ημερομηνία πρόσληψης </w:t>
      </w:r>
      <w:r>
        <w:rPr>
          <w:rFonts w:ascii="Arial" w:hAnsi="Arial" w:cs="Arial"/>
          <w:b/>
          <w:color w:val="000000"/>
          <w:szCs w:val="24"/>
        </w:rPr>
        <w:t>δεν έχουν απασχοληθεί</w:t>
      </w:r>
      <w:r>
        <w:rPr>
          <w:rFonts w:ascii="Arial" w:hAnsi="Arial" w:cs="Arial"/>
          <w:color w:val="000000"/>
          <w:szCs w:val="24"/>
        </w:rPr>
        <w:t xml:space="preserve"> </w:t>
      </w:r>
      <w:r>
        <w:rPr>
          <w:rFonts w:ascii="Arial" w:hAnsi="Arial" w:cs="Arial"/>
          <w:b/>
          <w:color w:val="000000"/>
          <w:szCs w:val="24"/>
        </w:rPr>
        <w:t>ή έχουν απασχοληθεί</w:t>
      </w:r>
      <w:r>
        <w:rPr>
          <w:rFonts w:ascii="Arial" w:hAnsi="Arial" w:cs="Arial"/>
          <w:color w:val="000000"/>
          <w:szCs w:val="24"/>
        </w:rPr>
        <w:t xml:space="preserve"> (δηλώνεται το χρονικό διάστημα και ο φορέας απασχόλησης) </w:t>
      </w:r>
      <w:r>
        <w:rPr>
          <w:rFonts w:ascii="Arial" w:hAnsi="Arial" w:cs="Arial"/>
          <w:szCs w:val="24"/>
        </w:rPr>
        <w:t xml:space="preserve">με σύμβαση εργασίας ορισμένου χρόνου για την αντιμετώπιση εποχιακών ή άλλων περιοδικών ή πρόσκαιρων αναγκών </w:t>
      </w:r>
      <w:r>
        <w:rPr>
          <w:rFonts w:ascii="Arial" w:hAnsi="Arial" w:cs="Arial"/>
          <w:b/>
          <w:color w:val="000000"/>
          <w:szCs w:val="24"/>
        </w:rPr>
        <w:t>σε φορέα του δημόσιου ή ευρύτερου δημόσιου τομέα</w:t>
      </w:r>
      <w:r>
        <w:rPr>
          <w:rFonts w:ascii="Arial" w:hAnsi="Arial" w:cs="Arial"/>
          <w:szCs w:val="24"/>
        </w:rPr>
        <w:t xml:space="preserve"> της παρ. 1 του άρθρου 2 του Ν. 4765/2021</w:t>
      </w:r>
      <w:r>
        <w:rPr>
          <w:rFonts w:ascii="Arial" w:hAnsi="Arial" w:cs="Arial"/>
          <w:color w:val="000000"/>
          <w:szCs w:val="24"/>
        </w:rPr>
        <w:t xml:space="preserve">. Σε περίπτωση μη υποβολής της ανωτέρω υπεύθυνης δήλωσης, η σχετική απόφαση πρόσληψης ανακαλείται. Εάν η δήλωση είναι ψευδής ή ανακριβής, η σύμβαση εργασίας είναι αυτοδικαίως άκυρη και η πρόσληψη ανακαλείται υποχρεωτικά. Στις ανωτέρω περιπτώσεις, οι επιλεγέντες ή </w:t>
      </w:r>
      <w:proofErr w:type="spellStart"/>
      <w:r>
        <w:rPr>
          <w:rFonts w:ascii="Arial" w:hAnsi="Arial" w:cs="Arial"/>
          <w:color w:val="000000"/>
          <w:szCs w:val="24"/>
        </w:rPr>
        <w:t>προσληφθέντες</w:t>
      </w:r>
      <w:proofErr w:type="spellEnd"/>
      <w:r>
        <w:rPr>
          <w:rFonts w:ascii="Arial" w:hAnsi="Arial" w:cs="Arial"/>
          <w:color w:val="000000"/>
          <w:szCs w:val="24"/>
        </w:rPr>
        <w:t xml:space="preserve"> υποψήφιοι αντικαθίστανται με άλλους από τους εγγεγραμμένους και διαθέσιμους στον πίνακα της οικείας ειδικότητας, κατά τη σειρά εγγραφής τους σε αυτόν. </w:t>
      </w:r>
    </w:p>
    <w:p w14:paraId="7C6A61EF" w14:textId="77777777" w:rsidR="005D3DB0" w:rsidRDefault="005D3DB0" w:rsidP="005D3DB0">
      <w:pPr>
        <w:pBdr>
          <w:top w:val="single" w:sz="4" w:space="1" w:color="auto"/>
          <w:left w:val="single" w:sz="4" w:space="4" w:color="auto"/>
          <w:bottom w:val="single" w:sz="4" w:space="1" w:color="auto"/>
          <w:right w:val="single" w:sz="4" w:space="4" w:color="auto"/>
        </w:pBdr>
        <w:tabs>
          <w:tab w:val="left" w:pos="567"/>
        </w:tabs>
        <w:spacing w:before="240"/>
        <w:jc w:val="both"/>
        <w:rPr>
          <w:rFonts w:ascii="Arial" w:hAnsi="Arial" w:cs="Arial"/>
          <w:b/>
          <w:szCs w:val="24"/>
        </w:rPr>
      </w:pPr>
      <w:r>
        <w:rPr>
          <w:rFonts w:ascii="Arial" w:hAnsi="Arial" w:cs="Arial"/>
          <w:b/>
          <w:szCs w:val="24"/>
          <w:u w:val="single"/>
        </w:rPr>
        <w:t>ΑΝΑΠΟΣΠΑΣΤΟ ΤΜΗΜΑ</w:t>
      </w:r>
      <w:r>
        <w:rPr>
          <w:rFonts w:ascii="Arial" w:hAnsi="Arial" w:cs="Arial"/>
          <w:b/>
          <w:szCs w:val="24"/>
        </w:rPr>
        <w:t xml:space="preserve"> της παρούσας ανακοίνωσης αποτελεί και το </w:t>
      </w:r>
      <w:r>
        <w:rPr>
          <w:rFonts w:ascii="Arial" w:hAnsi="Arial" w:cs="Arial"/>
          <w:b/>
          <w:i/>
          <w:iCs/>
          <w:szCs w:val="24"/>
        </w:rPr>
        <w:t>«Παράρτημα ανακοινώσεων Συμβάσεων εργασίας Ορισμένου Χρόνου (ΣΟΧ)»</w:t>
      </w:r>
      <w:r>
        <w:rPr>
          <w:rFonts w:ascii="Arial" w:hAnsi="Arial" w:cs="Arial"/>
          <w:b/>
          <w:szCs w:val="24"/>
        </w:rPr>
        <w:t xml:space="preserve"> με σήμανση έκδοσης «10-06-2021», το οποίο περιλαμβάνει: </w:t>
      </w:r>
      <w:proofErr w:type="spellStart"/>
      <w:r>
        <w:rPr>
          <w:rFonts w:ascii="Arial" w:hAnsi="Arial" w:cs="Arial"/>
          <w:b/>
          <w:szCs w:val="24"/>
          <w:lang w:val="en-US"/>
        </w:rPr>
        <w:t>i</w:t>
      </w:r>
      <w:proofErr w:type="spellEnd"/>
      <w:r>
        <w:rPr>
          <w:rFonts w:ascii="Arial" w:hAnsi="Arial" w:cs="Arial"/>
          <w:b/>
          <w:szCs w:val="24"/>
        </w:rPr>
        <w:t xml:space="preserve">) τα δικαιολογητικά που απαιτούνται για την έγκυρη συμμετοχή των υποψηφίων στη διαδικασία επιλογής και </w:t>
      </w:r>
      <w:r>
        <w:rPr>
          <w:rFonts w:ascii="Arial" w:hAnsi="Arial" w:cs="Arial"/>
          <w:b/>
          <w:szCs w:val="24"/>
          <w:lang w:val="en-US"/>
        </w:rPr>
        <w:t>ii</w:t>
      </w:r>
      <w:r>
        <w:rPr>
          <w:rFonts w:ascii="Arial" w:hAnsi="Arial" w:cs="Arial"/>
          <w:b/>
          <w:szCs w:val="24"/>
        </w:rPr>
        <w:t xml:space="preserve">) οδηγίες για τη συμπλήρωση της αίτησης – υπεύθυνης δήλωσης με κωδικό </w:t>
      </w:r>
      <w:proofErr w:type="spellStart"/>
      <w:r>
        <w:rPr>
          <w:rFonts w:ascii="Arial" w:hAnsi="Arial" w:cs="Arial"/>
          <w:b/>
          <w:smallCaps/>
          <w:szCs w:val="24"/>
        </w:rPr>
        <w:t>εντυπο</w:t>
      </w:r>
      <w:proofErr w:type="spellEnd"/>
      <w:r>
        <w:rPr>
          <w:rFonts w:ascii="Arial" w:hAnsi="Arial" w:cs="Arial"/>
          <w:b/>
          <w:smallCaps/>
          <w:szCs w:val="24"/>
        </w:rPr>
        <w:t> </w:t>
      </w:r>
      <w:proofErr w:type="spellStart"/>
      <w:r>
        <w:rPr>
          <w:rFonts w:ascii="Arial" w:hAnsi="Arial" w:cs="Arial"/>
          <w:b/>
          <w:smallCaps/>
          <w:szCs w:val="24"/>
        </w:rPr>
        <w:t>ασεπ</w:t>
      </w:r>
      <w:proofErr w:type="spellEnd"/>
      <w:r>
        <w:rPr>
          <w:rFonts w:ascii="Arial" w:hAnsi="Arial" w:cs="Arial"/>
          <w:b/>
          <w:szCs w:val="24"/>
        </w:rPr>
        <w:t> ΣΟΧ 1</w:t>
      </w:r>
      <w:r>
        <w:rPr>
          <w:rFonts w:ascii="Arial" w:hAnsi="Arial" w:cs="Arial"/>
          <w:b/>
          <w:szCs w:val="24"/>
          <w:vertAlign w:val="superscript"/>
        </w:rPr>
        <w:t>ΠΕ/ΤΕ</w:t>
      </w:r>
      <w:r>
        <w:rPr>
          <w:rFonts w:ascii="Arial" w:hAnsi="Arial" w:cs="Arial"/>
          <w:b/>
          <w:szCs w:val="24"/>
        </w:rPr>
        <w:t>, σε συνδυασμό με επισημάνσεις σχετικά με τα προσόντα και τα βαθμολογούμενα κριτήρια κατάταξης των υποψηφίων σύμφωνα με τις ισχύουσες κανονιστικές ρυθμίσεις·. Οι ενδιαφερόμενοι μπορούν να έχουν πρόσβαση στο Παράρτημα αυτό, μέσω του δικτυακού τόπου του ΑΣΕΠ (</w:t>
      </w:r>
      <w:r>
        <w:rPr>
          <w:rFonts w:ascii="Arial" w:hAnsi="Arial" w:cs="Arial"/>
          <w:b/>
          <w:szCs w:val="24"/>
          <w:lang w:val="en-US"/>
        </w:rPr>
        <w:t>www</w:t>
      </w:r>
      <w:r>
        <w:rPr>
          <w:rFonts w:ascii="Arial" w:hAnsi="Arial" w:cs="Arial"/>
          <w:b/>
          <w:szCs w:val="24"/>
        </w:rPr>
        <w:t>.</w:t>
      </w:r>
      <w:proofErr w:type="spellStart"/>
      <w:r>
        <w:rPr>
          <w:rFonts w:ascii="Arial" w:hAnsi="Arial" w:cs="Arial"/>
          <w:b/>
          <w:szCs w:val="24"/>
          <w:lang w:val="en-US"/>
        </w:rPr>
        <w:t>asep</w:t>
      </w:r>
      <w:proofErr w:type="spellEnd"/>
      <w:r>
        <w:rPr>
          <w:rFonts w:ascii="Arial" w:hAnsi="Arial" w:cs="Arial"/>
          <w:b/>
          <w:szCs w:val="24"/>
        </w:rPr>
        <w:t>.</w:t>
      </w:r>
      <w:r>
        <w:rPr>
          <w:rFonts w:ascii="Arial" w:hAnsi="Arial" w:cs="Arial"/>
          <w:b/>
          <w:szCs w:val="24"/>
          <w:lang w:val="en-US"/>
        </w:rPr>
        <w:t>gr</w:t>
      </w:r>
      <w:r>
        <w:rPr>
          <w:rFonts w:ascii="Arial" w:hAnsi="Arial" w:cs="Arial"/>
          <w:b/>
          <w:szCs w:val="24"/>
        </w:rPr>
        <w:t xml:space="preserve">) και συγκεκριμένα μέσω της ίδιας διαδρομής που ακολουθείται και για την αναζήτηση του εντύπου της αίτησης δηλαδή: Κεντρική σελίδα </w:t>
      </w:r>
      <w:r>
        <w:rPr>
          <w:rFonts w:ascii="Arial" w:hAnsi="Arial" w:cs="Arial"/>
          <w:b/>
          <w:szCs w:val="24"/>
        </w:rPr>
        <w:sym w:font="Wingdings" w:char="F0E0"/>
      </w:r>
      <w:r>
        <w:rPr>
          <w:rFonts w:ascii="Arial" w:hAnsi="Arial" w:cs="Arial"/>
          <w:b/>
          <w:szCs w:val="24"/>
        </w:rPr>
        <w:t xml:space="preserve"> Πολίτες </w:t>
      </w:r>
      <w:r>
        <w:rPr>
          <w:rFonts w:ascii="Arial" w:hAnsi="Arial" w:cs="Arial"/>
          <w:b/>
          <w:szCs w:val="24"/>
        </w:rPr>
        <w:sym w:font="Wingdings" w:char="F0E0"/>
      </w:r>
      <w:r>
        <w:rPr>
          <w:rFonts w:ascii="Arial" w:hAnsi="Arial" w:cs="Arial"/>
          <w:b/>
          <w:szCs w:val="24"/>
        </w:rPr>
        <w:t xml:space="preserve"> </w:t>
      </w:r>
      <w:r>
        <w:rPr>
          <w:rFonts w:ascii="Arial" w:hAnsi="Arial" w:cs="Arial"/>
          <w:b/>
          <w:bCs/>
          <w:szCs w:val="24"/>
        </w:rPr>
        <w:t>Έντυπα –</w:t>
      </w:r>
      <w:r>
        <w:rPr>
          <w:rFonts w:ascii="Arial" w:hAnsi="Arial" w:cs="Arial"/>
          <w:b/>
          <w:szCs w:val="24"/>
        </w:rPr>
        <w:t xml:space="preserve"> Διαδικασίες </w:t>
      </w:r>
      <w:r>
        <w:rPr>
          <w:rFonts w:ascii="Arial" w:hAnsi="Arial" w:cs="Arial"/>
          <w:b/>
          <w:szCs w:val="24"/>
        </w:rPr>
        <w:sym w:font="Wingdings" w:char="F0E0"/>
      </w:r>
      <w:r>
        <w:rPr>
          <w:rFonts w:ascii="Arial" w:hAnsi="Arial" w:cs="Arial"/>
          <w:b/>
          <w:szCs w:val="24"/>
        </w:rPr>
        <w:t xml:space="preserve"> Διαγωνισμών φορέων </w:t>
      </w:r>
      <w:r>
        <w:rPr>
          <w:rFonts w:ascii="Arial" w:hAnsi="Arial" w:cs="Arial"/>
          <w:b/>
          <w:szCs w:val="24"/>
        </w:rPr>
        <w:sym w:font="Wingdings" w:char="F0E0"/>
      </w:r>
      <w:r>
        <w:rPr>
          <w:rFonts w:ascii="Arial" w:hAnsi="Arial" w:cs="Arial"/>
          <w:b/>
          <w:szCs w:val="24"/>
        </w:rPr>
        <w:t xml:space="preserve"> </w:t>
      </w:r>
      <w:proofErr w:type="spellStart"/>
      <w:r>
        <w:rPr>
          <w:rFonts w:ascii="Arial" w:hAnsi="Arial" w:cs="Arial"/>
          <w:b/>
          <w:szCs w:val="24"/>
        </w:rPr>
        <w:t>Ορ</w:t>
      </w:r>
      <w:proofErr w:type="spellEnd"/>
      <w:r>
        <w:rPr>
          <w:rFonts w:ascii="Arial" w:hAnsi="Arial" w:cs="Arial"/>
          <w:b/>
          <w:szCs w:val="24"/>
        </w:rPr>
        <w:t xml:space="preserve">. Χρόνου ΣΟΧ. </w:t>
      </w:r>
    </w:p>
    <w:p w14:paraId="20C2C304" w14:textId="77777777" w:rsidR="00C42964" w:rsidRDefault="005D3DB0" w:rsidP="00A13D1F">
      <w:pPr>
        <w:rPr>
          <w:rFonts w:ascii="Segoe UI" w:hAnsi="Segoe UI" w:cs="Segoe UI"/>
          <w:b/>
          <w:szCs w:val="24"/>
        </w:rPr>
      </w:pPr>
      <w:r>
        <w:rPr>
          <w:rFonts w:ascii="Segoe UI" w:hAnsi="Segoe UI" w:cs="Segoe UI"/>
          <w:b/>
          <w:szCs w:val="24"/>
        </w:rPr>
        <w:t xml:space="preserve"> </w:t>
      </w:r>
      <w:r w:rsidR="00A13D1F">
        <w:rPr>
          <w:rFonts w:ascii="Segoe UI" w:hAnsi="Segoe UI" w:cs="Segoe UI"/>
          <w:b/>
          <w:szCs w:val="24"/>
        </w:rPr>
        <w:t xml:space="preserve">                                                                   </w:t>
      </w:r>
      <w:r w:rsidR="00C42964">
        <w:rPr>
          <w:rFonts w:ascii="Segoe UI" w:hAnsi="Segoe UI" w:cs="Segoe UI"/>
          <w:b/>
          <w:szCs w:val="24"/>
        </w:rPr>
        <w:t xml:space="preserve">   </w:t>
      </w:r>
    </w:p>
    <w:p w14:paraId="6B934C13" w14:textId="77777777" w:rsidR="00C42964" w:rsidRDefault="00C42964" w:rsidP="00A13D1F">
      <w:pPr>
        <w:rPr>
          <w:rFonts w:ascii="Segoe UI" w:hAnsi="Segoe UI" w:cs="Segoe UI"/>
          <w:b/>
          <w:szCs w:val="24"/>
        </w:rPr>
      </w:pPr>
    </w:p>
    <w:p w14:paraId="24514DB6" w14:textId="0CDA63BA" w:rsidR="005068FE" w:rsidRPr="00934C36" w:rsidRDefault="00C42964" w:rsidP="00A13D1F">
      <w:pPr>
        <w:rPr>
          <w:rFonts w:ascii="Arial" w:hAnsi="Arial" w:cs="Arial"/>
          <w:b/>
          <w:szCs w:val="24"/>
        </w:rPr>
      </w:pPr>
      <w:r>
        <w:rPr>
          <w:rFonts w:ascii="Segoe UI" w:hAnsi="Segoe UI" w:cs="Segoe UI"/>
          <w:b/>
          <w:szCs w:val="24"/>
        </w:rPr>
        <w:t xml:space="preserve">                                                              </w:t>
      </w:r>
      <w:r w:rsidR="00A13D1F">
        <w:rPr>
          <w:rFonts w:ascii="Segoe UI" w:hAnsi="Segoe UI" w:cs="Segoe UI"/>
          <w:b/>
          <w:szCs w:val="24"/>
        </w:rPr>
        <w:t xml:space="preserve"> </w:t>
      </w:r>
      <w:r w:rsidR="0018442C">
        <w:rPr>
          <w:rFonts w:ascii="Arial" w:hAnsi="Arial" w:cs="Arial"/>
          <w:b/>
          <w:szCs w:val="24"/>
        </w:rPr>
        <w:t xml:space="preserve">Ο </w:t>
      </w:r>
      <w:r w:rsidR="0039069C">
        <w:rPr>
          <w:rFonts w:ascii="Arial" w:hAnsi="Arial" w:cs="Arial"/>
          <w:b/>
          <w:szCs w:val="24"/>
        </w:rPr>
        <w:t>ΠΕΡΙΦΕΡΕΙΑΡΧΗΣ ΠΕΛΟΠΟΝΝΗΣΟΥ</w:t>
      </w:r>
    </w:p>
    <w:p w14:paraId="69C563E8" w14:textId="77777777" w:rsidR="005068FE" w:rsidRPr="00934C36" w:rsidRDefault="005068FE" w:rsidP="005068FE">
      <w:pPr>
        <w:tabs>
          <w:tab w:val="left" w:pos="567"/>
        </w:tabs>
        <w:ind w:left="3261"/>
        <w:rPr>
          <w:rFonts w:ascii="Arial" w:hAnsi="Arial" w:cs="Arial"/>
          <w:b/>
          <w:szCs w:val="24"/>
        </w:rPr>
      </w:pPr>
    </w:p>
    <w:p w14:paraId="662D397E" w14:textId="028C0B01" w:rsidR="00C66A20" w:rsidRPr="009F22DE" w:rsidRDefault="005068FE" w:rsidP="00A13D1F">
      <w:pPr>
        <w:tabs>
          <w:tab w:val="left" w:pos="567"/>
        </w:tabs>
        <w:rPr>
          <w:rFonts w:ascii="Arial" w:hAnsi="Arial" w:cs="Arial"/>
          <w:b/>
          <w:szCs w:val="24"/>
          <w:u w:val="single"/>
        </w:rPr>
      </w:pPr>
      <w:r w:rsidRPr="00934C36">
        <w:rPr>
          <w:rFonts w:ascii="Arial" w:hAnsi="Arial" w:cs="Arial"/>
          <w:b/>
          <w:szCs w:val="24"/>
        </w:rPr>
        <w:tab/>
      </w:r>
      <w:r w:rsidRPr="00934C36">
        <w:rPr>
          <w:rFonts w:ascii="Arial" w:hAnsi="Arial" w:cs="Arial"/>
          <w:b/>
          <w:szCs w:val="24"/>
        </w:rPr>
        <w:tab/>
      </w:r>
      <w:r w:rsidRPr="00934C36">
        <w:rPr>
          <w:rFonts w:ascii="Arial" w:hAnsi="Arial" w:cs="Arial"/>
          <w:b/>
          <w:szCs w:val="24"/>
        </w:rPr>
        <w:tab/>
      </w:r>
      <w:r w:rsidRPr="00934C36">
        <w:rPr>
          <w:rFonts w:ascii="Arial" w:hAnsi="Arial" w:cs="Arial"/>
          <w:b/>
          <w:szCs w:val="24"/>
        </w:rPr>
        <w:tab/>
      </w:r>
      <w:r w:rsidRPr="00934C36">
        <w:rPr>
          <w:rFonts w:ascii="Arial" w:hAnsi="Arial" w:cs="Arial"/>
          <w:b/>
          <w:szCs w:val="24"/>
        </w:rPr>
        <w:tab/>
      </w:r>
      <w:r w:rsidRPr="00934C36">
        <w:rPr>
          <w:rFonts w:ascii="Arial" w:hAnsi="Arial" w:cs="Arial"/>
          <w:b/>
          <w:szCs w:val="24"/>
        </w:rPr>
        <w:tab/>
      </w:r>
      <w:r w:rsidRPr="00934C36">
        <w:rPr>
          <w:rFonts w:ascii="Arial" w:hAnsi="Arial" w:cs="Arial"/>
          <w:b/>
          <w:szCs w:val="24"/>
        </w:rPr>
        <w:tab/>
        <w:t xml:space="preserve">                  </w:t>
      </w:r>
      <w:r w:rsidR="0039069C">
        <w:rPr>
          <w:rFonts w:ascii="Arial" w:hAnsi="Arial" w:cs="Arial"/>
          <w:b/>
          <w:szCs w:val="24"/>
        </w:rPr>
        <w:t>ΠΑΝΑΓΙΩΤΗΣ Ε. ΝΙΚΑΣ</w:t>
      </w:r>
    </w:p>
    <w:p w14:paraId="70037328" w14:textId="77777777" w:rsidR="00C66A20" w:rsidRDefault="00C66A20" w:rsidP="0059104F">
      <w:pPr>
        <w:tabs>
          <w:tab w:val="left" w:pos="1080"/>
        </w:tabs>
        <w:spacing w:before="120"/>
        <w:ind w:left="-142" w:right="-285"/>
        <w:jc w:val="both"/>
        <w:rPr>
          <w:rFonts w:ascii="Arial" w:hAnsi="Arial" w:cs="Arial"/>
          <w:sz w:val="6"/>
          <w:szCs w:val="6"/>
        </w:rPr>
      </w:pPr>
    </w:p>
    <w:sectPr w:rsidR="00C66A20" w:rsidSect="00007B8C">
      <w:footerReference w:type="even" r:id="rId15"/>
      <w:footerReference w:type="default" r:id="rId16"/>
      <w:pgSz w:w="11906" w:h="16838" w:code="9"/>
      <w:pgMar w:top="709" w:right="1134" w:bottom="993"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CD5B4" w14:textId="77777777" w:rsidR="008F2D7F" w:rsidRDefault="008F2D7F" w:rsidP="001D4182">
      <w:r>
        <w:separator/>
      </w:r>
    </w:p>
  </w:endnote>
  <w:endnote w:type="continuationSeparator" w:id="0">
    <w:p w14:paraId="7792351F" w14:textId="77777777" w:rsidR="008F2D7F" w:rsidRDefault="008F2D7F" w:rsidP="001D4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Helvetica">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33DE7" w14:textId="77777777" w:rsidR="005F1676" w:rsidRPr="00A03E1D" w:rsidRDefault="005F1676">
    <w:pPr>
      <w:pStyle w:val="a4"/>
      <w:framePr w:wrap="around" w:vAnchor="text" w:hAnchor="margin" w:xAlign="center" w:y="1"/>
      <w:rPr>
        <w:rStyle w:val="a5"/>
        <w:color w:val="333399"/>
      </w:rPr>
    </w:pPr>
    <w:r w:rsidRPr="00A03E1D">
      <w:rPr>
        <w:rStyle w:val="a5"/>
        <w:color w:val="333399"/>
      </w:rPr>
      <w:fldChar w:fldCharType="begin"/>
    </w:r>
    <w:r w:rsidRPr="00A03E1D">
      <w:rPr>
        <w:rStyle w:val="a5"/>
        <w:color w:val="333399"/>
      </w:rPr>
      <w:instrText xml:space="preserve">PAGE  </w:instrText>
    </w:r>
    <w:r w:rsidRPr="00A03E1D">
      <w:rPr>
        <w:rStyle w:val="a5"/>
        <w:color w:val="333399"/>
      </w:rPr>
      <w:fldChar w:fldCharType="separate"/>
    </w:r>
    <w:r>
      <w:rPr>
        <w:rStyle w:val="a5"/>
        <w:noProof/>
        <w:color w:val="333399"/>
      </w:rPr>
      <w:t>1</w:t>
    </w:r>
    <w:r w:rsidRPr="00A03E1D">
      <w:rPr>
        <w:rStyle w:val="a5"/>
        <w:color w:val="333399"/>
      </w:rPr>
      <w:fldChar w:fldCharType="end"/>
    </w:r>
  </w:p>
  <w:p w14:paraId="2ACAB25E" w14:textId="77777777" w:rsidR="005F1676" w:rsidRPr="00A03E1D" w:rsidRDefault="005F1676">
    <w:pPr>
      <w:pStyle w:val="a4"/>
      <w:rPr>
        <w:color w:val="33339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2F33D" w14:textId="77777777" w:rsidR="005F1676" w:rsidRPr="00005406" w:rsidRDefault="005F1676" w:rsidP="00731CD3">
    <w:pPr>
      <w:pStyle w:val="a4"/>
      <w:spacing w:before="60"/>
      <w:jc w:val="center"/>
      <w:rPr>
        <w:rFonts w:ascii="Arial" w:hAnsi="Arial"/>
        <w:sz w:val="20"/>
      </w:rPr>
    </w:pPr>
    <w:r w:rsidRPr="00005406">
      <w:rPr>
        <w:rFonts w:ascii="Arial" w:hAnsi="Arial"/>
        <w:sz w:val="20"/>
      </w:rPr>
      <w:t xml:space="preserve">Σελίδα </w:t>
    </w:r>
    <w:r w:rsidRPr="00005406">
      <w:rPr>
        <w:rStyle w:val="a5"/>
        <w:rFonts w:ascii="Arial" w:hAnsi="Arial"/>
        <w:sz w:val="20"/>
      </w:rPr>
      <w:fldChar w:fldCharType="begin"/>
    </w:r>
    <w:r w:rsidRPr="00005406">
      <w:rPr>
        <w:rStyle w:val="a5"/>
        <w:rFonts w:ascii="Arial" w:hAnsi="Arial"/>
        <w:sz w:val="20"/>
      </w:rPr>
      <w:instrText xml:space="preserve"> PAGE </w:instrText>
    </w:r>
    <w:r w:rsidRPr="00005406">
      <w:rPr>
        <w:rStyle w:val="a5"/>
        <w:rFonts w:ascii="Arial" w:hAnsi="Arial"/>
        <w:sz w:val="20"/>
      </w:rPr>
      <w:fldChar w:fldCharType="separate"/>
    </w:r>
    <w:r w:rsidR="00AC373E">
      <w:rPr>
        <w:rStyle w:val="a5"/>
        <w:rFonts w:ascii="Arial" w:hAnsi="Arial"/>
        <w:noProof/>
        <w:sz w:val="20"/>
      </w:rPr>
      <w:t>3</w:t>
    </w:r>
    <w:r w:rsidRPr="00005406">
      <w:rPr>
        <w:rStyle w:val="a5"/>
        <w:rFonts w:ascii="Arial" w:hAnsi="Arial"/>
        <w:sz w:val="20"/>
      </w:rPr>
      <w:fldChar w:fldCharType="end"/>
    </w:r>
    <w:r w:rsidRPr="00005406">
      <w:rPr>
        <w:rStyle w:val="a5"/>
        <w:rFonts w:ascii="Arial" w:hAnsi="Arial"/>
        <w:sz w:val="20"/>
      </w:rPr>
      <w:t xml:space="preserve"> από </w:t>
    </w:r>
    <w:r w:rsidRPr="00005406">
      <w:rPr>
        <w:rStyle w:val="a5"/>
        <w:rFonts w:ascii="Arial" w:hAnsi="Arial"/>
        <w:sz w:val="20"/>
      </w:rPr>
      <w:fldChar w:fldCharType="begin"/>
    </w:r>
    <w:r w:rsidRPr="00005406">
      <w:rPr>
        <w:rStyle w:val="a5"/>
        <w:rFonts w:ascii="Arial" w:hAnsi="Arial"/>
        <w:sz w:val="20"/>
      </w:rPr>
      <w:instrText xml:space="preserve"> NUMPAGES </w:instrText>
    </w:r>
    <w:r w:rsidRPr="00005406">
      <w:rPr>
        <w:rStyle w:val="a5"/>
        <w:rFonts w:ascii="Arial" w:hAnsi="Arial"/>
        <w:sz w:val="20"/>
      </w:rPr>
      <w:fldChar w:fldCharType="separate"/>
    </w:r>
    <w:r w:rsidR="00AC373E">
      <w:rPr>
        <w:rStyle w:val="a5"/>
        <w:rFonts w:ascii="Arial" w:hAnsi="Arial"/>
        <w:noProof/>
        <w:sz w:val="20"/>
      </w:rPr>
      <w:t>9</w:t>
    </w:r>
    <w:r w:rsidRPr="00005406">
      <w:rPr>
        <w:rStyle w:val="a5"/>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9E66E" w14:textId="77777777" w:rsidR="008F2D7F" w:rsidRDefault="008F2D7F" w:rsidP="001D4182">
      <w:r>
        <w:separator/>
      </w:r>
    </w:p>
  </w:footnote>
  <w:footnote w:type="continuationSeparator" w:id="0">
    <w:p w14:paraId="2BCA14BF" w14:textId="77777777" w:rsidR="008F2D7F" w:rsidRDefault="008F2D7F" w:rsidP="001D4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8F6FD5"/>
    <w:multiLevelType w:val="hybridMultilevel"/>
    <w:tmpl w:val="B58A199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0D6E68F6"/>
    <w:multiLevelType w:val="hybridMultilevel"/>
    <w:tmpl w:val="78667FA2"/>
    <w:lvl w:ilvl="0" w:tplc="117ABAAA">
      <w:start w:val="1"/>
      <w:numFmt w:val="decimal"/>
      <w:lvlText w:val="%1."/>
      <w:lvlJc w:val="left"/>
      <w:pPr>
        <w:tabs>
          <w:tab w:val="num" w:pos="1210"/>
        </w:tabs>
        <w:ind w:left="121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0F090EA2"/>
    <w:multiLevelType w:val="hybridMultilevel"/>
    <w:tmpl w:val="0FFA2D1C"/>
    <w:lvl w:ilvl="0" w:tplc="8B386932">
      <w:start w:val="1"/>
      <w:numFmt w:val="decimal"/>
      <w:lvlText w:val="%1."/>
      <w:lvlJc w:val="left"/>
      <w:pPr>
        <w:ind w:left="432" w:hanging="360"/>
      </w:pPr>
      <w:rPr>
        <w:rFonts w:hint="default"/>
      </w:rPr>
    </w:lvl>
    <w:lvl w:ilvl="1" w:tplc="04080019" w:tentative="1">
      <w:start w:val="1"/>
      <w:numFmt w:val="lowerLetter"/>
      <w:lvlText w:val="%2."/>
      <w:lvlJc w:val="left"/>
      <w:pPr>
        <w:ind w:left="1152" w:hanging="360"/>
      </w:pPr>
    </w:lvl>
    <w:lvl w:ilvl="2" w:tplc="0408001B" w:tentative="1">
      <w:start w:val="1"/>
      <w:numFmt w:val="lowerRoman"/>
      <w:lvlText w:val="%3."/>
      <w:lvlJc w:val="right"/>
      <w:pPr>
        <w:ind w:left="1872" w:hanging="180"/>
      </w:pPr>
    </w:lvl>
    <w:lvl w:ilvl="3" w:tplc="0408000F" w:tentative="1">
      <w:start w:val="1"/>
      <w:numFmt w:val="decimal"/>
      <w:lvlText w:val="%4."/>
      <w:lvlJc w:val="left"/>
      <w:pPr>
        <w:ind w:left="2592" w:hanging="360"/>
      </w:pPr>
    </w:lvl>
    <w:lvl w:ilvl="4" w:tplc="04080019" w:tentative="1">
      <w:start w:val="1"/>
      <w:numFmt w:val="lowerLetter"/>
      <w:lvlText w:val="%5."/>
      <w:lvlJc w:val="left"/>
      <w:pPr>
        <w:ind w:left="3312" w:hanging="360"/>
      </w:pPr>
    </w:lvl>
    <w:lvl w:ilvl="5" w:tplc="0408001B" w:tentative="1">
      <w:start w:val="1"/>
      <w:numFmt w:val="lowerRoman"/>
      <w:lvlText w:val="%6."/>
      <w:lvlJc w:val="right"/>
      <w:pPr>
        <w:ind w:left="4032" w:hanging="180"/>
      </w:pPr>
    </w:lvl>
    <w:lvl w:ilvl="6" w:tplc="0408000F" w:tentative="1">
      <w:start w:val="1"/>
      <w:numFmt w:val="decimal"/>
      <w:lvlText w:val="%7."/>
      <w:lvlJc w:val="left"/>
      <w:pPr>
        <w:ind w:left="4752" w:hanging="360"/>
      </w:pPr>
    </w:lvl>
    <w:lvl w:ilvl="7" w:tplc="04080019" w:tentative="1">
      <w:start w:val="1"/>
      <w:numFmt w:val="lowerLetter"/>
      <w:lvlText w:val="%8."/>
      <w:lvlJc w:val="left"/>
      <w:pPr>
        <w:ind w:left="5472" w:hanging="360"/>
      </w:pPr>
    </w:lvl>
    <w:lvl w:ilvl="8" w:tplc="0408001B" w:tentative="1">
      <w:start w:val="1"/>
      <w:numFmt w:val="lowerRoman"/>
      <w:lvlText w:val="%9."/>
      <w:lvlJc w:val="right"/>
      <w:pPr>
        <w:ind w:left="6192" w:hanging="180"/>
      </w:pPr>
    </w:lvl>
  </w:abstractNum>
  <w:abstractNum w:abstractNumId="4" w15:restartNumberingAfterBreak="0">
    <w:nsid w:val="24DF44C7"/>
    <w:multiLevelType w:val="hybridMultilevel"/>
    <w:tmpl w:val="BC58EF94"/>
    <w:lvl w:ilvl="0" w:tplc="6016A07C">
      <w:start w:val="1"/>
      <w:numFmt w:val="decimal"/>
      <w:lvlText w:val="%1."/>
      <w:lvlJc w:val="left"/>
      <w:pPr>
        <w:ind w:left="502"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7C73C2C"/>
    <w:multiLevelType w:val="hybridMultilevel"/>
    <w:tmpl w:val="8FBA6C7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2D096843"/>
    <w:multiLevelType w:val="hybridMultilevel"/>
    <w:tmpl w:val="3CFAB03A"/>
    <w:lvl w:ilvl="0" w:tplc="778469BC">
      <w:start w:val="1"/>
      <w:numFmt w:val="decimal"/>
      <w:lvlText w:val="%1."/>
      <w:lvlJc w:val="left"/>
      <w:pPr>
        <w:ind w:left="360" w:hanging="360"/>
      </w:pPr>
      <w:rPr>
        <w:b/>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47636AF4"/>
    <w:multiLevelType w:val="hybridMultilevel"/>
    <w:tmpl w:val="E1CCEEC2"/>
    <w:lvl w:ilvl="0" w:tplc="0846E8E6">
      <w:start w:val="1"/>
      <w:numFmt w:val="decimal"/>
      <w:lvlText w:val="%1."/>
      <w:lvlJc w:val="left"/>
      <w:pPr>
        <w:tabs>
          <w:tab w:val="num" w:pos="425"/>
        </w:tabs>
        <w:ind w:left="425" w:hanging="425"/>
      </w:pPr>
      <w:rPr>
        <w:rFonts w:ascii="Arial" w:eastAsia="Times New Roman" w:hAnsi="Arial" w:cs="Arial"/>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8" w15:restartNumberingAfterBreak="0">
    <w:nsid w:val="53E5324E"/>
    <w:multiLevelType w:val="hybridMultilevel"/>
    <w:tmpl w:val="EB8C1450"/>
    <w:lvl w:ilvl="0" w:tplc="BD9A3F46">
      <w:start w:val="1"/>
      <w:numFmt w:val="decimal"/>
      <w:lvlText w:val="%1."/>
      <w:lvlJc w:val="left"/>
      <w:pPr>
        <w:tabs>
          <w:tab w:val="num" w:pos="425"/>
        </w:tabs>
        <w:ind w:left="425" w:hanging="425"/>
      </w:pPr>
      <w:rPr>
        <w:b/>
        <w:i w:val="0"/>
      </w:r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9" w15:restartNumberingAfterBreak="0">
    <w:nsid w:val="5DD5017A"/>
    <w:multiLevelType w:val="hybridMultilevel"/>
    <w:tmpl w:val="5096F488"/>
    <w:lvl w:ilvl="0" w:tplc="E662E3CC">
      <w:start w:val="1"/>
      <w:numFmt w:val="decimal"/>
      <w:lvlText w:val="%1."/>
      <w:lvlJc w:val="left"/>
      <w:pPr>
        <w:ind w:left="720" w:hanging="360"/>
      </w:pPr>
      <w:rPr>
        <w:color w:val="auto"/>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16cid:durableId="2087605653">
    <w:abstractNumId w:val="6"/>
  </w:num>
  <w:num w:numId="2" w16cid:durableId="822046987">
    <w:abstractNumId w:val="2"/>
  </w:num>
  <w:num w:numId="3" w16cid:durableId="1223906823">
    <w:abstractNumId w:val="4"/>
  </w:num>
  <w:num w:numId="4" w16cid:durableId="384109414">
    <w:abstractNumId w:val="1"/>
  </w:num>
  <w:num w:numId="5" w16cid:durableId="1426225535">
    <w:abstractNumId w:val="5"/>
  </w:num>
  <w:num w:numId="6" w16cid:durableId="719213650">
    <w:abstractNumId w:val="7"/>
  </w:num>
  <w:num w:numId="7" w16cid:durableId="19630290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974020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76052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86313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387E"/>
    <w:rsid w:val="00001A6E"/>
    <w:rsid w:val="00001CE1"/>
    <w:rsid w:val="000054FC"/>
    <w:rsid w:val="00007B8C"/>
    <w:rsid w:val="0001635E"/>
    <w:rsid w:val="00016A02"/>
    <w:rsid w:val="00025E86"/>
    <w:rsid w:val="00026555"/>
    <w:rsid w:val="00027FC9"/>
    <w:rsid w:val="00033932"/>
    <w:rsid w:val="000360C1"/>
    <w:rsid w:val="00036C46"/>
    <w:rsid w:val="000409DF"/>
    <w:rsid w:val="00041C03"/>
    <w:rsid w:val="00042E26"/>
    <w:rsid w:val="0005058A"/>
    <w:rsid w:val="00053676"/>
    <w:rsid w:val="0005771E"/>
    <w:rsid w:val="0006241C"/>
    <w:rsid w:val="00063541"/>
    <w:rsid w:val="00075019"/>
    <w:rsid w:val="0007700C"/>
    <w:rsid w:val="000770EE"/>
    <w:rsid w:val="00081D7E"/>
    <w:rsid w:val="0008626C"/>
    <w:rsid w:val="00094EAA"/>
    <w:rsid w:val="000B662B"/>
    <w:rsid w:val="000C0D3E"/>
    <w:rsid w:val="000C121D"/>
    <w:rsid w:val="000C21CB"/>
    <w:rsid w:val="000C3A1F"/>
    <w:rsid w:val="000C3CB7"/>
    <w:rsid w:val="000D5DE2"/>
    <w:rsid w:val="000E025E"/>
    <w:rsid w:val="000E3AAF"/>
    <w:rsid w:val="000E681F"/>
    <w:rsid w:val="000E745E"/>
    <w:rsid w:val="000F31B0"/>
    <w:rsid w:val="000F39D8"/>
    <w:rsid w:val="000F4D79"/>
    <w:rsid w:val="000F5A84"/>
    <w:rsid w:val="000F668F"/>
    <w:rsid w:val="00100039"/>
    <w:rsid w:val="0010171D"/>
    <w:rsid w:val="001029FC"/>
    <w:rsid w:val="00104919"/>
    <w:rsid w:val="00110B6D"/>
    <w:rsid w:val="00111D0B"/>
    <w:rsid w:val="00114BF9"/>
    <w:rsid w:val="0011599F"/>
    <w:rsid w:val="00117168"/>
    <w:rsid w:val="001303B1"/>
    <w:rsid w:val="0013167C"/>
    <w:rsid w:val="00142451"/>
    <w:rsid w:val="00143F1C"/>
    <w:rsid w:val="00144B67"/>
    <w:rsid w:val="00147A54"/>
    <w:rsid w:val="00151282"/>
    <w:rsid w:val="00166483"/>
    <w:rsid w:val="00166974"/>
    <w:rsid w:val="001674BF"/>
    <w:rsid w:val="00175989"/>
    <w:rsid w:val="001774DD"/>
    <w:rsid w:val="00183A95"/>
    <w:rsid w:val="0018442C"/>
    <w:rsid w:val="00185333"/>
    <w:rsid w:val="00185CFC"/>
    <w:rsid w:val="00186518"/>
    <w:rsid w:val="00191792"/>
    <w:rsid w:val="00191B30"/>
    <w:rsid w:val="001968B6"/>
    <w:rsid w:val="00197B09"/>
    <w:rsid w:val="00197C0B"/>
    <w:rsid w:val="001A4799"/>
    <w:rsid w:val="001A68E4"/>
    <w:rsid w:val="001A729D"/>
    <w:rsid w:val="001B45CA"/>
    <w:rsid w:val="001C076D"/>
    <w:rsid w:val="001C4C5E"/>
    <w:rsid w:val="001D4182"/>
    <w:rsid w:val="001D5E48"/>
    <w:rsid w:val="001E06FE"/>
    <w:rsid w:val="001E7D56"/>
    <w:rsid w:val="00200D8E"/>
    <w:rsid w:val="0020277E"/>
    <w:rsid w:val="002144A2"/>
    <w:rsid w:val="00216197"/>
    <w:rsid w:val="002233EF"/>
    <w:rsid w:val="002240AC"/>
    <w:rsid w:val="00240B40"/>
    <w:rsid w:val="00241AEF"/>
    <w:rsid w:val="002435D9"/>
    <w:rsid w:val="00247BFA"/>
    <w:rsid w:val="00254983"/>
    <w:rsid w:val="00261318"/>
    <w:rsid w:val="002706B3"/>
    <w:rsid w:val="002707C5"/>
    <w:rsid w:val="0027125B"/>
    <w:rsid w:val="00275692"/>
    <w:rsid w:val="00293005"/>
    <w:rsid w:val="00293472"/>
    <w:rsid w:val="0029500E"/>
    <w:rsid w:val="00297903"/>
    <w:rsid w:val="002A1283"/>
    <w:rsid w:val="002A19CE"/>
    <w:rsid w:val="002A1C6A"/>
    <w:rsid w:val="002A6FC7"/>
    <w:rsid w:val="002B15AA"/>
    <w:rsid w:val="002B20FB"/>
    <w:rsid w:val="002C5D78"/>
    <w:rsid w:val="002C61F9"/>
    <w:rsid w:val="002C7971"/>
    <w:rsid w:val="002D1D28"/>
    <w:rsid w:val="002D7A9B"/>
    <w:rsid w:val="002E03F4"/>
    <w:rsid w:val="002E31D8"/>
    <w:rsid w:val="002F331B"/>
    <w:rsid w:val="002F47ED"/>
    <w:rsid w:val="00300181"/>
    <w:rsid w:val="0030196C"/>
    <w:rsid w:val="00302842"/>
    <w:rsid w:val="00306E94"/>
    <w:rsid w:val="00311289"/>
    <w:rsid w:val="003162DE"/>
    <w:rsid w:val="00321B6E"/>
    <w:rsid w:val="003246B3"/>
    <w:rsid w:val="003258F6"/>
    <w:rsid w:val="00331DAD"/>
    <w:rsid w:val="0035251B"/>
    <w:rsid w:val="003541BA"/>
    <w:rsid w:val="00354212"/>
    <w:rsid w:val="00354A5A"/>
    <w:rsid w:val="00355BA9"/>
    <w:rsid w:val="0036066C"/>
    <w:rsid w:val="003608F8"/>
    <w:rsid w:val="00361C3C"/>
    <w:rsid w:val="0037259B"/>
    <w:rsid w:val="00373FEB"/>
    <w:rsid w:val="00382A8F"/>
    <w:rsid w:val="00384BB4"/>
    <w:rsid w:val="0039069C"/>
    <w:rsid w:val="003915D1"/>
    <w:rsid w:val="003A0C8E"/>
    <w:rsid w:val="003B0701"/>
    <w:rsid w:val="003B2757"/>
    <w:rsid w:val="003C3DE3"/>
    <w:rsid w:val="003C472F"/>
    <w:rsid w:val="003D2177"/>
    <w:rsid w:val="003D3750"/>
    <w:rsid w:val="003D7266"/>
    <w:rsid w:val="003E07E4"/>
    <w:rsid w:val="003E55E5"/>
    <w:rsid w:val="003F50C9"/>
    <w:rsid w:val="0040184E"/>
    <w:rsid w:val="00404FA3"/>
    <w:rsid w:val="00405503"/>
    <w:rsid w:val="0041292C"/>
    <w:rsid w:val="004162D1"/>
    <w:rsid w:val="0041747F"/>
    <w:rsid w:val="004245EB"/>
    <w:rsid w:val="004257CD"/>
    <w:rsid w:val="00427308"/>
    <w:rsid w:val="004303C3"/>
    <w:rsid w:val="00431726"/>
    <w:rsid w:val="00431D07"/>
    <w:rsid w:val="0044459C"/>
    <w:rsid w:val="00445243"/>
    <w:rsid w:val="004474CD"/>
    <w:rsid w:val="00454611"/>
    <w:rsid w:val="00465935"/>
    <w:rsid w:val="004730BE"/>
    <w:rsid w:val="00473190"/>
    <w:rsid w:val="00473927"/>
    <w:rsid w:val="004809BE"/>
    <w:rsid w:val="00485BF3"/>
    <w:rsid w:val="004901EA"/>
    <w:rsid w:val="00494600"/>
    <w:rsid w:val="004A028C"/>
    <w:rsid w:val="004A0D26"/>
    <w:rsid w:val="004A1348"/>
    <w:rsid w:val="004A22BC"/>
    <w:rsid w:val="004A55E5"/>
    <w:rsid w:val="004A58ED"/>
    <w:rsid w:val="004B015D"/>
    <w:rsid w:val="004B191A"/>
    <w:rsid w:val="004B2709"/>
    <w:rsid w:val="004C01B7"/>
    <w:rsid w:val="004C0D84"/>
    <w:rsid w:val="004C3E34"/>
    <w:rsid w:val="004C7206"/>
    <w:rsid w:val="004E44A1"/>
    <w:rsid w:val="004E6580"/>
    <w:rsid w:val="004F18A3"/>
    <w:rsid w:val="004F3D9B"/>
    <w:rsid w:val="004F45F1"/>
    <w:rsid w:val="004F4B9F"/>
    <w:rsid w:val="00504606"/>
    <w:rsid w:val="00504DDE"/>
    <w:rsid w:val="005068FE"/>
    <w:rsid w:val="005102C5"/>
    <w:rsid w:val="00516B26"/>
    <w:rsid w:val="00521D28"/>
    <w:rsid w:val="00526DB8"/>
    <w:rsid w:val="00527EDF"/>
    <w:rsid w:val="00533E38"/>
    <w:rsid w:val="00536C84"/>
    <w:rsid w:val="005374C1"/>
    <w:rsid w:val="00540C56"/>
    <w:rsid w:val="00544715"/>
    <w:rsid w:val="00544E43"/>
    <w:rsid w:val="00554335"/>
    <w:rsid w:val="00565D13"/>
    <w:rsid w:val="00570FD7"/>
    <w:rsid w:val="005752AC"/>
    <w:rsid w:val="00575478"/>
    <w:rsid w:val="005759B0"/>
    <w:rsid w:val="00576D9E"/>
    <w:rsid w:val="00580C63"/>
    <w:rsid w:val="00581925"/>
    <w:rsid w:val="0059104F"/>
    <w:rsid w:val="0059223D"/>
    <w:rsid w:val="00592DE7"/>
    <w:rsid w:val="00594E3C"/>
    <w:rsid w:val="0059584A"/>
    <w:rsid w:val="005958DF"/>
    <w:rsid w:val="005C3DA2"/>
    <w:rsid w:val="005C41BC"/>
    <w:rsid w:val="005D0692"/>
    <w:rsid w:val="005D16E4"/>
    <w:rsid w:val="005D21ED"/>
    <w:rsid w:val="005D3DB0"/>
    <w:rsid w:val="005E1157"/>
    <w:rsid w:val="005E1E98"/>
    <w:rsid w:val="005E3FC3"/>
    <w:rsid w:val="005E46A4"/>
    <w:rsid w:val="005E53C9"/>
    <w:rsid w:val="005E58BA"/>
    <w:rsid w:val="005F1676"/>
    <w:rsid w:val="005F6DC8"/>
    <w:rsid w:val="00606B90"/>
    <w:rsid w:val="00614E26"/>
    <w:rsid w:val="00615D6D"/>
    <w:rsid w:val="00623AEC"/>
    <w:rsid w:val="006259EA"/>
    <w:rsid w:val="00630CCD"/>
    <w:rsid w:val="006317CA"/>
    <w:rsid w:val="00632EAF"/>
    <w:rsid w:val="006341B4"/>
    <w:rsid w:val="006343AC"/>
    <w:rsid w:val="006350B1"/>
    <w:rsid w:val="006377A0"/>
    <w:rsid w:val="00637A1E"/>
    <w:rsid w:val="00640F54"/>
    <w:rsid w:val="00641E86"/>
    <w:rsid w:val="00644DC2"/>
    <w:rsid w:val="0064597E"/>
    <w:rsid w:val="006470E2"/>
    <w:rsid w:val="006500F9"/>
    <w:rsid w:val="0065211D"/>
    <w:rsid w:val="00663A96"/>
    <w:rsid w:val="00671BCE"/>
    <w:rsid w:val="006913C6"/>
    <w:rsid w:val="00694A9E"/>
    <w:rsid w:val="00694D81"/>
    <w:rsid w:val="006979F2"/>
    <w:rsid w:val="006B3688"/>
    <w:rsid w:val="006B3F03"/>
    <w:rsid w:val="006B6BED"/>
    <w:rsid w:val="006C0919"/>
    <w:rsid w:val="006C0B8B"/>
    <w:rsid w:val="006C0C93"/>
    <w:rsid w:val="006C2436"/>
    <w:rsid w:val="006C5205"/>
    <w:rsid w:val="006C5DED"/>
    <w:rsid w:val="006C66B2"/>
    <w:rsid w:val="006D190D"/>
    <w:rsid w:val="006D1D21"/>
    <w:rsid w:val="006D55D1"/>
    <w:rsid w:val="006E12C5"/>
    <w:rsid w:val="006E4990"/>
    <w:rsid w:val="006E5E77"/>
    <w:rsid w:val="006E7486"/>
    <w:rsid w:val="006E75C7"/>
    <w:rsid w:val="006F622F"/>
    <w:rsid w:val="0070193F"/>
    <w:rsid w:val="00707011"/>
    <w:rsid w:val="00713C2B"/>
    <w:rsid w:val="00731CD3"/>
    <w:rsid w:val="007468A3"/>
    <w:rsid w:val="00755833"/>
    <w:rsid w:val="00755CA8"/>
    <w:rsid w:val="007562A3"/>
    <w:rsid w:val="0076187D"/>
    <w:rsid w:val="00772DB7"/>
    <w:rsid w:val="00773CBC"/>
    <w:rsid w:val="00783244"/>
    <w:rsid w:val="00783385"/>
    <w:rsid w:val="00785EAD"/>
    <w:rsid w:val="00787DB9"/>
    <w:rsid w:val="0079021A"/>
    <w:rsid w:val="007925C0"/>
    <w:rsid w:val="00797B47"/>
    <w:rsid w:val="007A50F9"/>
    <w:rsid w:val="007A7BD1"/>
    <w:rsid w:val="007C3398"/>
    <w:rsid w:val="007C4AED"/>
    <w:rsid w:val="007C7429"/>
    <w:rsid w:val="007C7F7A"/>
    <w:rsid w:val="007D3CC1"/>
    <w:rsid w:val="007E32EE"/>
    <w:rsid w:val="007E78AA"/>
    <w:rsid w:val="007E7AE1"/>
    <w:rsid w:val="007F36B0"/>
    <w:rsid w:val="007F792E"/>
    <w:rsid w:val="0080119F"/>
    <w:rsid w:val="00811E46"/>
    <w:rsid w:val="008141AE"/>
    <w:rsid w:val="00822ECD"/>
    <w:rsid w:val="0082396C"/>
    <w:rsid w:val="008306E1"/>
    <w:rsid w:val="00846FCC"/>
    <w:rsid w:val="00866358"/>
    <w:rsid w:val="00866E1F"/>
    <w:rsid w:val="00867BAB"/>
    <w:rsid w:val="008719B5"/>
    <w:rsid w:val="00874F45"/>
    <w:rsid w:val="0088217E"/>
    <w:rsid w:val="0088497C"/>
    <w:rsid w:val="008932D3"/>
    <w:rsid w:val="008949FD"/>
    <w:rsid w:val="00895533"/>
    <w:rsid w:val="00895E79"/>
    <w:rsid w:val="00895EFA"/>
    <w:rsid w:val="008A1190"/>
    <w:rsid w:val="008A42E1"/>
    <w:rsid w:val="008A6958"/>
    <w:rsid w:val="008B04F5"/>
    <w:rsid w:val="008B130B"/>
    <w:rsid w:val="008B261D"/>
    <w:rsid w:val="008C2D50"/>
    <w:rsid w:val="008D1AF7"/>
    <w:rsid w:val="008E0680"/>
    <w:rsid w:val="008E1C68"/>
    <w:rsid w:val="008E1D02"/>
    <w:rsid w:val="008E23A6"/>
    <w:rsid w:val="008E262D"/>
    <w:rsid w:val="008E3B7F"/>
    <w:rsid w:val="008E5D84"/>
    <w:rsid w:val="008F1B65"/>
    <w:rsid w:val="008F2D7F"/>
    <w:rsid w:val="008F34A5"/>
    <w:rsid w:val="0090536A"/>
    <w:rsid w:val="0092327A"/>
    <w:rsid w:val="00925602"/>
    <w:rsid w:val="00932329"/>
    <w:rsid w:val="00934340"/>
    <w:rsid w:val="009412C7"/>
    <w:rsid w:val="00941F38"/>
    <w:rsid w:val="00946C18"/>
    <w:rsid w:val="009563D8"/>
    <w:rsid w:val="00972A9C"/>
    <w:rsid w:val="009766E8"/>
    <w:rsid w:val="00982F08"/>
    <w:rsid w:val="00983846"/>
    <w:rsid w:val="00990A2A"/>
    <w:rsid w:val="00992774"/>
    <w:rsid w:val="00992F47"/>
    <w:rsid w:val="00993F14"/>
    <w:rsid w:val="009A3092"/>
    <w:rsid w:val="009A30CA"/>
    <w:rsid w:val="009A5765"/>
    <w:rsid w:val="009B1CFC"/>
    <w:rsid w:val="009C09BB"/>
    <w:rsid w:val="009C10A6"/>
    <w:rsid w:val="009C4AD0"/>
    <w:rsid w:val="009C72BC"/>
    <w:rsid w:val="009D15D0"/>
    <w:rsid w:val="009D170C"/>
    <w:rsid w:val="009D3E0A"/>
    <w:rsid w:val="009D57BE"/>
    <w:rsid w:val="009E124C"/>
    <w:rsid w:val="009E44D9"/>
    <w:rsid w:val="009E7CBF"/>
    <w:rsid w:val="009F25BB"/>
    <w:rsid w:val="009F4A04"/>
    <w:rsid w:val="00A10A3E"/>
    <w:rsid w:val="00A126F9"/>
    <w:rsid w:val="00A1303C"/>
    <w:rsid w:val="00A13D1F"/>
    <w:rsid w:val="00A16A8C"/>
    <w:rsid w:val="00A1701B"/>
    <w:rsid w:val="00A20F90"/>
    <w:rsid w:val="00A22DDB"/>
    <w:rsid w:val="00A259E3"/>
    <w:rsid w:val="00A25B0C"/>
    <w:rsid w:val="00A324FC"/>
    <w:rsid w:val="00A3296A"/>
    <w:rsid w:val="00A33B89"/>
    <w:rsid w:val="00A35440"/>
    <w:rsid w:val="00A411E6"/>
    <w:rsid w:val="00A60937"/>
    <w:rsid w:val="00A6482D"/>
    <w:rsid w:val="00A64907"/>
    <w:rsid w:val="00A736F0"/>
    <w:rsid w:val="00A7450E"/>
    <w:rsid w:val="00A753A6"/>
    <w:rsid w:val="00A8100B"/>
    <w:rsid w:val="00A84073"/>
    <w:rsid w:val="00A84559"/>
    <w:rsid w:val="00A84CAC"/>
    <w:rsid w:val="00A869B3"/>
    <w:rsid w:val="00A87639"/>
    <w:rsid w:val="00A95DCC"/>
    <w:rsid w:val="00AA2476"/>
    <w:rsid w:val="00AA7642"/>
    <w:rsid w:val="00AB395C"/>
    <w:rsid w:val="00AC12FB"/>
    <w:rsid w:val="00AC373E"/>
    <w:rsid w:val="00AD00BE"/>
    <w:rsid w:val="00AD05FF"/>
    <w:rsid w:val="00AD1294"/>
    <w:rsid w:val="00AE4E31"/>
    <w:rsid w:val="00AF24D8"/>
    <w:rsid w:val="00AF3F05"/>
    <w:rsid w:val="00B137AE"/>
    <w:rsid w:val="00B15965"/>
    <w:rsid w:val="00B17644"/>
    <w:rsid w:val="00B21250"/>
    <w:rsid w:val="00B221F3"/>
    <w:rsid w:val="00B31DF1"/>
    <w:rsid w:val="00B3598E"/>
    <w:rsid w:val="00B35FDA"/>
    <w:rsid w:val="00B36F72"/>
    <w:rsid w:val="00B40E4E"/>
    <w:rsid w:val="00B427B6"/>
    <w:rsid w:val="00B4464B"/>
    <w:rsid w:val="00B51198"/>
    <w:rsid w:val="00B6224F"/>
    <w:rsid w:val="00B82EFA"/>
    <w:rsid w:val="00B87D6B"/>
    <w:rsid w:val="00B9116A"/>
    <w:rsid w:val="00B9337D"/>
    <w:rsid w:val="00BA443F"/>
    <w:rsid w:val="00BA55D2"/>
    <w:rsid w:val="00BA5AFE"/>
    <w:rsid w:val="00BC1B5B"/>
    <w:rsid w:val="00BC4787"/>
    <w:rsid w:val="00BC4C89"/>
    <w:rsid w:val="00BC5D95"/>
    <w:rsid w:val="00BD2175"/>
    <w:rsid w:val="00BE1DDF"/>
    <w:rsid w:val="00BE6B2A"/>
    <w:rsid w:val="00BE7E61"/>
    <w:rsid w:val="00BF2712"/>
    <w:rsid w:val="00BF38A0"/>
    <w:rsid w:val="00C04A53"/>
    <w:rsid w:val="00C04FFB"/>
    <w:rsid w:val="00C072D8"/>
    <w:rsid w:val="00C10061"/>
    <w:rsid w:val="00C205AC"/>
    <w:rsid w:val="00C23AAF"/>
    <w:rsid w:val="00C25BF8"/>
    <w:rsid w:val="00C31207"/>
    <w:rsid w:val="00C3325D"/>
    <w:rsid w:val="00C36351"/>
    <w:rsid w:val="00C40703"/>
    <w:rsid w:val="00C42964"/>
    <w:rsid w:val="00C42997"/>
    <w:rsid w:val="00C50D00"/>
    <w:rsid w:val="00C64415"/>
    <w:rsid w:val="00C66A20"/>
    <w:rsid w:val="00C716B1"/>
    <w:rsid w:val="00C766D4"/>
    <w:rsid w:val="00C83F68"/>
    <w:rsid w:val="00C91404"/>
    <w:rsid w:val="00C92D90"/>
    <w:rsid w:val="00C9333F"/>
    <w:rsid w:val="00C96AB4"/>
    <w:rsid w:val="00CA2547"/>
    <w:rsid w:val="00CB0F43"/>
    <w:rsid w:val="00CB39D3"/>
    <w:rsid w:val="00CB450F"/>
    <w:rsid w:val="00CB549F"/>
    <w:rsid w:val="00CC323A"/>
    <w:rsid w:val="00CC46B5"/>
    <w:rsid w:val="00CC4C82"/>
    <w:rsid w:val="00CC79F7"/>
    <w:rsid w:val="00CD25FE"/>
    <w:rsid w:val="00CD4C05"/>
    <w:rsid w:val="00CE036D"/>
    <w:rsid w:val="00CE336B"/>
    <w:rsid w:val="00CE38D7"/>
    <w:rsid w:val="00CE4DD4"/>
    <w:rsid w:val="00CE5C70"/>
    <w:rsid w:val="00CF000F"/>
    <w:rsid w:val="00CF00C1"/>
    <w:rsid w:val="00CF62C1"/>
    <w:rsid w:val="00CF655E"/>
    <w:rsid w:val="00D026BA"/>
    <w:rsid w:val="00D0472C"/>
    <w:rsid w:val="00D11519"/>
    <w:rsid w:val="00D159EF"/>
    <w:rsid w:val="00D21098"/>
    <w:rsid w:val="00D2208A"/>
    <w:rsid w:val="00D23CDE"/>
    <w:rsid w:val="00D25889"/>
    <w:rsid w:val="00D277BF"/>
    <w:rsid w:val="00D30FFF"/>
    <w:rsid w:val="00D34432"/>
    <w:rsid w:val="00D36EC3"/>
    <w:rsid w:val="00D414A1"/>
    <w:rsid w:val="00D45C24"/>
    <w:rsid w:val="00D47CA0"/>
    <w:rsid w:val="00D52C1D"/>
    <w:rsid w:val="00D621EE"/>
    <w:rsid w:val="00D66E3E"/>
    <w:rsid w:val="00D70A9B"/>
    <w:rsid w:val="00D717E2"/>
    <w:rsid w:val="00D73782"/>
    <w:rsid w:val="00D74BB7"/>
    <w:rsid w:val="00D76FD2"/>
    <w:rsid w:val="00D80518"/>
    <w:rsid w:val="00D8332E"/>
    <w:rsid w:val="00D850DA"/>
    <w:rsid w:val="00D8513B"/>
    <w:rsid w:val="00D8680B"/>
    <w:rsid w:val="00D929C9"/>
    <w:rsid w:val="00D947C9"/>
    <w:rsid w:val="00D97315"/>
    <w:rsid w:val="00D9753D"/>
    <w:rsid w:val="00DA029A"/>
    <w:rsid w:val="00DA1032"/>
    <w:rsid w:val="00DA35B2"/>
    <w:rsid w:val="00DB2333"/>
    <w:rsid w:val="00DB2CCA"/>
    <w:rsid w:val="00DC1059"/>
    <w:rsid w:val="00DC24B4"/>
    <w:rsid w:val="00DC24C3"/>
    <w:rsid w:val="00DC3D1D"/>
    <w:rsid w:val="00DC52F4"/>
    <w:rsid w:val="00DD6DC7"/>
    <w:rsid w:val="00DD7BEE"/>
    <w:rsid w:val="00DE1817"/>
    <w:rsid w:val="00DE2804"/>
    <w:rsid w:val="00DE426D"/>
    <w:rsid w:val="00DE4987"/>
    <w:rsid w:val="00DF2649"/>
    <w:rsid w:val="00DF266E"/>
    <w:rsid w:val="00DF301F"/>
    <w:rsid w:val="00DF6053"/>
    <w:rsid w:val="00E023B4"/>
    <w:rsid w:val="00E02A85"/>
    <w:rsid w:val="00E0676B"/>
    <w:rsid w:val="00E075BA"/>
    <w:rsid w:val="00E10BEB"/>
    <w:rsid w:val="00E156FC"/>
    <w:rsid w:val="00E164DC"/>
    <w:rsid w:val="00E17788"/>
    <w:rsid w:val="00E17829"/>
    <w:rsid w:val="00E26F99"/>
    <w:rsid w:val="00E31B5E"/>
    <w:rsid w:val="00E34380"/>
    <w:rsid w:val="00E35615"/>
    <w:rsid w:val="00E44705"/>
    <w:rsid w:val="00E46A20"/>
    <w:rsid w:val="00E52729"/>
    <w:rsid w:val="00E6126F"/>
    <w:rsid w:val="00E634DD"/>
    <w:rsid w:val="00E63663"/>
    <w:rsid w:val="00E641A7"/>
    <w:rsid w:val="00E804ED"/>
    <w:rsid w:val="00E80764"/>
    <w:rsid w:val="00E82095"/>
    <w:rsid w:val="00E84188"/>
    <w:rsid w:val="00E90E8A"/>
    <w:rsid w:val="00E97D15"/>
    <w:rsid w:val="00EA1C58"/>
    <w:rsid w:val="00EA2402"/>
    <w:rsid w:val="00EB153D"/>
    <w:rsid w:val="00EB67F9"/>
    <w:rsid w:val="00EC0046"/>
    <w:rsid w:val="00EC19A1"/>
    <w:rsid w:val="00EC40D1"/>
    <w:rsid w:val="00EE1D2B"/>
    <w:rsid w:val="00EE4D85"/>
    <w:rsid w:val="00EE6C06"/>
    <w:rsid w:val="00EF2187"/>
    <w:rsid w:val="00EF4940"/>
    <w:rsid w:val="00F02CCC"/>
    <w:rsid w:val="00F12116"/>
    <w:rsid w:val="00F12604"/>
    <w:rsid w:val="00F179DD"/>
    <w:rsid w:val="00F22A39"/>
    <w:rsid w:val="00F2404A"/>
    <w:rsid w:val="00F25498"/>
    <w:rsid w:val="00F2608A"/>
    <w:rsid w:val="00F26243"/>
    <w:rsid w:val="00F40969"/>
    <w:rsid w:val="00F4204C"/>
    <w:rsid w:val="00F44F2E"/>
    <w:rsid w:val="00F47307"/>
    <w:rsid w:val="00F505D9"/>
    <w:rsid w:val="00F53C5D"/>
    <w:rsid w:val="00F610F3"/>
    <w:rsid w:val="00F62C3D"/>
    <w:rsid w:val="00F7387E"/>
    <w:rsid w:val="00F82A72"/>
    <w:rsid w:val="00F845C4"/>
    <w:rsid w:val="00F905B6"/>
    <w:rsid w:val="00F94EC0"/>
    <w:rsid w:val="00FA3F83"/>
    <w:rsid w:val="00FA7C03"/>
    <w:rsid w:val="00FB0C3B"/>
    <w:rsid w:val="00FB0F9F"/>
    <w:rsid w:val="00FB124F"/>
    <w:rsid w:val="00FB251C"/>
    <w:rsid w:val="00FB2AD4"/>
    <w:rsid w:val="00FC0CAC"/>
    <w:rsid w:val="00FD1457"/>
    <w:rsid w:val="00FD5805"/>
    <w:rsid w:val="00FD5DC9"/>
    <w:rsid w:val="00FD7772"/>
    <w:rsid w:val="00FE1D2A"/>
    <w:rsid w:val="00FF108F"/>
    <w:rsid w:val="00FF46C7"/>
    <w:rsid w:val="00FF4D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8F11"/>
  <w15:docId w15:val="{0E00196C-F6B8-471E-A1BC-F80443D7F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AE1"/>
    <w:rPr>
      <w:rFonts w:ascii="Times New Roman" w:eastAsia="Times New Roman" w:hAnsi="Times New Roman"/>
      <w:sz w:val="24"/>
    </w:rPr>
  </w:style>
  <w:style w:type="paragraph" w:styleId="1">
    <w:name w:val="heading 1"/>
    <w:basedOn w:val="a"/>
    <w:next w:val="a"/>
    <w:link w:val="1Char"/>
    <w:qFormat/>
    <w:rsid w:val="00F7387E"/>
    <w:pPr>
      <w:keepNext/>
      <w:tabs>
        <w:tab w:val="left" w:pos="0"/>
      </w:tabs>
      <w:outlineLvl w:val="0"/>
    </w:pPr>
    <w:rPr>
      <w:b/>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F7387E"/>
    <w:rPr>
      <w:rFonts w:ascii="Times New Roman" w:eastAsia="Times New Roman" w:hAnsi="Times New Roman" w:cs="Times New Roman"/>
      <w:b/>
      <w:sz w:val="28"/>
      <w:szCs w:val="20"/>
      <w:u w:val="single"/>
      <w:lang w:eastAsia="el-GR"/>
    </w:rPr>
  </w:style>
  <w:style w:type="paragraph" w:styleId="a3">
    <w:name w:val="Body Text Indent"/>
    <w:basedOn w:val="a"/>
    <w:link w:val="Char"/>
    <w:rsid w:val="00F7387E"/>
    <w:pPr>
      <w:ind w:left="360"/>
    </w:pPr>
    <w:rPr>
      <w:sz w:val="28"/>
    </w:rPr>
  </w:style>
  <w:style w:type="character" w:customStyle="1" w:styleId="Char">
    <w:name w:val="Σώμα κείμενου με εσοχή Char"/>
    <w:basedOn w:val="a0"/>
    <w:link w:val="a3"/>
    <w:rsid w:val="00F7387E"/>
    <w:rPr>
      <w:rFonts w:ascii="Times New Roman" w:eastAsia="Times New Roman" w:hAnsi="Times New Roman" w:cs="Times New Roman"/>
      <w:sz w:val="28"/>
      <w:szCs w:val="20"/>
      <w:lang w:eastAsia="el-GR"/>
    </w:rPr>
  </w:style>
  <w:style w:type="paragraph" w:styleId="a4">
    <w:name w:val="footer"/>
    <w:basedOn w:val="a"/>
    <w:link w:val="Char0"/>
    <w:rsid w:val="00F7387E"/>
    <w:pPr>
      <w:tabs>
        <w:tab w:val="center" w:pos="4153"/>
        <w:tab w:val="right" w:pos="8306"/>
      </w:tabs>
    </w:pPr>
  </w:style>
  <w:style w:type="character" w:customStyle="1" w:styleId="Char0">
    <w:name w:val="Υποσέλιδο Char"/>
    <w:basedOn w:val="a0"/>
    <w:link w:val="a4"/>
    <w:rsid w:val="00F7387E"/>
    <w:rPr>
      <w:rFonts w:ascii="Times New Roman" w:eastAsia="Times New Roman" w:hAnsi="Times New Roman" w:cs="Times New Roman"/>
      <w:sz w:val="24"/>
      <w:szCs w:val="20"/>
      <w:lang w:eastAsia="el-GR"/>
    </w:rPr>
  </w:style>
  <w:style w:type="character" w:styleId="a5">
    <w:name w:val="page number"/>
    <w:basedOn w:val="a0"/>
    <w:rsid w:val="00F7387E"/>
  </w:style>
  <w:style w:type="character" w:styleId="-">
    <w:name w:val="Hyperlink"/>
    <w:rsid w:val="00F7387E"/>
    <w:rPr>
      <w:color w:val="0000FF"/>
      <w:u w:val="single"/>
    </w:rPr>
  </w:style>
  <w:style w:type="character" w:styleId="a6">
    <w:name w:val="annotation reference"/>
    <w:semiHidden/>
    <w:rsid w:val="00F7387E"/>
    <w:rPr>
      <w:sz w:val="16"/>
      <w:szCs w:val="16"/>
    </w:rPr>
  </w:style>
  <w:style w:type="paragraph" w:customStyle="1" w:styleId="a7">
    <w:name w:val="ΟΣ_παρ_κειμένου"/>
    <w:basedOn w:val="a"/>
    <w:link w:val="Char1"/>
    <w:rsid w:val="00F7387E"/>
    <w:pPr>
      <w:spacing w:before="120" w:line="340" w:lineRule="atLeast"/>
      <w:jc w:val="both"/>
    </w:pPr>
    <w:rPr>
      <w:rFonts w:ascii="Tahoma" w:hAnsi="Tahoma"/>
      <w:sz w:val="20"/>
    </w:rPr>
  </w:style>
  <w:style w:type="character" w:customStyle="1" w:styleId="Char1">
    <w:name w:val="ΟΣ_παρ_κειμένου Char"/>
    <w:link w:val="a7"/>
    <w:rsid w:val="00F7387E"/>
    <w:rPr>
      <w:rFonts w:ascii="Tahoma" w:eastAsia="Times New Roman" w:hAnsi="Tahoma" w:cs="Tahoma"/>
      <w:lang w:eastAsia="el-GR"/>
    </w:rPr>
  </w:style>
  <w:style w:type="character" w:customStyle="1" w:styleId="EmailStyle251">
    <w:name w:val="EmailStyle251"/>
    <w:semiHidden/>
    <w:rsid w:val="00F7387E"/>
    <w:rPr>
      <w:rFonts w:ascii="Arial" w:hAnsi="Arial" w:cs="Arial"/>
      <w:color w:val="000080"/>
      <w:sz w:val="20"/>
      <w:szCs w:val="20"/>
    </w:rPr>
  </w:style>
  <w:style w:type="paragraph" w:styleId="a8">
    <w:name w:val="Balloon Text"/>
    <w:basedOn w:val="a"/>
    <w:link w:val="Char2"/>
    <w:uiPriority w:val="99"/>
    <w:semiHidden/>
    <w:unhideWhenUsed/>
    <w:rsid w:val="00F7387E"/>
    <w:rPr>
      <w:rFonts w:ascii="Tahoma" w:hAnsi="Tahoma" w:cs="Tahoma"/>
      <w:sz w:val="16"/>
      <w:szCs w:val="16"/>
    </w:rPr>
  </w:style>
  <w:style w:type="character" w:customStyle="1" w:styleId="Char2">
    <w:name w:val="Κείμενο πλαισίου Char"/>
    <w:basedOn w:val="a0"/>
    <w:link w:val="a8"/>
    <w:uiPriority w:val="99"/>
    <w:semiHidden/>
    <w:rsid w:val="00F7387E"/>
    <w:rPr>
      <w:rFonts w:ascii="Tahoma" w:eastAsia="Times New Roman" w:hAnsi="Tahoma" w:cs="Tahoma"/>
      <w:sz w:val="16"/>
      <w:szCs w:val="16"/>
      <w:lang w:eastAsia="el-GR"/>
    </w:rPr>
  </w:style>
  <w:style w:type="paragraph" w:styleId="a9">
    <w:name w:val="Title"/>
    <w:basedOn w:val="a"/>
    <w:link w:val="Char3"/>
    <w:qFormat/>
    <w:rsid w:val="00F7387E"/>
    <w:pPr>
      <w:spacing w:line="360" w:lineRule="auto"/>
      <w:jc w:val="center"/>
    </w:pPr>
    <w:rPr>
      <w:rFonts w:ascii="Arial" w:hAnsi="Arial"/>
      <w:b/>
      <w:sz w:val="20"/>
      <w:u w:val="single"/>
      <w:lang w:eastAsia="en-US"/>
    </w:rPr>
  </w:style>
  <w:style w:type="character" w:customStyle="1" w:styleId="Char3">
    <w:name w:val="Τίτλος Char"/>
    <w:basedOn w:val="a0"/>
    <w:link w:val="a9"/>
    <w:rsid w:val="00F7387E"/>
    <w:rPr>
      <w:rFonts w:ascii="Arial" w:eastAsia="Times New Roman" w:hAnsi="Arial" w:cs="Times New Roman"/>
      <w:b/>
      <w:sz w:val="20"/>
      <w:szCs w:val="20"/>
      <w:u w:val="single"/>
    </w:rPr>
  </w:style>
  <w:style w:type="table" w:styleId="aa">
    <w:name w:val="Table Grid"/>
    <w:basedOn w:val="a1"/>
    <w:rsid w:val="00F7387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Char4"/>
    <w:rsid w:val="00F7387E"/>
    <w:rPr>
      <w:rFonts w:ascii="Courier New" w:hAnsi="Courier New" w:cs="Courier New"/>
      <w:sz w:val="20"/>
      <w:lang w:eastAsia="en-US"/>
    </w:rPr>
  </w:style>
  <w:style w:type="character" w:customStyle="1" w:styleId="Char4">
    <w:name w:val="Απλό κείμενο Char"/>
    <w:basedOn w:val="a0"/>
    <w:link w:val="ab"/>
    <w:rsid w:val="00F7387E"/>
    <w:rPr>
      <w:rFonts w:ascii="Courier New" w:eastAsia="Times New Roman" w:hAnsi="Courier New" w:cs="Courier New"/>
      <w:sz w:val="20"/>
      <w:szCs w:val="20"/>
    </w:rPr>
  </w:style>
  <w:style w:type="paragraph" w:styleId="ac">
    <w:name w:val="endnote text"/>
    <w:basedOn w:val="a"/>
    <w:link w:val="Char5"/>
    <w:uiPriority w:val="99"/>
    <w:semiHidden/>
    <w:unhideWhenUsed/>
    <w:rsid w:val="001D4182"/>
    <w:rPr>
      <w:sz w:val="20"/>
    </w:rPr>
  </w:style>
  <w:style w:type="character" w:customStyle="1" w:styleId="Char5">
    <w:name w:val="Κείμενο σημείωσης τέλους Char"/>
    <w:basedOn w:val="a0"/>
    <w:link w:val="ac"/>
    <w:uiPriority w:val="99"/>
    <w:semiHidden/>
    <w:rsid w:val="001D4182"/>
    <w:rPr>
      <w:rFonts w:ascii="Times New Roman" w:eastAsia="Times New Roman" w:hAnsi="Times New Roman" w:cs="Times New Roman"/>
      <w:sz w:val="20"/>
      <w:szCs w:val="20"/>
      <w:lang w:eastAsia="el-GR"/>
    </w:rPr>
  </w:style>
  <w:style w:type="character" w:styleId="ad">
    <w:name w:val="endnote reference"/>
    <w:basedOn w:val="a0"/>
    <w:uiPriority w:val="99"/>
    <w:semiHidden/>
    <w:unhideWhenUsed/>
    <w:rsid w:val="001D4182"/>
    <w:rPr>
      <w:vertAlign w:val="superscript"/>
    </w:rPr>
  </w:style>
  <w:style w:type="paragraph" w:styleId="ae">
    <w:name w:val="Body Text"/>
    <w:basedOn w:val="a"/>
    <w:link w:val="Char6"/>
    <w:unhideWhenUsed/>
    <w:rsid w:val="00504DDE"/>
    <w:pPr>
      <w:spacing w:after="120"/>
    </w:pPr>
  </w:style>
  <w:style w:type="character" w:customStyle="1" w:styleId="Char6">
    <w:name w:val="Σώμα κειμένου Char"/>
    <w:basedOn w:val="a0"/>
    <w:link w:val="ae"/>
    <w:rsid w:val="00504DDE"/>
    <w:rPr>
      <w:rFonts w:ascii="Times New Roman" w:eastAsia="Times New Roman" w:hAnsi="Times New Roman" w:cs="Times New Roman"/>
      <w:sz w:val="24"/>
      <w:szCs w:val="20"/>
      <w:lang w:eastAsia="el-GR"/>
    </w:rPr>
  </w:style>
  <w:style w:type="paragraph" w:styleId="af">
    <w:name w:val="List Paragraph"/>
    <w:basedOn w:val="a"/>
    <w:uiPriority w:val="34"/>
    <w:qFormat/>
    <w:rsid w:val="002A1283"/>
    <w:pPr>
      <w:ind w:left="720"/>
      <w:contextualSpacing/>
    </w:pPr>
  </w:style>
  <w:style w:type="paragraph" w:customStyle="1" w:styleId="CharChar1Char">
    <w:name w:val="Char Char1 Char"/>
    <w:basedOn w:val="a"/>
    <w:rsid w:val="00405503"/>
    <w:pPr>
      <w:autoSpaceDE w:val="0"/>
      <w:autoSpaceDN w:val="0"/>
      <w:adjustRightInd w:val="0"/>
      <w:spacing w:after="160" w:line="240" w:lineRule="exact"/>
    </w:pPr>
    <w:rPr>
      <w:rFonts w:ascii="Verdana" w:hAnsi="Verdana"/>
      <w:sz w:val="20"/>
      <w:lang w:val="en-US" w:eastAsia="en-US"/>
    </w:rPr>
  </w:style>
  <w:style w:type="character" w:styleId="af0">
    <w:name w:val="Strong"/>
    <w:uiPriority w:val="22"/>
    <w:qFormat/>
    <w:rsid w:val="008E262D"/>
    <w:rPr>
      <w:b/>
      <w:bCs/>
    </w:rPr>
  </w:style>
  <w:style w:type="paragraph" w:customStyle="1" w:styleId="CharChar1Char0">
    <w:name w:val="Char Char1 Char"/>
    <w:basedOn w:val="a"/>
    <w:rsid w:val="00B51198"/>
    <w:pPr>
      <w:autoSpaceDE w:val="0"/>
      <w:autoSpaceDN w:val="0"/>
      <w:adjustRightInd w:val="0"/>
      <w:spacing w:after="160" w:line="240" w:lineRule="exact"/>
    </w:pPr>
    <w:rPr>
      <w:rFonts w:ascii="Verdana" w:hAnsi="Verdana"/>
      <w:sz w:val="20"/>
      <w:lang w:val="en-US" w:eastAsia="en-US"/>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E6126F"/>
    <w:pPr>
      <w:spacing w:after="160" w:line="240" w:lineRule="exact"/>
    </w:pPr>
    <w:rPr>
      <w:rFonts w:ascii="Verdana" w:hAnsi="Verdana"/>
      <w:sz w:val="20"/>
      <w:lang w:val="en-US" w:eastAsia="en-US"/>
    </w:rPr>
  </w:style>
  <w:style w:type="paragraph" w:customStyle="1" w:styleId="Standard">
    <w:name w:val="Standard"/>
    <w:rsid w:val="00CF62C1"/>
    <w:pPr>
      <w:suppressAutoHyphens/>
      <w:autoSpaceDN w:val="0"/>
      <w:textAlignment w:val="baseline"/>
    </w:pPr>
    <w:rPr>
      <w:rFonts w:ascii="Times New Roman" w:eastAsia="Times New Roman" w:hAnsi="Times New Roman"/>
      <w:kern w:val="3"/>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961359">
      <w:bodyDiv w:val="1"/>
      <w:marLeft w:val="0"/>
      <w:marRight w:val="0"/>
      <w:marTop w:val="0"/>
      <w:marBottom w:val="0"/>
      <w:divBdr>
        <w:top w:val="none" w:sz="0" w:space="0" w:color="auto"/>
        <w:left w:val="none" w:sz="0" w:space="0" w:color="auto"/>
        <w:bottom w:val="none" w:sz="0" w:space="0" w:color="auto"/>
        <w:right w:val="none" w:sz="0" w:space="0" w:color="auto"/>
      </w:divBdr>
    </w:div>
    <w:div w:id="680858155">
      <w:bodyDiv w:val="1"/>
      <w:marLeft w:val="0"/>
      <w:marRight w:val="0"/>
      <w:marTop w:val="0"/>
      <w:marBottom w:val="0"/>
      <w:divBdr>
        <w:top w:val="none" w:sz="0" w:space="0" w:color="auto"/>
        <w:left w:val="none" w:sz="0" w:space="0" w:color="auto"/>
        <w:bottom w:val="none" w:sz="0" w:space="0" w:color="auto"/>
        <w:right w:val="none" w:sz="0" w:space="0" w:color="auto"/>
      </w:divBdr>
    </w:div>
    <w:div w:id="870189921">
      <w:bodyDiv w:val="1"/>
      <w:marLeft w:val="0"/>
      <w:marRight w:val="0"/>
      <w:marTop w:val="0"/>
      <w:marBottom w:val="0"/>
      <w:divBdr>
        <w:top w:val="none" w:sz="0" w:space="0" w:color="auto"/>
        <w:left w:val="none" w:sz="0" w:space="0" w:color="auto"/>
        <w:bottom w:val="none" w:sz="0" w:space="0" w:color="auto"/>
        <w:right w:val="none" w:sz="0" w:space="0" w:color="auto"/>
      </w:divBdr>
    </w:div>
    <w:div w:id="1394310291">
      <w:bodyDiv w:val="1"/>
      <w:marLeft w:val="0"/>
      <w:marRight w:val="0"/>
      <w:marTop w:val="0"/>
      <w:marBottom w:val="0"/>
      <w:divBdr>
        <w:top w:val="none" w:sz="0" w:space="0" w:color="auto"/>
        <w:left w:val="none" w:sz="0" w:space="0" w:color="auto"/>
        <w:bottom w:val="none" w:sz="0" w:space="0" w:color="auto"/>
        <w:right w:val="none" w:sz="0" w:space="0" w:color="auto"/>
      </w:divBdr>
    </w:div>
    <w:div w:id="1690175941">
      <w:bodyDiv w:val="1"/>
      <w:marLeft w:val="0"/>
      <w:marRight w:val="0"/>
      <w:marTop w:val="0"/>
      <w:marBottom w:val="0"/>
      <w:divBdr>
        <w:top w:val="none" w:sz="0" w:space="0" w:color="auto"/>
        <w:left w:val="none" w:sz="0" w:space="0" w:color="auto"/>
        <w:bottom w:val="none" w:sz="0" w:space="0" w:color="auto"/>
        <w:right w:val="none" w:sz="0" w:space="0" w:color="auto"/>
      </w:divBdr>
    </w:div>
    <w:div w:id="206525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ox@asep.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pel.gov.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pel.gov.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ov.g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prosl.enstasi@ase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1543C-4E32-405E-9308-B1BBBFF79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4001</Words>
  <Characters>21608</Characters>
  <Application>Microsoft Office Word</Application>
  <DocSecurity>0</DocSecurity>
  <Lines>180</Lines>
  <Paragraphs>51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25558</CharactersWithSpaces>
  <SharedDoc>false</SharedDoc>
  <HLinks>
    <vt:vector size="6" baseType="variant">
      <vt:variant>
        <vt:i4>1900606</vt:i4>
      </vt:variant>
      <vt:variant>
        <vt:i4>0</vt:i4>
      </vt:variant>
      <vt:variant>
        <vt:i4>0</vt:i4>
      </vt:variant>
      <vt:variant>
        <vt:i4>5</vt:i4>
      </vt:variant>
      <vt:variant>
        <vt:lpwstr>mailto:v.siatira@thessaly.gov.gr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ΑΓΓΕΛΙΚΗ ΚΟΝΔΥΛΗ</cp:lastModifiedBy>
  <cp:revision>8</cp:revision>
  <cp:lastPrinted>2022-04-05T05:51:00Z</cp:lastPrinted>
  <dcterms:created xsi:type="dcterms:W3CDTF">2022-03-28T06:27:00Z</dcterms:created>
  <dcterms:modified xsi:type="dcterms:W3CDTF">2022-04-05T05:51:00Z</dcterms:modified>
</cp:coreProperties>
</file>